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349BA" w14:textId="3336CE60" w:rsidR="00C73497" w:rsidRPr="00C73497" w:rsidRDefault="00C73497" w:rsidP="001D655F">
      <w:pPr>
        <w:ind w:left="720" w:hanging="360"/>
        <w:rPr>
          <w:b/>
          <w:bCs/>
          <w:sz w:val="56"/>
          <w:szCs w:val="56"/>
        </w:rPr>
      </w:pPr>
      <w:r w:rsidRPr="00C73497">
        <w:rPr>
          <w:b/>
          <w:bCs/>
          <w:sz w:val="56"/>
          <w:szCs w:val="56"/>
        </w:rPr>
        <w:t xml:space="preserve">        Test Cases for Tip Calculator</w:t>
      </w:r>
    </w:p>
    <w:p w14:paraId="450AF47B" w14:textId="6DA2D22E" w:rsidR="001D655F" w:rsidRPr="00096741" w:rsidRDefault="002D5B7A" w:rsidP="001D655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 ability to handle large no. of decimal precision in input fields</w:t>
      </w:r>
      <w:r w:rsidR="004875CC">
        <w:rPr>
          <w:sz w:val="28"/>
          <w:szCs w:val="28"/>
        </w:rPr>
        <w:t>.</w:t>
      </w:r>
    </w:p>
    <w:p w14:paraId="5803317E" w14:textId="54DDE330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 ability to handle such that bill cannot be zero.</w:t>
      </w:r>
    </w:p>
    <w:p w14:paraId="61CD1483" w14:textId="7471FD3E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 ability to handle such that bill cannot be</w:t>
      </w:r>
      <w:r w:rsidR="00D003D4" w:rsidRPr="00096741">
        <w:rPr>
          <w:sz w:val="28"/>
          <w:szCs w:val="28"/>
        </w:rPr>
        <w:t xml:space="preserve"> negative.</w:t>
      </w:r>
    </w:p>
    <w:p w14:paraId="29FE5157" w14:textId="52DDF1D4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="00D003D4" w:rsidRPr="00096741">
        <w:rPr>
          <w:sz w:val="28"/>
          <w:szCs w:val="28"/>
        </w:rPr>
        <w:t xml:space="preserve"> ability to handle such that tip </w:t>
      </w:r>
      <w:r w:rsidR="005C35A7" w:rsidRPr="00096741">
        <w:rPr>
          <w:sz w:val="28"/>
          <w:szCs w:val="28"/>
        </w:rPr>
        <w:t xml:space="preserve">% </w:t>
      </w:r>
      <w:r w:rsidR="00D003D4" w:rsidRPr="00096741">
        <w:rPr>
          <w:sz w:val="28"/>
          <w:szCs w:val="28"/>
        </w:rPr>
        <w:t>cannot be negative.</w:t>
      </w:r>
    </w:p>
    <w:p w14:paraId="1C257E6B" w14:textId="5285138F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="00D003D4" w:rsidRPr="00096741">
        <w:rPr>
          <w:sz w:val="28"/>
          <w:szCs w:val="28"/>
        </w:rPr>
        <w:t xml:space="preserve"> ability to handle such that </w:t>
      </w:r>
      <w:r w:rsidR="005C35A7" w:rsidRPr="00096741">
        <w:rPr>
          <w:sz w:val="28"/>
          <w:szCs w:val="28"/>
        </w:rPr>
        <w:t>N</w:t>
      </w:r>
      <w:r w:rsidR="00D003D4" w:rsidRPr="00096741">
        <w:rPr>
          <w:sz w:val="28"/>
          <w:szCs w:val="28"/>
        </w:rPr>
        <w:t>o. of p</w:t>
      </w:r>
      <w:r w:rsidR="00690B08" w:rsidRPr="00096741">
        <w:rPr>
          <w:sz w:val="28"/>
          <w:szCs w:val="28"/>
        </w:rPr>
        <w:t>eople</w:t>
      </w:r>
      <w:r w:rsidR="00D003D4" w:rsidRPr="00096741">
        <w:rPr>
          <w:sz w:val="28"/>
          <w:szCs w:val="28"/>
        </w:rPr>
        <w:t xml:space="preserve"> </w:t>
      </w:r>
      <w:r w:rsidR="00690B08" w:rsidRPr="00096741">
        <w:rPr>
          <w:sz w:val="28"/>
          <w:szCs w:val="28"/>
        </w:rPr>
        <w:t>cannot</w:t>
      </w:r>
      <w:r w:rsidR="00D003D4" w:rsidRPr="00096741">
        <w:rPr>
          <w:sz w:val="28"/>
          <w:szCs w:val="28"/>
        </w:rPr>
        <w:t xml:space="preserve"> be 0.</w:t>
      </w:r>
    </w:p>
    <w:p w14:paraId="6D3AF08E" w14:textId="1ECF7E0C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D003D4" w:rsidRPr="00096741">
        <w:rPr>
          <w:sz w:val="28"/>
          <w:szCs w:val="28"/>
        </w:rPr>
        <w:t xml:space="preserve">ability to handle such that </w:t>
      </w:r>
      <w:r w:rsidR="00690B08" w:rsidRPr="00096741">
        <w:rPr>
          <w:sz w:val="28"/>
          <w:szCs w:val="28"/>
        </w:rPr>
        <w:t>N</w:t>
      </w:r>
      <w:r w:rsidR="00D003D4" w:rsidRPr="00096741">
        <w:rPr>
          <w:sz w:val="28"/>
          <w:szCs w:val="28"/>
        </w:rPr>
        <w:t>o. of pe</w:t>
      </w:r>
      <w:r w:rsidR="00690B08" w:rsidRPr="00096741">
        <w:rPr>
          <w:sz w:val="28"/>
          <w:szCs w:val="28"/>
        </w:rPr>
        <w:t>ople</w:t>
      </w:r>
      <w:r w:rsidR="00D003D4" w:rsidRPr="00096741">
        <w:rPr>
          <w:sz w:val="28"/>
          <w:szCs w:val="28"/>
        </w:rPr>
        <w:t xml:space="preserve"> </w:t>
      </w:r>
      <w:r w:rsidR="00690B08" w:rsidRPr="00096741">
        <w:rPr>
          <w:sz w:val="28"/>
          <w:szCs w:val="28"/>
        </w:rPr>
        <w:t>cannot</w:t>
      </w:r>
      <w:r w:rsidR="00D003D4" w:rsidRPr="00096741">
        <w:rPr>
          <w:sz w:val="28"/>
          <w:szCs w:val="28"/>
        </w:rPr>
        <w:t xml:space="preserve"> be </w:t>
      </w:r>
      <w:r w:rsidR="00E413DE" w:rsidRPr="00096741">
        <w:rPr>
          <w:sz w:val="28"/>
          <w:szCs w:val="28"/>
        </w:rPr>
        <w:t>negative</w:t>
      </w:r>
      <w:r w:rsidR="00D003D4" w:rsidRPr="00096741">
        <w:rPr>
          <w:sz w:val="28"/>
          <w:szCs w:val="28"/>
        </w:rPr>
        <w:t>.</w:t>
      </w:r>
    </w:p>
    <w:p w14:paraId="4A5B0969" w14:textId="7CBEABEF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="00D003D4" w:rsidRPr="00096741">
        <w:rPr>
          <w:sz w:val="28"/>
          <w:szCs w:val="28"/>
        </w:rPr>
        <w:t xml:space="preserve"> ability to handle such that </w:t>
      </w:r>
      <w:r w:rsidR="005C35A7" w:rsidRPr="00096741">
        <w:rPr>
          <w:sz w:val="28"/>
          <w:szCs w:val="28"/>
        </w:rPr>
        <w:t>B</w:t>
      </w:r>
      <w:r w:rsidR="00D003D4" w:rsidRPr="00096741">
        <w:rPr>
          <w:sz w:val="28"/>
          <w:szCs w:val="28"/>
        </w:rPr>
        <w:t xml:space="preserve">ill field </w:t>
      </w:r>
      <w:r w:rsidR="00690B08" w:rsidRPr="00096741">
        <w:rPr>
          <w:sz w:val="28"/>
          <w:szCs w:val="28"/>
        </w:rPr>
        <w:t>cannot</w:t>
      </w:r>
      <w:r w:rsidR="00D003D4" w:rsidRPr="00096741">
        <w:rPr>
          <w:sz w:val="28"/>
          <w:szCs w:val="28"/>
        </w:rPr>
        <w:t xml:space="preserve"> be empty.</w:t>
      </w:r>
    </w:p>
    <w:p w14:paraId="4C214B1C" w14:textId="27A67EA6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D003D4" w:rsidRPr="00096741">
        <w:rPr>
          <w:sz w:val="28"/>
          <w:szCs w:val="28"/>
        </w:rPr>
        <w:t xml:space="preserve">ability to handle such that </w:t>
      </w:r>
      <w:r w:rsidR="005C35A7" w:rsidRPr="00096741">
        <w:rPr>
          <w:sz w:val="28"/>
          <w:szCs w:val="28"/>
        </w:rPr>
        <w:t>T</w:t>
      </w:r>
      <w:r w:rsidR="00D003D4" w:rsidRPr="00096741">
        <w:rPr>
          <w:sz w:val="28"/>
          <w:szCs w:val="28"/>
        </w:rPr>
        <w:t>ip</w:t>
      </w:r>
      <w:r w:rsidR="005C35A7" w:rsidRPr="00096741">
        <w:rPr>
          <w:sz w:val="28"/>
          <w:szCs w:val="28"/>
        </w:rPr>
        <w:t xml:space="preserve"> %</w:t>
      </w:r>
      <w:r w:rsidR="00D003D4" w:rsidRPr="00096741">
        <w:rPr>
          <w:sz w:val="28"/>
          <w:szCs w:val="28"/>
        </w:rPr>
        <w:t xml:space="preserve"> field cannot be empty.</w:t>
      </w:r>
    </w:p>
    <w:p w14:paraId="344B4970" w14:textId="544085ED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D003D4" w:rsidRPr="00096741">
        <w:rPr>
          <w:sz w:val="28"/>
          <w:szCs w:val="28"/>
        </w:rPr>
        <w:t xml:space="preserve">ability to handle such that </w:t>
      </w:r>
      <w:r w:rsidR="005C35A7" w:rsidRPr="00096741">
        <w:rPr>
          <w:sz w:val="28"/>
          <w:szCs w:val="28"/>
        </w:rPr>
        <w:t>N</w:t>
      </w:r>
      <w:r w:rsidR="00D003D4" w:rsidRPr="00096741">
        <w:rPr>
          <w:sz w:val="28"/>
          <w:szCs w:val="28"/>
        </w:rPr>
        <w:t>o. of pe</w:t>
      </w:r>
      <w:r w:rsidR="00690B08" w:rsidRPr="00096741">
        <w:rPr>
          <w:sz w:val="28"/>
          <w:szCs w:val="28"/>
        </w:rPr>
        <w:t>ople</w:t>
      </w:r>
      <w:r w:rsidR="00D003D4" w:rsidRPr="00096741">
        <w:rPr>
          <w:sz w:val="28"/>
          <w:szCs w:val="28"/>
        </w:rPr>
        <w:t xml:space="preserve"> field cannot be empty.</w:t>
      </w:r>
    </w:p>
    <w:p w14:paraId="20043AB6" w14:textId="3DDEF1F3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D003D4" w:rsidRPr="00096741">
        <w:rPr>
          <w:sz w:val="28"/>
          <w:szCs w:val="28"/>
        </w:rPr>
        <w:t xml:space="preserve">ability to handle such that </w:t>
      </w:r>
      <w:r w:rsidR="00690B08" w:rsidRPr="00096741">
        <w:rPr>
          <w:sz w:val="28"/>
          <w:szCs w:val="28"/>
        </w:rPr>
        <w:t>B</w:t>
      </w:r>
      <w:r w:rsidR="00D003D4" w:rsidRPr="00096741">
        <w:rPr>
          <w:sz w:val="28"/>
          <w:szCs w:val="28"/>
        </w:rPr>
        <w:t>ill field cannot ha</w:t>
      </w:r>
      <w:r w:rsidR="00690B08" w:rsidRPr="00096741">
        <w:rPr>
          <w:sz w:val="28"/>
          <w:szCs w:val="28"/>
        </w:rPr>
        <w:t>s</w:t>
      </w:r>
      <w:r w:rsidR="00D003D4" w:rsidRPr="00096741">
        <w:rPr>
          <w:sz w:val="28"/>
          <w:szCs w:val="28"/>
        </w:rPr>
        <w:t xml:space="preserve"> an alphabet.</w:t>
      </w:r>
    </w:p>
    <w:p w14:paraId="6DE3272E" w14:textId="471B5CAA" w:rsidR="00D003D4" w:rsidRPr="00096741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="00D003D4" w:rsidRPr="00096741">
        <w:rPr>
          <w:sz w:val="28"/>
          <w:szCs w:val="28"/>
        </w:rPr>
        <w:t xml:space="preserve"> ability to handle such that </w:t>
      </w:r>
      <w:r w:rsidR="00690B08" w:rsidRPr="00096741">
        <w:rPr>
          <w:sz w:val="28"/>
          <w:szCs w:val="28"/>
        </w:rPr>
        <w:t>B</w:t>
      </w:r>
      <w:r w:rsidR="00D003D4" w:rsidRPr="00096741">
        <w:rPr>
          <w:sz w:val="28"/>
          <w:szCs w:val="28"/>
        </w:rPr>
        <w:t>ill field cannot ha</w:t>
      </w:r>
      <w:r w:rsidR="00690B08" w:rsidRPr="00096741">
        <w:rPr>
          <w:sz w:val="28"/>
          <w:szCs w:val="28"/>
        </w:rPr>
        <w:t>s</w:t>
      </w:r>
      <w:r w:rsidR="00D003D4" w:rsidRPr="00096741">
        <w:rPr>
          <w:sz w:val="28"/>
          <w:szCs w:val="28"/>
        </w:rPr>
        <w:t xml:space="preserve"> a special character.</w:t>
      </w:r>
    </w:p>
    <w:p w14:paraId="3E4125F8" w14:textId="1CF0902D" w:rsidR="00F05ED6" w:rsidRPr="00096741" w:rsidRDefault="002D5B7A" w:rsidP="00F05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>the ability to handle more than one decimal in input fields</w:t>
      </w:r>
      <w:r w:rsidR="00D53EB6">
        <w:rPr>
          <w:sz w:val="28"/>
          <w:szCs w:val="28"/>
        </w:rPr>
        <w:t>.</w:t>
      </w:r>
    </w:p>
    <w:p w14:paraId="04DC88D2" w14:textId="1B669CF5" w:rsidR="00F05ED6" w:rsidRPr="00096741" w:rsidRDefault="002D5B7A" w:rsidP="00F05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>the ability to handle when user tries to give newline input in input fields</w:t>
      </w:r>
      <w:r w:rsidR="00D53EB6">
        <w:rPr>
          <w:sz w:val="28"/>
          <w:szCs w:val="28"/>
        </w:rPr>
        <w:t>.</w:t>
      </w:r>
    </w:p>
    <w:p w14:paraId="4C7A68AC" w14:textId="0441186F" w:rsidR="001D655F" w:rsidRPr="00096741" w:rsidRDefault="002D5B7A" w:rsidP="001D655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1D655F" w:rsidRPr="00096741">
        <w:rPr>
          <w:sz w:val="28"/>
          <w:szCs w:val="28"/>
        </w:rPr>
        <w:t>the ability to handle any operators given as input in Bill</w:t>
      </w:r>
      <w:r w:rsidR="00D53EB6">
        <w:rPr>
          <w:sz w:val="28"/>
          <w:szCs w:val="28"/>
        </w:rPr>
        <w:t>.</w:t>
      </w:r>
    </w:p>
    <w:p w14:paraId="5F0FD820" w14:textId="6AD29F90" w:rsidR="00F05ED6" w:rsidRPr="00096741" w:rsidRDefault="002D5B7A" w:rsidP="00F05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>the ability to handle any operators given as input in Tip</w:t>
      </w:r>
      <w:r w:rsidR="00EA53E7">
        <w:rPr>
          <w:sz w:val="28"/>
          <w:szCs w:val="28"/>
        </w:rPr>
        <w:t>.</w:t>
      </w:r>
    </w:p>
    <w:p w14:paraId="7DE33F54" w14:textId="17E03AE9" w:rsidR="00F05ED6" w:rsidRPr="00096741" w:rsidRDefault="002D5B7A" w:rsidP="00F05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 xml:space="preserve">the ability to handle any operators given as input in </w:t>
      </w:r>
      <w:r w:rsidR="00690B08" w:rsidRPr="00096741">
        <w:rPr>
          <w:sz w:val="28"/>
          <w:szCs w:val="28"/>
        </w:rPr>
        <w:t>N</w:t>
      </w:r>
      <w:r w:rsidR="00F05ED6" w:rsidRPr="00096741">
        <w:rPr>
          <w:sz w:val="28"/>
          <w:szCs w:val="28"/>
        </w:rPr>
        <w:t>o. of pe</w:t>
      </w:r>
      <w:r w:rsidR="00690B08" w:rsidRPr="00096741">
        <w:rPr>
          <w:sz w:val="28"/>
          <w:szCs w:val="28"/>
        </w:rPr>
        <w:t>ople</w:t>
      </w:r>
      <w:r w:rsidR="00EA53E7">
        <w:rPr>
          <w:sz w:val="28"/>
          <w:szCs w:val="28"/>
        </w:rPr>
        <w:t>.</w:t>
      </w:r>
    </w:p>
    <w:p w14:paraId="01FE5C70" w14:textId="395D6B3B" w:rsidR="00F05ED6" w:rsidRPr="00096741" w:rsidRDefault="002D5B7A" w:rsidP="00F05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 xml:space="preserve">the ability to handle </w:t>
      </w:r>
      <w:r>
        <w:rPr>
          <w:sz w:val="28"/>
          <w:szCs w:val="28"/>
        </w:rPr>
        <w:t>“</w:t>
      </w:r>
      <w:r w:rsidR="00F05ED6" w:rsidRPr="00096741">
        <w:rPr>
          <w:sz w:val="28"/>
          <w:szCs w:val="28"/>
        </w:rPr>
        <w:t>N</w:t>
      </w:r>
      <w:r>
        <w:rPr>
          <w:sz w:val="28"/>
          <w:szCs w:val="28"/>
        </w:rPr>
        <w:t>ot a Number”</w:t>
      </w:r>
      <w:r w:rsidR="00F05ED6" w:rsidRPr="00096741">
        <w:rPr>
          <w:sz w:val="28"/>
          <w:szCs w:val="28"/>
        </w:rPr>
        <w:t xml:space="preserve"> given as </w:t>
      </w:r>
      <w:r w:rsidR="00690B08" w:rsidRPr="00096741">
        <w:rPr>
          <w:sz w:val="28"/>
          <w:szCs w:val="28"/>
        </w:rPr>
        <w:t xml:space="preserve">an </w:t>
      </w:r>
      <w:r w:rsidR="00F05ED6" w:rsidRPr="00096741">
        <w:rPr>
          <w:sz w:val="28"/>
          <w:szCs w:val="28"/>
        </w:rPr>
        <w:t xml:space="preserve">output in </w:t>
      </w:r>
      <w:r w:rsidR="00690B08" w:rsidRPr="00096741">
        <w:rPr>
          <w:sz w:val="28"/>
          <w:szCs w:val="28"/>
        </w:rPr>
        <w:t>T</w:t>
      </w:r>
      <w:r w:rsidR="00F05ED6" w:rsidRPr="00096741">
        <w:rPr>
          <w:sz w:val="28"/>
          <w:szCs w:val="28"/>
        </w:rPr>
        <w:t>ip per person</w:t>
      </w:r>
      <w:r w:rsidR="00B5755D">
        <w:rPr>
          <w:sz w:val="28"/>
          <w:szCs w:val="28"/>
        </w:rPr>
        <w:t>.</w:t>
      </w:r>
    </w:p>
    <w:p w14:paraId="1366BAFD" w14:textId="5E0B4D48" w:rsidR="00F05ED6" w:rsidRPr="00096741" w:rsidRDefault="002D5B7A" w:rsidP="00F05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 xml:space="preserve">the ability to handle </w:t>
      </w:r>
      <w:r>
        <w:rPr>
          <w:sz w:val="28"/>
          <w:szCs w:val="28"/>
        </w:rPr>
        <w:t>“</w:t>
      </w:r>
      <w:r w:rsidRPr="00096741">
        <w:rPr>
          <w:sz w:val="28"/>
          <w:szCs w:val="28"/>
        </w:rPr>
        <w:t>N</w:t>
      </w:r>
      <w:r>
        <w:rPr>
          <w:sz w:val="28"/>
          <w:szCs w:val="28"/>
        </w:rPr>
        <w:t>ot a Number”</w:t>
      </w:r>
      <w:r w:rsidRPr="00096741">
        <w:rPr>
          <w:sz w:val="28"/>
          <w:szCs w:val="28"/>
        </w:rPr>
        <w:t xml:space="preserve"> </w:t>
      </w:r>
      <w:r w:rsidR="00F05ED6" w:rsidRPr="00096741">
        <w:rPr>
          <w:sz w:val="28"/>
          <w:szCs w:val="28"/>
        </w:rPr>
        <w:t xml:space="preserve">given as </w:t>
      </w:r>
      <w:r w:rsidR="00690B08" w:rsidRPr="00096741">
        <w:rPr>
          <w:sz w:val="28"/>
          <w:szCs w:val="28"/>
        </w:rPr>
        <w:t xml:space="preserve">an </w:t>
      </w:r>
      <w:r w:rsidR="00F05ED6" w:rsidRPr="00096741">
        <w:rPr>
          <w:sz w:val="28"/>
          <w:szCs w:val="28"/>
        </w:rPr>
        <w:t>output in Total per person</w:t>
      </w:r>
      <w:r w:rsidR="00DF1641">
        <w:rPr>
          <w:sz w:val="28"/>
          <w:szCs w:val="28"/>
        </w:rPr>
        <w:t>.</w:t>
      </w:r>
    </w:p>
    <w:p w14:paraId="2CBBE1A5" w14:textId="7FDED2E3" w:rsidR="00F05ED6" w:rsidRDefault="002D5B7A" w:rsidP="00D003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Check if the calculator has</w:t>
      </w:r>
      <w:r w:rsidRPr="000967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ability to handle </w:t>
      </w:r>
      <w:r w:rsidR="00096741" w:rsidRPr="00096741">
        <w:rPr>
          <w:sz w:val="28"/>
          <w:szCs w:val="28"/>
        </w:rPr>
        <w:t>N</w:t>
      </w:r>
      <w:r w:rsidR="009A117B" w:rsidRPr="00096741">
        <w:rPr>
          <w:sz w:val="28"/>
          <w:szCs w:val="28"/>
        </w:rPr>
        <w:t xml:space="preserve">umber of </w:t>
      </w:r>
      <w:r w:rsidR="00690B08" w:rsidRPr="00096741">
        <w:rPr>
          <w:sz w:val="28"/>
          <w:szCs w:val="28"/>
        </w:rPr>
        <w:t>people</w:t>
      </w:r>
      <w:r w:rsidR="003E76B3" w:rsidRPr="00096741">
        <w:rPr>
          <w:sz w:val="28"/>
          <w:szCs w:val="28"/>
        </w:rPr>
        <w:t xml:space="preserve"> more than 999</w:t>
      </w:r>
      <w:r w:rsidR="00EA535F" w:rsidRPr="00096741">
        <w:rPr>
          <w:sz w:val="28"/>
          <w:szCs w:val="28"/>
        </w:rPr>
        <w:t>9</w:t>
      </w:r>
      <w:r w:rsidR="00B5755D">
        <w:rPr>
          <w:sz w:val="28"/>
          <w:szCs w:val="28"/>
        </w:rPr>
        <w:t>.</w:t>
      </w:r>
      <w:r w:rsidR="009A117B" w:rsidRPr="00096741">
        <w:rPr>
          <w:sz w:val="28"/>
          <w:szCs w:val="28"/>
        </w:rPr>
        <w:t xml:space="preserve"> </w:t>
      </w:r>
      <w:r w:rsidR="00EA535F" w:rsidRPr="00096741">
        <w:rPr>
          <w:sz w:val="28"/>
          <w:szCs w:val="28"/>
        </w:rPr>
        <w:t>(</w:t>
      </w:r>
      <w:r w:rsidR="00096741" w:rsidRPr="00096741">
        <w:rPr>
          <w:sz w:val="28"/>
          <w:szCs w:val="28"/>
        </w:rPr>
        <w:t>Set l</w:t>
      </w:r>
      <w:r w:rsidR="00EA535F" w:rsidRPr="00096741">
        <w:rPr>
          <w:sz w:val="28"/>
          <w:szCs w:val="28"/>
        </w:rPr>
        <w:t xml:space="preserve">imit </w:t>
      </w:r>
      <w:r w:rsidR="00096741" w:rsidRPr="00096741">
        <w:rPr>
          <w:sz w:val="28"/>
          <w:szCs w:val="28"/>
        </w:rPr>
        <w:t>to</w:t>
      </w:r>
      <w:r w:rsidR="00EA535F" w:rsidRPr="00096741">
        <w:rPr>
          <w:sz w:val="28"/>
          <w:szCs w:val="28"/>
        </w:rPr>
        <w:t xml:space="preserve"> 1-9999)</w:t>
      </w:r>
    </w:p>
    <w:p w14:paraId="5D71FFE4" w14:textId="0DCC8AC3" w:rsidR="00484CA7" w:rsidRPr="00484CA7" w:rsidRDefault="00484CA7" w:rsidP="00484C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6741">
        <w:rPr>
          <w:sz w:val="28"/>
          <w:szCs w:val="28"/>
        </w:rPr>
        <w:t xml:space="preserve">Is </w:t>
      </w:r>
      <w:r>
        <w:rPr>
          <w:sz w:val="28"/>
          <w:szCs w:val="28"/>
        </w:rPr>
        <w:t>Tip %</w:t>
      </w:r>
      <w:r w:rsidRPr="00096741">
        <w:rPr>
          <w:sz w:val="28"/>
          <w:szCs w:val="28"/>
        </w:rPr>
        <w:t xml:space="preserve"> more than </w:t>
      </w:r>
      <w:r w:rsidR="00A50487">
        <w:rPr>
          <w:sz w:val="28"/>
          <w:szCs w:val="28"/>
        </w:rPr>
        <w:t>100</w:t>
      </w:r>
      <w:r w:rsidRPr="00096741">
        <w:rPr>
          <w:sz w:val="28"/>
          <w:szCs w:val="28"/>
        </w:rPr>
        <w:t xml:space="preserve">? (Set limit to </w:t>
      </w:r>
      <w:r>
        <w:rPr>
          <w:sz w:val="28"/>
          <w:szCs w:val="28"/>
        </w:rPr>
        <w:t>0</w:t>
      </w:r>
      <w:r w:rsidRPr="00096741">
        <w:rPr>
          <w:sz w:val="28"/>
          <w:szCs w:val="28"/>
        </w:rPr>
        <w:t>-</w:t>
      </w:r>
      <w:r w:rsidR="00A50487">
        <w:rPr>
          <w:sz w:val="28"/>
          <w:szCs w:val="28"/>
        </w:rPr>
        <w:t>100</w:t>
      </w:r>
      <w:r w:rsidRPr="00096741">
        <w:rPr>
          <w:sz w:val="28"/>
          <w:szCs w:val="28"/>
        </w:rPr>
        <w:t>)</w:t>
      </w:r>
    </w:p>
    <w:p w14:paraId="305BBC7E" w14:textId="0B355C4F" w:rsidR="00D003D4" w:rsidRDefault="00C8549A" w:rsidP="00AD37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</w:t>
      </w:r>
      <w:r w:rsidR="00690B08" w:rsidRPr="00096741">
        <w:rPr>
          <w:sz w:val="28"/>
          <w:szCs w:val="28"/>
        </w:rPr>
        <w:t>the ability to handle decimal numbers in No. of people field</w:t>
      </w:r>
      <w:r w:rsidR="00502824">
        <w:rPr>
          <w:sz w:val="28"/>
          <w:szCs w:val="28"/>
        </w:rPr>
        <w:t>.</w:t>
      </w:r>
      <w:r w:rsidR="00B5755D">
        <w:rPr>
          <w:sz w:val="28"/>
          <w:szCs w:val="28"/>
        </w:rPr>
        <w:t xml:space="preserve"> (No. of people cannot be </w:t>
      </w:r>
      <w:r w:rsidR="00B51E51">
        <w:rPr>
          <w:sz w:val="28"/>
          <w:szCs w:val="28"/>
        </w:rPr>
        <w:t xml:space="preserve">in </w:t>
      </w:r>
      <w:r w:rsidR="00B5755D">
        <w:rPr>
          <w:sz w:val="28"/>
          <w:szCs w:val="28"/>
        </w:rPr>
        <w:t>decimal</w:t>
      </w:r>
      <w:r w:rsidR="00B51E51">
        <w:rPr>
          <w:sz w:val="28"/>
          <w:szCs w:val="28"/>
        </w:rPr>
        <w:t xml:space="preserve"> number</w:t>
      </w:r>
      <w:r w:rsidR="00B5755D">
        <w:rPr>
          <w:sz w:val="28"/>
          <w:szCs w:val="28"/>
        </w:rPr>
        <w:t>)</w:t>
      </w:r>
    </w:p>
    <w:p w14:paraId="64E4E14C" w14:textId="4396BDA0" w:rsidR="00502824" w:rsidRDefault="00502824" w:rsidP="00AD37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the calculator has</w:t>
      </w:r>
      <w:r w:rsidRPr="00096741">
        <w:rPr>
          <w:sz w:val="28"/>
          <w:szCs w:val="28"/>
        </w:rPr>
        <w:t xml:space="preserve"> the ability to handle</w:t>
      </w:r>
      <w:r>
        <w:rPr>
          <w:sz w:val="28"/>
          <w:szCs w:val="28"/>
        </w:rPr>
        <w:t xml:space="preserve"> negative and positive numbers.</w:t>
      </w:r>
    </w:p>
    <w:p w14:paraId="3B453A95" w14:textId="0B897034" w:rsidR="00D003D4" w:rsidRPr="006D5D92" w:rsidRDefault="001D79E4" w:rsidP="006D5D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if +/- buttons are working within the given limit.</w:t>
      </w:r>
    </w:p>
    <w:sectPr w:rsidR="00D003D4" w:rsidRPr="006D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4473D"/>
    <w:multiLevelType w:val="hybridMultilevel"/>
    <w:tmpl w:val="E902A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D4"/>
    <w:rsid w:val="00096741"/>
    <w:rsid w:val="001D655F"/>
    <w:rsid w:val="001D79E4"/>
    <w:rsid w:val="002D5B7A"/>
    <w:rsid w:val="003B023B"/>
    <w:rsid w:val="003E76B3"/>
    <w:rsid w:val="00484CA7"/>
    <w:rsid w:val="004875CC"/>
    <w:rsid w:val="004937B3"/>
    <w:rsid w:val="004D5187"/>
    <w:rsid w:val="00502824"/>
    <w:rsid w:val="00515F4A"/>
    <w:rsid w:val="005C35A7"/>
    <w:rsid w:val="00690B08"/>
    <w:rsid w:val="006D5D92"/>
    <w:rsid w:val="009A117B"/>
    <w:rsid w:val="00A50487"/>
    <w:rsid w:val="00AD375E"/>
    <w:rsid w:val="00B51E51"/>
    <w:rsid w:val="00B5755D"/>
    <w:rsid w:val="00C73497"/>
    <w:rsid w:val="00C8549A"/>
    <w:rsid w:val="00D003D4"/>
    <w:rsid w:val="00D53EB6"/>
    <w:rsid w:val="00DF1641"/>
    <w:rsid w:val="00E413DE"/>
    <w:rsid w:val="00E92E3D"/>
    <w:rsid w:val="00EA535F"/>
    <w:rsid w:val="00EA53E7"/>
    <w:rsid w:val="00F0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6FE5"/>
  <w15:chartTrackingRefBased/>
  <w15:docId w15:val="{A657A920-6AD2-4518-84BB-8B3D2343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Kumar</dc:creator>
  <cp:keywords/>
  <dc:description/>
  <cp:lastModifiedBy>Krishna Kant Bhardwaj</cp:lastModifiedBy>
  <cp:revision>25</cp:revision>
  <dcterms:created xsi:type="dcterms:W3CDTF">2021-10-30T16:59:00Z</dcterms:created>
  <dcterms:modified xsi:type="dcterms:W3CDTF">2021-11-02T03:35:00Z</dcterms:modified>
</cp:coreProperties>
</file>