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pBdr>
          <w:top w:val="single" w:sz="4" w:space="0" w:color="D9D9D9"/>
          <w:left w:val="single" w:sz="4" w:space="0" w:color="D9D9D9"/>
          <w:bottom w:val="single" w:sz="4" w:space="8" w:color="D9D9D9"/>
          <w:right w:val="single" w:sz="4" w:space="0" w:color="D9D9D9"/>
        </w:pBdr>
        <w:shd w:val="clear" w:color="auto" w:fill="D9D9D9"/>
        <w:bidi w:val="0"/>
        <w:spacing w:before="0" w:after="298" w:line="254" w:lineRule="auto"/>
        <w:ind w:left="0" w:right="0" w:firstLine="0"/>
        <w:jc w:val="center"/>
      </w:pPr>
      <w:bookmarkStart w:id="0" w:name="bookmark0"/>
      <w:r>
        <w:rPr>
          <w:color w:val="000000"/>
          <w:spacing w:val="0"/>
          <w:w w:val="100"/>
          <w:position w:val="0"/>
          <w:shd w:val="clear" w:color="auto" w:fill="auto"/>
          <w:lang w:val="el-GR" w:eastAsia="el-GR" w:bidi="el-GR"/>
        </w:rPr>
        <w:t>Φύλλο Εργασίας 10</w:t>
        <w:br/>
        <w:t>Το Ηλεκτρικό βραχυ-Κύκλωμα - Κίνδυνοι και "Ασφάλεια"</w:t>
      </w:r>
      <w:bookmarkEnd w:id="0"/>
    </w:p>
    <w:p>
      <w:pPr>
        <w:pStyle w:val="Style2"/>
        <w:keepNext/>
        <w:keepLines/>
        <w:widowControl w:val="0"/>
        <w:pBdr>
          <w:top w:val="single" w:sz="4" w:space="8" w:color="E0E0E0"/>
          <w:left w:val="single" w:sz="4" w:space="0" w:color="E0E0E0"/>
          <w:bottom w:val="single" w:sz="4" w:space="10" w:color="E0E0E0"/>
          <w:right w:val="single" w:sz="4" w:space="0" w:color="E0E0E0"/>
        </w:pBdr>
        <w:shd w:val="clear" w:color="auto" w:fill="E0E0E0"/>
        <w:bidi w:val="0"/>
        <w:spacing w:before="0" w:after="54" w:line="240" w:lineRule="auto"/>
        <w:ind w:left="0" w:right="0" w:firstLine="140"/>
        <w:jc w:val="both"/>
      </w:pPr>
      <w:bookmarkStart w:id="2" w:name="bookmark2"/>
      <w:r>
        <w:rPr>
          <w:color w:val="000000"/>
          <w:spacing w:val="0"/>
          <w:w w:val="100"/>
          <w:position w:val="0"/>
          <w:shd w:val="clear" w:color="auto" w:fill="auto"/>
          <w:lang w:val="el-GR" w:eastAsia="el-GR" w:bidi="el-GR"/>
        </w:rPr>
        <w:t>α. Παρατηρώ, Πληροφορούμαι, Ενδιαφέρομαι</w:t>
      </w:r>
      <w:bookmarkEnd w:id="2"/>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Στις εικόνες φαίνονται πολλές ηλεκτρικές πηγές που τροφοδοτούν με ηλεκτρικό ρεύμα διάφορα κυκλώματα συσκευών, μεταφορικών μέσων και κτιρίων. Αναγνώρισε όσες μπορείς και γράψε τις ονομασίες τους. Γράψε επίσης τις ενδείξεις (πχ. 1,5 V, ...) που αναγράφονται στις ηλεκτρικές πηγές της πρώτης εικόνας, παρατηρώντας συγχρόνως το σχήμα τους. Διαπιστώνεις κάποια σχέση μεταξύ του σχήματός τους και των ενδείξεών τους;</w:t>
      </w:r>
    </w:p>
    <w:p>
      <w:pPr>
        <w:widowControl w:val="0"/>
        <w:spacing w:line="1" w:lineRule="exact"/>
        <w:sectPr>
          <w:headerReference w:type="default" r:id="rId5"/>
          <w:footerReference w:type="default" r:id="rId6"/>
          <w:footnotePr>
            <w:pos w:val="pageBottom"/>
            <w:numFmt w:val="decimal"/>
            <w:numRestart w:val="continuous"/>
          </w:footnotePr>
          <w:pgSz w:w="11900" w:h="16840"/>
          <w:pgMar w:top="1527" w:right="1385" w:bottom="3125" w:left="1385" w:header="0" w:footer="3" w:gutter="0"/>
          <w:pgNumType w:start="43"/>
          <w:cols w:space="720"/>
          <w:noEndnote/>
          <w:rtlGutter w:val="0"/>
          <w:docGrid w:linePitch="360"/>
        </w:sectPr>
      </w:pPr>
      <w:r>
        <w:drawing>
          <wp:anchor distT="63500" distB="0" distL="0" distR="0" simplePos="0" relativeHeight="125829378" behindDoc="0" locked="0" layoutInCell="1" allowOverlap="1">
            <wp:simplePos x="0" y="0"/>
            <wp:positionH relativeFrom="page">
              <wp:posOffset>897890</wp:posOffset>
            </wp:positionH>
            <wp:positionV relativeFrom="paragraph">
              <wp:posOffset>63500</wp:posOffset>
            </wp:positionV>
            <wp:extent cx="5760720" cy="251142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5760720" cy="2511425"/>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17" w:right="0" w:bottom="1907" w:left="0"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 xml:space="preserve">Παρατήρησε τις παρακάτω εικόνες στις οποίες φαίνονται μερικές «επικίνδυνες ενέργειες» όταν χρησιμοποιούμε το ηλεκτρικό ρεύμα ή βρισκόμαστε κοντά σε ηλεκτρικά κυκλώματα 220 </w:t>
      </w:r>
      <w:r>
        <w:rPr>
          <w:color w:val="000000"/>
          <w:spacing w:val="0"/>
          <w:w w:val="100"/>
          <w:position w:val="0"/>
          <w:shd w:val="clear" w:color="auto" w:fill="auto"/>
          <w:lang w:val="en-US" w:eastAsia="en-US" w:bidi="en-US"/>
        </w:rPr>
        <w:t xml:space="preserve">V, </w:t>
      </w:r>
      <w:r>
        <w:rPr>
          <w:color w:val="000000"/>
          <w:spacing w:val="0"/>
          <w:w w:val="100"/>
          <w:position w:val="0"/>
          <w:shd w:val="clear" w:color="auto" w:fill="auto"/>
          <w:lang w:val="el-GR" w:eastAsia="el-GR" w:bidi="el-GR"/>
        </w:rPr>
        <w:t>στο σπίτι ή στην εξοχή. Ποιες είναι αυτές;</w:t>
      </w:r>
    </w:p>
    <w:p>
      <w:pPr>
        <w:widowControl w:val="0"/>
        <w:spacing w:line="1" w:lineRule="exact"/>
      </w:pPr>
      <w:r>
        <w:drawing>
          <wp:anchor distT="15240" distB="0" distL="0" distR="0" simplePos="0" relativeHeight="125829379" behindDoc="0" locked="0" layoutInCell="1" allowOverlap="1">
            <wp:simplePos x="0" y="0"/>
            <wp:positionH relativeFrom="page">
              <wp:posOffset>897890</wp:posOffset>
            </wp:positionH>
            <wp:positionV relativeFrom="paragraph">
              <wp:posOffset>15240</wp:posOffset>
            </wp:positionV>
            <wp:extent cx="1273810" cy="127381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273810" cy="1273810"/>
                    </a:xfrm>
                    <a:prstGeom prst="rect"/>
                  </pic:spPr>
                </pic:pic>
              </a:graphicData>
            </a:graphic>
          </wp:anchor>
        </w:drawing>
      </w:r>
      <w:r>
        <w:drawing>
          <wp:anchor distT="0" distB="0" distL="0" distR="0" simplePos="0" relativeHeight="125829380" behindDoc="0" locked="0" layoutInCell="1" allowOverlap="1">
            <wp:simplePos x="0" y="0"/>
            <wp:positionH relativeFrom="page">
              <wp:posOffset>2230120</wp:posOffset>
            </wp:positionH>
            <wp:positionV relativeFrom="paragraph">
              <wp:posOffset>0</wp:posOffset>
            </wp:positionV>
            <wp:extent cx="1390015" cy="128651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1390015" cy="1286510"/>
                    </a:xfrm>
                    <a:prstGeom prst="rect"/>
                  </pic:spPr>
                </pic:pic>
              </a:graphicData>
            </a:graphic>
          </wp:anchor>
        </w:drawing>
      </w:r>
      <w:r>
        <w:drawing>
          <wp:anchor distT="3175" distB="9525" distL="0" distR="0" simplePos="0" relativeHeight="125829381" behindDoc="0" locked="0" layoutInCell="1" allowOverlap="1">
            <wp:simplePos x="0" y="0"/>
            <wp:positionH relativeFrom="page">
              <wp:posOffset>3686810</wp:posOffset>
            </wp:positionH>
            <wp:positionV relativeFrom="paragraph">
              <wp:posOffset>3175</wp:posOffset>
            </wp:positionV>
            <wp:extent cx="1463040" cy="127381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1463040" cy="1273810"/>
                    </a:xfrm>
                    <a:prstGeom prst="rect"/>
                  </pic:spPr>
                </pic:pic>
              </a:graphicData>
            </a:graphic>
          </wp:anchor>
        </w:drawing>
      </w:r>
      <w:r>
        <w:drawing>
          <wp:anchor distT="3175" distB="0" distL="0" distR="0" simplePos="0" relativeHeight="125829382" behindDoc="0" locked="0" layoutInCell="1" allowOverlap="1">
            <wp:simplePos x="0" y="0"/>
            <wp:positionH relativeFrom="page">
              <wp:posOffset>5201920</wp:posOffset>
            </wp:positionH>
            <wp:positionV relativeFrom="paragraph">
              <wp:posOffset>3175</wp:posOffset>
            </wp:positionV>
            <wp:extent cx="1395730" cy="128651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1395730" cy="1286510"/>
                    </a:xfrm>
                    <a:prstGeom prst="rect"/>
                  </pic:spPr>
                </pic:pic>
              </a:graphicData>
            </a:graphic>
          </wp:anchor>
        </w:drawing>
      </w:r>
      <w:r>
        <w:br w:type="page"/>
      </w:r>
    </w:p>
    <w:p>
      <w:pPr>
        <w:pStyle w:val="Style2"/>
        <w:keepNext/>
        <w:keepLines/>
        <w:widowControl w:val="0"/>
        <w:pBdr>
          <w:top w:val="single" w:sz="4" w:space="0" w:color="E0E0E0"/>
          <w:left w:val="single" w:sz="4" w:space="0" w:color="E0E0E0"/>
          <w:bottom w:val="single" w:sz="4" w:space="11" w:color="E0E0E0"/>
          <w:right w:val="single" w:sz="4" w:space="0" w:color="E0E0E0"/>
        </w:pBdr>
        <w:shd w:val="clear" w:color="auto" w:fill="E0E0E0"/>
        <w:bidi w:val="0"/>
        <w:spacing w:before="0" w:after="49" w:line="240" w:lineRule="auto"/>
        <w:ind w:left="0" w:right="0" w:firstLine="0"/>
        <w:jc w:val="left"/>
      </w:pPr>
      <w:bookmarkStart w:id="4" w:name="bookmark4"/>
      <w:r>
        <w:rPr>
          <w:color w:val="000000"/>
          <w:spacing w:val="0"/>
          <w:w w:val="100"/>
          <w:position w:val="0"/>
          <w:shd w:val="clear" w:color="auto" w:fill="auto"/>
          <w:lang w:val="el-GR" w:eastAsia="el-GR" w:bidi="el-GR"/>
        </w:rPr>
        <w:t>β. Συζητώ, Αναρωτιέμαι, Υποθέτω</w:t>
      </w:r>
      <w:bookmarkEnd w:id="4"/>
    </w:p>
    <w:p>
      <w:pPr>
        <w:pStyle w:val="Style8"/>
        <w:keepNext w:val="0"/>
        <w:keepLines w:val="0"/>
        <w:widowControl w:val="0"/>
        <w:shd w:val="clear" w:color="auto" w:fill="auto"/>
        <w:bidi w:val="0"/>
        <w:spacing w:before="0" w:after="1945" w:line="240" w:lineRule="auto"/>
        <w:ind w:left="0" w:right="0" w:firstLine="0"/>
        <w:jc w:val="both"/>
      </w:pPr>
      <w:r>
        <w:rPr>
          <w:color w:val="000000"/>
          <w:spacing w:val="0"/>
          <w:w w:val="100"/>
          <w:position w:val="0"/>
          <w:shd w:val="clear" w:color="auto" w:fill="auto"/>
          <w:lang w:val="el-GR" w:eastAsia="el-GR" w:bidi="el-GR"/>
        </w:rPr>
        <w:t>Συζήτησε με τους συμμαθητές σου για την αιτία για την οποία οι ενέργειες αυτές είναι επικίνδυνες και γράψε τις υποθέσεις σου.</w:t>
      </w:r>
    </w:p>
    <w:p>
      <w:pPr>
        <w:pStyle w:val="Style2"/>
        <w:keepNext/>
        <w:keepLines/>
        <w:widowControl w:val="0"/>
        <w:pBdr>
          <w:top w:val="single" w:sz="4" w:space="6" w:color="E0E0E0"/>
          <w:left w:val="single" w:sz="4" w:space="0" w:color="E0E0E0"/>
          <w:bottom w:val="single" w:sz="4" w:space="11" w:color="E0E0E0"/>
          <w:right w:val="single" w:sz="4" w:space="0" w:color="E0E0E0"/>
        </w:pBdr>
        <w:shd w:val="clear" w:color="auto" w:fill="E0E0E0"/>
        <w:bidi w:val="0"/>
        <w:spacing w:before="0" w:after="157" w:line="240" w:lineRule="auto"/>
        <w:ind w:left="0" w:right="0" w:firstLine="0"/>
        <w:jc w:val="both"/>
      </w:pPr>
      <w:bookmarkStart w:id="6" w:name="bookmark6"/>
      <w:r>
        <w:rPr>
          <w:color w:val="000000"/>
          <w:spacing w:val="0"/>
          <w:w w:val="100"/>
          <w:position w:val="0"/>
          <w:shd w:val="clear" w:color="auto" w:fill="auto"/>
          <w:lang w:val="el-GR" w:eastAsia="el-GR" w:bidi="el-GR"/>
        </w:rPr>
        <w:t>γ. Ενεργώ, Πειραματίζομαι</w:t>
      </w:r>
      <w:bookmarkEnd w:id="6"/>
    </w:p>
    <w:p>
      <w:pPr>
        <w:pStyle w:val="Style8"/>
        <w:keepNext w:val="0"/>
        <w:keepLines w:val="0"/>
        <w:widowControl w:val="0"/>
        <w:pBdr>
          <w:top w:val="single" w:sz="4" w:space="9" w:color="CDFFFF"/>
          <w:left w:val="single" w:sz="4" w:space="0" w:color="CDFFFF"/>
          <w:bottom w:val="single" w:sz="4" w:space="12" w:color="CDFFFF"/>
          <w:right w:val="single" w:sz="4" w:space="0" w:color="CDFFFF"/>
        </w:pBdr>
        <w:shd w:val="clear" w:color="auto" w:fill="CDFFFF"/>
        <w:bidi w:val="0"/>
        <w:spacing w:before="0" w:after="315" w:line="240" w:lineRule="auto"/>
        <w:ind w:left="0" w:right="0" w:firstLine="140"/>
        <w:jc w:val="both"/>
      </w:pPr>
      <w:r>
        <w:rPr>
          <w:color w:val="000000"/>
          <w:spacing w:val="0"/>
          <w:w w:val="100"/>
          <w:position w:val="0"/>
          <w:shd w:val="clear" w:color="auto" w:fill="auto"/>
          <w:lang w:val="el-GR" w:eastAsia="el-GR" w:bidi="el-GR"/>
        </w:rPr>
        <w:t>ΠΡΟΣΟΧΗ: Στους πειραματισμούς σου με ηλεκτρικά κυκλώματα δεν πρέπει ποτέ να χρησιμοποιείς ηλεκτρικές πηγές με ένδειξη μεγαλύτερη από 9 V. Όταν είναι απαραίτητη η χρήση 220 V σε ηλεκτρικές συσκευές, πρέπει να συμβουλεύεσαι πρώτα τον/την καθηγητή/τριά σου, πριν τις βάλεις στην πρίζα.</w:t>
      </w:r>
    </w:p>
    <w:p>
      <w:pPr>
        <w:pStyle w:val="Style8"/>
        <w:keepNext w:val="0"/>
        <w:keepLines w:val="0"/>
        <w:widowControl w:val="0"/>
        <w:shd w:val="clear" w:color="auto" w:fill="auto"/>
        <w:bidi w:val="0"/>
        <w:spacing w:before="0" w:after="600" w:line="286" w:lineRule="auto"/>
        <w:ind w:left="0" w:right="0" w:firstLine="0"/>
        <w:jc w:val="left"/>
      </w:pPr>
      <w:r>
        <w:rPr>
          <w:color w:val="000000"/>
          <w:spacing w:val="0"/>
          <w:w w:val="100"/>
          <w:position w:val="0"/>
          <w:shd w:val="clear" w:color="auto" w:fill="auto"/>
          <w:lang w:val="el-GR" w:eastAsia="el-GR" w:bidi="el-GR"/>
        </w:rPr>
        <w:t>Υλικά / Όργανα: μπαταρίες, βολτόμετρο (εάν υπάρχει), λαμπάκι με τη βάση του, καλώδια, μεταλλικοί συνδετήρες, σύρμα κουζίνας (ψιλό ατσαλόμαλλο).</w:t>
      </w:r>
    </w:p>
    <w:p>
      <w:pPr>
        <w:pStyle w:val="Style8"/>
        <w:keepNext w:val="0"/>
        <w:keepLines w:val="0"/>
        <w:widowControl w:val="0"/>
        <w:shd w:val="clear" w:color="auto" w:fill="auto"/>
        <w:bidi w:val="0"/>
        <w:spacing w:before="0" w:after="80" w:line="240" w:lineRule="auto"/>
        <w:ind w:left="0" w:right="0" w:firstLine="140"/>
        <w:jc w:val="both"/>
      </w:pPr>
      <w:r>
        <w:drawing>
          <wp:anchor distT="216535" distB="2343785" distL="50800" distR="50800" simplePos="0" relativeHeight="125829383" behindDoc="0" locked="0" layoutInCell="1" allowOverlap="1">
            <wp:simplePos x="0" y="0"/>
            <wp:positionH relativeFrom="page">
              <wp:posOffset>887095</wp:posOffset>
            </wp:positionH>
            <wp:positionV relativeFrom="margin">
              <wp:posOffset>4651375</wp:posOffset>
            </wp:positionV>
            <wp:extent cx="2115185" cy="1835150"/>
            <wp:wrapSquare wrapText="right"/>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2115185" cy="18351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895985</wp:posOffset>
                </wp:positionH>
                <wp:positionV relativeFrom="margin">
                  <wp:posOffset>4434840</wp:posOffset>
                </wp:positionV>
                <wp:extent cx="719455" cy="186055"/>
                <wp:wrapNone/>
                <wp:docPr id="17" name="Shape 17"/>
                <a:graphic xmlns:a="http://schemas.openxmlformats.org/drawingml/2006/main">
                  <a:graphicData uri="http://schemas.microsoft.com/office/word/2010/wordprocessingShape">
                    <wps:wsp>
                      <wps:cNvSpPr txBox="1"/>
                      <wps:spPr>
                        <a:xfrm>
                          <a:ext cx="719455" cy="1860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Πείραμα 1</w:t>
                            </w:r>
                          </w:p>
                        </w:txbxContent>
                      </wps:txbx>
                      <wps:bodyPr lIns="0" tIns="0" rIns="0" bIns="0">
                        <a:noAutoFit/>
                      </wps:bodyPr>
                    </wps:wsp>
                  </a:graphicData>
                </a:graphic>
              </wp:anchor>
            </w:drawing>
          </mc:Choice>
          <mc:Fallback>
            <w:pict>
              <v:shape id="_x0000_s1043" type="#_x0000_t202" style="position:absolute;margin-left:70.549999999999997pt;margin-top:349.19999999999999pt;width:56.649999999999999pt;height:14.65pt;z-index:251657729;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Πείραμα 1</w:t>
                      </w:r>
                    </w:p>
                  </w:txbxContent>
                </v:textbox>
                <w10:wrap anchorx="page" anchory="margin"/>
              </v:shape>
            </w:pict>
          </mc:Fallback>
        </mc:AlternateContent>
      </w:r>
      <w:r>
        <w:drawing>
          <wp:anchor distT="2560320" distB="0" distL="50800" distR="74930" simplePos="0" relativeHeight="125829384" behindDoc="0" locked="0" layoutInCell="1" allowOverlap="1">
            <wp:simplePos x="0" y="0"/>
            <wp:positionH relativeFrom="page">
              <wp:posOffset>887095</wp:posOffset>
            </wp:positionH>
            <wp:positionV relativeFrom="margin">
              <wp:posOffset>6995160</wp:posOffset>
            </wp:positionV>
            <wp:extent cx="2091055" cy="1835150"/>
            <wp:wrapSquare wrapText="right"/>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9"/>
                    <a:stretch/>
                  </pic:blipFill>
                  <pic:spPr>
                    <a:xfrm>
                      <a:ext cx="2091055" cy="18351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895985</wp:posOffset>
                </wp:positionH>
                <wp:positionV relativeFrom="margin">
                  <wp:posOffset>6781800</wp:posOffset>
                </wp:positionV>
                <wp:extent cx="719455" cy="186055"/>
                <wp:wrapNone/>
                <wp:docPr id="21" name="Shape 21"/>
                <a:graphic xmlns:a="http://schemas.openxmlformats.org/drawingml/2006/main">
                  <a:graphicData uri="http://schemas.microsoft.com/office/word/2010/wordprocessingShape">
                    <wps:wsp>
                      <wps:cNvSpPr txBox="1"/>
                      <wps:spPr>
                        <a:xfrm>
                          <a:ext cx="719455" cy="1860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Πείραμα 2</w:t>
                            </w:r>
                          </w:p>
                        </w:txbxContent>
                      </wps:txbx>
                      <wps:bodyPr lIns="0" tIns="0" rIns="0" bIns="0">
                        <a:noAutoFit/>
                      </wps:bodyPr>
                    </wps:wsp>
                  </a:graphicData>
                </a:graphic>
              </wp:anchor>
            </w:drawing>
          </mc:Choice>
          <mc:Fallback>
            <w:pict>
              <v:shape id="_x0000_s1047" type="#_x0000_t202" style="position:absolute;margin-left:70.549999999999997pt;margin-top:534.pt;width:56.649999999999999pt;height:14.65pt;z-index:251657731;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Πείραμα 2</w:t>
                      </w:r>
                    </w:p>
                  </w:txbxContent>
                </v:textbox>
                <w10:wrap anchorx="page" anchory="margin"/>
              </v:shape>
            </w:pict>
          </mc:Fallback>
        </mc:AlternateContent>
      </w:r>
      <w:r>
        <w:rPr>
          <w:color w:val="000000"/>
          <w:spacing w:val="0"/>
          <w:w w:val="100"/>
          <w:position w:val="0"/>
          <w:shd w:val="clear" w:color="auto" w:fill="auto"/>
          <w:lang w:val="el-GR" w:eastAsia="el-GR" w:bidi="el-GR"/>
        </w:rPr>
        <w:t>Σύνδεσε με καλώδια τους πόλους μιας μπαταρίας με τους ακροδέκτες του βολτόμετρου, όπως στη διπλανή εικόνα, κάνοντας δοκιμές για να βρεις τη σωστή πολικότητα, με τη βοήθεια του/της καθηγητή/τριάς σου.</w:t>
      </w:r>
    </w:p>
    <w:p>
      <w:pPr>
        <w:pStyle w:val="Style8"/>
        <w:keepNext w:val="0"/>
        <w:keepLines w:val="0"/>
        <w:widowControl w:val="0"/>
        <w:shd w:val="clear" w:color="auto" w:fill="auto"/>
        <w:tabs>
          <w:tab w:leader="dot" w:pos="5554" w:val="right"/>
        </w:tabs>
        <w:bidi w:val="0"/>
        <w:spacing w:before="0" w:after="0" w:line="240" w:lineRule="auto"/>
        <w:ind w:left="0" w:right="0" w:firstLine="0"/>
        <w:jc w:val="left"/>
      </w:pPr>
      <w:r>
        <w:rPr>
          <w:color w:val="000000"/>
          <w:spacing w:val="0"/>
          <w:w w:val="100"/>
          <w:position w:val="0"/>
          <w:shd w:val="clear" w:color="auto" w:fill="auto"/>
          <w:lang w:val="el-GR" w:eastAsia="el-GR" w:bidi="el-GR"/>
        </w:rPr>
        <w:t>Διάβασε την ένδειξη του βολτόμετρου (</w:t>
        <w:tab/>
        <w:t xml:space="preserve"> V)</w:t>
      </w:r>
    </w:p>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l-GR" w:eastAsia="el-GR" w:bidi="el-GR"/>
        </w:rPr>
        <w:t>και σύγκρινέ τη με την ένδειξη της μπαταρίας.</w:t>
      </w:r>
    </w:p>
    <w:p>
      <w:pPr>
        <w:pStyle w:val="Style8"/>
        <w:keepNext w:val="0"/>
        <w:keepLines w:val="0"/>
        <w:widowControl w:val="0"/>
        <w:shd w:val="clear" w:color="auto" w:fill="auto"/>
        <w:bidi w:val="0"/>
        <w:spacing w:before="0" w:after="80" w:line="240" w:lineRule="auto"/>
        <w:ind w:left="0" w:right="0" w:firstLine="140"/>
        <w:jc w:val="both"/>
      </w:pPr>
      <w:r>
        <w:rPr>
          <w:color w:val="000000"/>
          <w:spacing w:val="0"/>
          <w:w w:val="100"/>
          <w:position w:val="0"/>
          <w:shd w:val="clear" w:color="auto" w:fill="auto"/>
          <w:lang w:val="el-GR" w:eastAsia="el-GR" w:bidi="el-GR"/>
        </w:rPr>
        <w:t>Πρόσεξε τον τρόπο με τον οποίο συνδέουμε τα βολτόμετρα.</w:t>
      </w:r>
    </w:p>
    <w:p>
      <w:pPr>
        <w:pStyle w:val="Style8"/>
        <w:keepNext w:val="0"/>
        <w:keepLines w:val="0"/>
        <w:widowControl w:val="0"/>
        <w:shd w:val="clear" w:color="auto" w:fill="auto"/>
        <w:bidi w:val="0"/>
        <w:spacing w:before="0" w:after="820" w:line="240" w:lineRule="auto"/>
        <w:ind w:left="0" w:right="0" w:firstLine="0"/>
        <w:jc w:val="left"/>
      </w:pPr>
      <w:r>
        <w:rPr>
          <w:color w:val="000000"/>
          <w:spacing w:val="0"/>
          <w:w w:val="100"/>
          <w:position w:val="0"/>
          <w:shd w:val="clear" w:color="auto" w:fill="auto"/>
          <w:lang w:val="el-GR" w:eastAsia="el-GR" w:bidi="el-GR"/>
        </w:rPr>
        <w:t>Επανάλαβε το πείραμα με άλλες μπαταρίες.</w:t>
      </w:r>
    </w:p>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shd w:val="clear" w:color="auto" w:fill="auto"/>
          <w:lang w:val="el-GR" w:eastAsia="el-GR" w:bidi="el-GR"/>
        </w:rPr>
        <w:t>Πραγματοποίησε το κύκλωμα της διπλανής εικόνας.</w:t>
      </w:r>
    </w:p>
    <w:p>
      <w:pPr>
        <w:pStyle w:val="Style8"/>
        <w:keepNext w:val="0"/>
        <w:keepLines w:val="0"/>
        <w:widowControl w:val="0"/>
        <w:shd w:val="clear" w:color="auto" w:fill="auto"/>
        <w:bidi w:val="0"/>
        <w:spacing w:before="0" w:after="400" w:line="240" w:lineRule="auto"/>
        <w:ind w:left="0" w:right="0" w:firstLine="0"/>
        <w:jc w:val="both"/>
      </w:pPr>
      <w:r>
        <w:rPr>
          <w:color w:val="000000"/>
          <w:spacing w:val="0"/>
          <w:w w:val="100"/>
          <w:position w:val="0"/>
          <w:shd w:val="clear" w:color="auto" w:fill="auto"/>
          <w:lang w:val="el-GR" w:eastAsia="el-GR" w:bidi="el-GR"/>
        </w:rPr>
        <w:t>Τι παρατηρείς όταν ακουμπήσεις τον ένα συνδετήρα στον άλλο και κλείσει το κύκλωμα;</w:t>
      </w:r>
      <w:r>
        <w:br w:type="page"/>
      </w:r>
    </w:p>
    <w:p>
      <w:pPr>
        <w:pStyle w:val="Style8"/>
        <w:keepNext w:val="0"/>
        <w:keepLines w:val="0"/>
        <w:widowControl w:val="0"/>
        <w:shd w:val="clear" w:color="auto" w:fill="auto"/>
        <w:bidi w:val="0"/>
        <w:spacing w:before="0" w:line="240" w:lineRule="auto"/>
        <w:ind w:left="0" w:right="0" w:firstLine="0"/>
        <w:jc w:val="both"/>
      </w:pPr>
      <w:r>
        <w:drawing>
          <wp:anchor distT="374650" distB="4813300" distL="88265" distR="82550" simplePos="0" relativeHeight="125829385" behindDoc="0" locked="0" layoutInCell="1" allowOverlap="1">
            <wp:simplePos x="0" y="0"/>
            <wp:positionH relativeFrom="page">
              <wp:posOffset>895985</wp:posOffset>
            </wp:positionH>
            <wp:positionV relativeFrom="margin">
              <wp:posOffset>301625</wp:posOffset>
            </wp:positionV>
            <wp:extent cx="2091055" cy="1798320"/>
            <wp:wrapSquare wrapText="right"/>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1"/>
                    <a:stretch/>
                  </pic:blipFill>
                  <pic:spPr>
                    <a:xfrm>
                      <a:ext cx="2091055" cy="179832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892810</wp:posOffset>
                </wp:positionH>
                <wp:positionV relativeFrom="margin">
                  <wp:posOffset>3175</wp:posOffset>
                </wp:positionV>
                <wp:extent cx="719455" cy="186055"/>
                <wp:wrapNone/>
                <wp:docPr id="25" name="Shape 25"/>
                <a:graphic xmlns:a="http://schemas.openxmlformats.org/drawingml/2006/main">
                  <a:graphicData uri="http://schemas.microsoft.com/office/word/2010/wordprocessingShape">
                    <wps:wsp>
                      <wps:cNvSpPr txBox="1"/>
                      <wps:spPr>
                        <a:xfrm>
                          <a:ext cx="719455" cy="1860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 xml:space="preserve">Πείραμα </w:t>
                            </w:r>
                            <w:r>
                              <w:rPr>
                                <w:color w:val="000000"/>
                                <w:spacing w:val="0"/>
                                <w:w w:val="100"/>
                                <w:position w:val="0"/>
                                <w:shd w:val="clear" w:color="auto" w:fill="auto"/>
                                <w:lang w:val="en-US" w:eastAsia="en-US" w:bidi="en-US"/>
                              </w:rPr>
                              <w:t>3</w:t>
                            </w:r>
                          </w:p>
                        </w:txbxContent>
                      </wps:txbx>
                      <wps:bodyPr lIns="0" tIns="0" rIns="0" bIns="0">
                        <a:noAutoFit/>
                      </wps:bodyPr>
                    </wps:wsp>
                  </a:graphicData>
                </a:graphic>
              </wp:anchor>
            </w:drawing>
          </mc:Choice>
          <mc:Fallback>
            <w:pict>
              <v:shape id="_x0000_s1051" type="#_x0000_t202" style="position:absolute;margin-left:70.299999999999997pt;margin-top:0.25pt;width:56.649999999999999pt;height:14.65pt;z-index:251657733;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 xml:space="preserve">Πείραμα </w:t>
                      </w:r>
                      <w:r>
                        <w:rPr>
                          <w:color w:val="000000"/>
                          <w:spacing w:val="0"/>
                          <w:w w:val="100"/>
                          <w:position w:val="0"/>
                          <w:shd w:val="clear" w:color="auto" w:fill="auto"/>
                          <w:lang w:val="en-US" w:eastAsia="en-US" w:bidi="en-US"/>
                        </w:rPr>
                        <w:t>3</w:t>
                      </w:r>
                    </w:p>
                  </w:txbxContent>
                </v:textbox>
                <w10:wrap anchorx="page" anchory="margin"/>
              </v:shape>
            </w:pict>
          </mc:Fallback>
        </mc:AlternateContent>
      </w:r>
      <w:r>
        <w:drawing>
          <wp:anchor distT="2758440" distB="2401570" distL="76200" distR="76200" simplePos="0" relativeHeight="125829386" behindDoc="0" locked="0" layoutInCell="1" allowOverlap="1">
            <wp:simplePos x="0" y="0"/>
            <wp:positionH relativeFrom="page">
              <wp:posOffset>883920</wp:posOffset>
            </wp:positionH>
            <wp:positionV relativeFrom="margin">
              <wp:posOffset>2685415</wp:posOffset>
            </wp:positionV>
            <wp:extent cx="2109470" cy="1828800"/>
            <wp:wrapSquare wrapText="right"/>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3"/>
                    <a:stretch/>
                  </pic:blipFill>
                  <pic:spPr>
                    <a:xfrm>
                      <a:ext cx="2109470" cy="182880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892810</wp:posOffset>
                </wp:positionH>
                <wp:positionV relativeFrom="margin">
                  <wp:posOffset>2386965</wp:posOffset>
                </wp:positionV>
                <wp:extent cx="719455" cy="186055"/>
                <wp:wrapNone/>
                <wp:docPr id="29" name="Shape 29"/>
                <a:graphic xmlns:a="http://schemas.openxmlformats.org/drawingml/2006/main">
                  <a:graphicData uri="http://schemas.microsoft.com/office/word/2010/wordprocessingShape">
                    <wps:wsp>
                      <wps:cNvSpPr txBox="1"/>
                      <wps:spPr>
                        <a:xfrm>
                          <a:ext cx="719455" cy="1860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 xml:space="preserve">Πείραμα </w:t>
                            </w:r>
                            <w:r>
                              <w:rPr>
                                <w:color w:val="000000"/>
                                <w:spacing w:val="0"/>
                                <w:w w:val="100"/>
                                <w:position w:val="0"/>
                                <w:shd w:val="clear" w:color="auto" w:fill="auto"/>
                                <w:lang w:val="en-US" w:eastAsia="en-US" w:bidi="en-US"/>
                              </w:rPr>
                              <w:t>4</w:t>
                            </w:r>
                          </w:p>
                        </w:txbxContent>
                      </wps:txbx>
                      <wps:bodyPr lIns="0" tIns="0" rIns="0" bIns="0">
                        <a:noAutoFit/>
                      </wps:bodyPr>
                    </wps:wsp>
                  </a:graphicData>
                </a:graphic>
              </wp:anchor>
            </w:drawing>
          </mc:Choice>
          <mc:Fallback>
            <w:pict>
              <v:shape id="_x0000_s1055" type="#_x0000_t202" style="position:absolute;margin-left:70.299999999999997pt;margin-top:187.95000000000002pt;width:56.649999999999999pt;height:14.65pt;z-index:251657735;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 xml:space="preserve">Πείραμα </w:t>
                      </w:r>
                      <w:r>
                        <w:rPr>
                          <w:color w:val="000000"/>
                          <w:spacing w:val="0"/>
                          <w:w w:val="100"/>
                          <w:position w:val="0"/>
                          <w:shd w:val="clear" w:color="auto" w:fill="auto"/>
                          <w:lang w:val="en-US" w:eastAsia="en-US" w:bidi="en-US"/>
                        </w:rPr>
                        <w:t>4</w:t>
                      </w:r>
                    </w:p>
                  </w:txbxContent>
                </v:textbox>
                <w10:wrap anchorx="page" anchory="margin"/>
              </v:shape>
            </w:pict>
          </mc:Fallback>
        </mc:AlternateContent>
      </w:r>
      <w:r>
        <w:drawing>
          <wp:anchor distT="5084445" distB="76200" distL="76200" distR="76200" simplePos="0" relativeHeight="125829387" behindDoc="0" locked="0" layoutInCell="1" allowOverlap="1">
            <wp:simplePos x="0" y="0"/>
            <wp:positionH relativeFrom="page">
              <wp:posOffset>883920</wp:posOffset>
            </wp:positionH>
            <wp:positionV relativeFrom="margin">
              <wp:posOffset>5011420</wp:posOffset>
            </wp:positionV>
            <wp:extent cx="2109470" cy="1828800"/>
            <wp:wrapSquare wrapText="right"/>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5"/>
                    <a:stretch/>
                  </pic:blipFill>
                  <pic:spPr>
                    <a:xfrm>
                      <a:ext cx="2109470" cy="182880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892810</wp:posOffset>
                </wp:positionH>
                <wp:positionV relativeFrom="margin">
                  <wp:posOffset>4688205</wp:posOffset>
                </wp:positionV>
                <wp:extent cx="719455" cy="186055"/>
                <wp:wrapNone/>
                <wp:docPr id="33" name="Shape 33"/>
                <a:graphic xmlns:a="http://schemas.openxmlformats.org/drawingml/2006/main">
                  <a:graphicData uri="http://schemas.microsoft.com/office/word/2010/wordprocessingShape">
                    <wps:wsp>
                      <wps:cNvSpPr txBox="1"/>
                      <wps:spPr>
                        <a:xfrm>
                          <a:ext cx="719455" cy="1860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 xml:space="preserve">Πείραμα </w:t>
                            </w:r>
                            <w:r>
                              <w:rPr>
                                <w:color w:val="000000"/>
                                <w:spacing w:val="0"/>
                                <w:w w:val="100"/>
                                <w:position w:val="0"/>
                                <w:shd w:val="clear" w:color="auto" w:fill="auto"/>
                                <w:lang w:val="en-US" w:eastAsia="en-US" w:bidi="en-US"/>
                              </w:rPr>
                              <w:t>5</w:t>
                            </w:r>
                          </w:p>
                        </w:txbxContent>
                      </wps:txbx>
                      <wps:bodyPr lIns="0" tIns="0" rIns="0" bIns="0">
                        <a:noAutoFit/>
                      </wps:bodyPr>
                    </wps:wsp>
                  </a:graphicData>
                </a:graphic>
              </wp:anchor>
            </w:drawing>
          </mc:Choice>
          <mc:Fallback>
            <w:pict>
              <v:shape id="_x0000_s1059" type="#_x0000_t202" style="position:absolute;margin-left:70.299999999999997pt;margin-top:369.15000000000003pt;width:56.649999999999999pt;height:14.65pt;z-index:251657737;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 xml:space="preserve">Πείραμα </w:t>
                      </w:r>
                      <w:r>
                        <w:rPr>
                          <w:color w:val="000000"/>
                          <w:spacing w:val="0"/>
                          <w:w w:val="100"/>
                          <w:position w:val="0"/>
                          <w:shd w:val="clear" w:color="auto" w:fill="auto"/>
                          <w:lang w:val="en-US" w:eastAsia="en-US" w:bidi="en-US"/>
                        </w:rPr>
                        <w:t>5</w:t>
                      </w:r>
                    </w:p>
                  </w:txbxContent>
                </v:textbox>
                <w10:wrap anchorx="page" anchory="margin"/>
              </v:shape>
            </w:pict>
          </mc:Fallback>
        </mc:AlternateContent>
      </w:r>
      <w:r>
        <w:rPr>
          <w:color w:val="000000"/>
          <w:spacing w:val="0"/>
          <w:w w:val="100"/>
          <w:position w:val="0"/>
          <w:shd w:val="clear" w:color="auto" w:fill="auto"/>
          <w:lang w:val="el-GR" w:eastAsia="el-GR" w:bidi="el-GR"/>
        </w:rPr>
        <w:t>Πραγματοποίησε το κύκλωμα της διπλανής εικόνας.</w:t>
      </w:r>
    </w:p>
    <w:p>
      <w:pPr>
        <w:pStyle w:val="Style8"/>
        <w:keepNext w:val="0"/>
        <w:keepLines w:val="0"/>
        <w:widowControl w:val="0"/>
        <w:shd w:val="clear" w:color="auto" w:fill="auto"/>
        <w:bidi w:val="0"/>
        <w:spacing w:before="0" w:after="2580" w:line="240" w:lineRule="auto"/>
        <w:ind w:left="0" w:right="0" w:firstLine="0"/>
        <w:jc w:val="both"/>
      </w:pPr>
      <w:r>
        <w:rPr>
          <w:color w:val="000000"/>
          <w:spacing w:val="0"/>
          <w:w w:val="100"/>
          <w:position w:val="0"/>
          <w:shd w:val="clear" w:color="auto" w:fill="auto"/>
          <w:lang w:val="el-GR" w:eastAsia="el-GR" w:bidi="el-GR"/>
        </w:rPr>
        <w:t>Τι παρατηρείς όταν ακουμπήσεις τους δύο συνδετήρες μεταξύ τους; Παρατηρείς κάποιο "βραχυ-κύκλωμα";</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l-GR" w:eastAsia="el-GR" w:bidi="el-GR"/>
        </w:rPr>
        <w:t>Πραγματοποίησε το κύκλωμα της διπλανής εικόνας παρεμβάλλοντας στο καλώδιο του κυκλώματος μερικά πολύ λεπτά συρματάκια που έχεις ξεχωρίσει από σύρμα κουζίνας (ψιλό ατσαλόμαλλο).</w:t>
      </w:r>
    </w:p>
    <w:p>
      <w:pPr>
        <w:pStyle w:val="Style8"/>
        <w:keepNext w:val="0"/>
        <w:keepLines w:val="0"/>
        <w:widowControl w:val="0"/>
        <w:shd w:val="clear" w:color="auto" w:fill="auto"/>
        <w:bidi w:val="0"/>
        <w:spacing w:before="0" w:after="1900" w:line="240" w:lineRule="auto"/>
        <w:ind w:left="0" w:right="0" w:firstLine="0"/>
        <w:jc w:val="both"/>
      </w:pPr>
      <w:r>
        <w:rPr>
          <w:color w:val="000000"/>
          <w:spacing w:val="0"/>
          <w:w w:val="100"/>
          <w:position w:val="0"/>
          <w:shd w:val="clear" w:color="auto" w:fill="auto"/>
          <w:lang w:val="el-GR" w:eastAsia="el-GR" w:bidi="el-GR"/>
        </w:rPr>
        <w:t>Τι παρατηρείς όταν ακουμπήσεις τους δύο συνδετήρες μεταξύ τους;</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l-GR" w:eastAsia="el-GR" w:bidi="el-GR"/>
        </w:rPr>
        <w:t>Πραγματοποίησε ένα άλλο κύκλωμα, αυτό της διπλανής εικόνας, παρεμβάλλοντας μερικά πολύ λεπτά συρματάκια από σύρμα κουζίνας (ψιλό ατσαλόμαλλο) στο καλώδιο που συνδέεται με τον ένα συνδετήρα.</w:t>
      </w:r>
    </w:p>
    <w:p>
      <w:pPr>
        <w:pStyle w:val="Style8"/>
        <w:keepNext w:val="0"/>
        <w:keepLines w:val="0"/>
        <w:widowControl w:val="0"/>
        <w:shd w:val="clear" w:color="auto" w:fill="auto"/>
        <w:bidi w:val="0"/>
        <w:spacing w:before="0" w:after="1708" w:line="240" w:lineRule="auto"/>
        <w:ind w:left="0" w:right="0" w:firstLine="0"/>
        <w:jc w:val="both"/>
      </w:pPr>
      <w:r>
        <w:rPr>
          <w:color w:val="000000"/>
          <w:spacing w:val="0"/>
          <w:w w:val="100"/>
          <w:position w:val="0"/>
          <w:shd w:val="clear" w:color="auto" w:fill="auto"/>
          <w:lang w:val="el-GR" w:eastAsia="el-GR" w:bidi="el-GR"/>
        </w:rPr>
        <w:t>Τι παρατηρείς όταν ακουμπήσεις τους δύο συνδετήρες μεταξύ τους;</w:t>
      </w:r>
    </w:p>
    <w:p>
      <w:pPr>
        <w:pStyle w:val="Style2"/>
        <w:keepNext/>
        <w:keepLines/>
        <w:widowControl w:val="0"/>
        <w:pBdr>
          <w:top w:val="single" w:sz="0" w:space="10" w:color="E0E0E0"/>
          <w:left w:val="single" w:sz="0" w:space="0" w:color="E0E0E0"/>
          <w:bottom w:val="single" w:sz="0" w:space="12" w:color="E0E0E0"/>
          <w:right w:val="single" w:sz="0" w:space="0" w:color="E0E0E0"/>
        </w:pBdr>
        <w:shd w:val="clear" w:color="auto" w:fill="E0E0E0"/>
        <w:bidi w:val="0"/>
        <w:spacing w:before="0" w:after="70" w:line="240" w:lineRule="auto"/>
        <w:ind w:left="0" w:right="0" w:firstLine="0"/>
        <w:jc w:val="left"/>
      </w:pPr>
      <w:bookmarkStart w:id="8" w:name="bookmark8"/>
      <w:r>
        <w:rPr>
          <w:color w:val="000000"/>
          <w:spacing w:val="0"/>
          <w:w w:val="100"/>
          <w:position w:val="0"/>
          <w:shd w:val="clear" w:color="auto" w:fill="auto"/>
          <w:lang w:val="el-GR" w:eastAsia="el-GR" w:bidi="el-GR"/>
        </w:rPr>
        <w:t>δ. Συμπεραίνω, Καταγράφω</w:t>
      </w:r>
      <w:bookmarkEnd w:id="8"/>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l-GR" w:eastAsia="el-GR" w:bidi="el-GR"/>
        </w:rPr>
        <w:t>Γράψε τα συμπεράσματά σου από τις παρατηρήσεις των πειραμάτων 3, 4 και 5:</w:t>
      </w:r>
    </w:p>
    <w:p>
      <w:pPr>
        <w:pStyle w:val="Style8"/>
        <w:keepNext w:val="0"/>
        <w:keepLines w:val="0"/>
        <w:widowControl w:val="0"/>
        <w:numPr>
          <w:ilvl w:val="0"/>
          <w:numId w:val="1"/>
        </w:numPr>
        <w:shd w:val="clear" w:color="auto" w:fill="auto"/>
        <w:tabs>
          <w:tab w:pos="594" w:val="left"/>
          <w:tab w:leader="dot" w:pos="8990" w:val="left"/>
        </w:tabs>
        <w:bidi w:val="0"/>
        <w:spacing w:before="0" w:after="200" w:line="240" w:lineRule="auto"/>
        <w:ind w:left="0" w:right="0" w:firstLine="0"/>
        <w:jc w:val="left"/>
      </w:pPr>
      <w:r>
        <w:rPr>
          <w:color w:val="000000"/>
          <w:spacing w:val="0"/>
          <w:w w:val="100"/>
          <w:position w:val="0"/>
          <w:shd w:val="clear" w:color="auto" w:fill="auto"/>
          <w:lang w:val="el-GR" w:eastAsia="el-GR" w:bidi="el-GR"/>
        </w:rPr>
        <w:tab/>
      </w:r>
    </w:p>
    <w:p>
      <w:pPr>
        <w:pStyle w:val="Style8"/>
        <w:keepNext w:val="0"/>
        <w:keepLines w:val="0"/>
        <w:widowControl w:val="0"/>
        <w:numPr>
          <w:ilvl w:val="0"/>
          <w:numId w:val="1"/>
        </w:numPr>
        <w:shd w:val="clear" w:color="auto" w:fill="auto"/>
        <w:tabs>
          <w:tab w:pos="526" w:val="left"/>
          <w:tab w:leader="dot" w:pos="8928" w:val="left"/>
        </w:tabs>
        <w:bidi w:val="0"/>
        <w:spacing w:before="0" w:after="1280" w:line="240" w:lineRule="auto"/>
        <w:ind w:left="0" w:right="0" w:firstLine="0"/>
        <w:jc w:val="left"/>
      </w:pPr>
      <w:r>
        <w:rPr>
          <w:color w:val="000000"/>
          <w:spacing w:val="0"/>
          <w:w w:val="100"/>
          <w:position w:val="0"/>
          <w:shd w:val="clear" w:color="auto" w:fill="auto"/>
          <w:lang w:val="el-GR" w:eastAsia="el-GR" w:bidi="el-GR"/>
        </w:rPr>
        <w:tab/>
      </w:r>
    </w:p>
    <w:p>
      <w:pPr>
        <w:pStyle w:val="Style8"/>
        <w:keepNext w:val="0"/>
        <w:keepLines w:val="0"/>
        <w:widowControl w:val="0"/>
        <w:numPr>
          <w:ilvl w:val="0"/>
          <w:numId w:val="1"/>
        </w:numPr>
        <w:shd w:val="clear" w:color="auto" w:fill="auto"/>
        <w:tabs>
          <w:tab w:pos="406" w:val="left"/>
          <w:tab w:leader="dot" w:pos="8918" w:val="left"/>
        </w:tabs>
        <w:bidi w:val="0"/>
        <w:spacing w:before="0" w:after="1688" w:line="240" w:lineRule="auto"/>
        <w:ind w:left="0" w:right="0" w:firstLine="0"/>
        <w:jc w:val="left"/>
      </w:pPr>
      <w:r>
        <w:rPr>
          <w:color w:val="000000"/>
          <w:spacing w:val="0"/>
          <w:w w:val="100"/>
          <w:position w:val="0"/>
          <w:shd w:val="clear" w:color="auto" w:fill="auto"/>
          <w:lang w:val="el-GR" w:eastAsia="el-GR" w:bidi="el-GR"/>
        </w:rPr>
        <w:tab/>
      </w:r>
    </w:p>
    <w:p>
      <w:pPr>
        <w:pStyle w:val="Style2"/>
        <w:keepNext/>
        <w:keepLines/>
        <w:widowControl w:val="0"/>
        <w:pBdr>
          <w:top w:val="single" w:sz="0" w:space="10" w:color="E0E0E0"/>
          <w:left w:val="single" w:sz="0" w:space="0" w:color="E0E0E0"/>
          <w:bottom w:val="single" w:sz="0" w:space="12" w:color="E0E0E0"/>
          <w:right w:val="single" w:sz="0" w:space="0" w:color="E0E0E0"/>
        </w:pBdr>
        <w:shd w:val="clear" w:color="auto" w:fill="E0E0E0"/>
        <w:bidi w:val="0"/>
        <w:spacing w:before="0" w:after="45" w:line="240" w:lineRule="auto"/>
        <w:ind w:left="0" w:right="0" w:firstLine="140"/>
        <w:jc w:val="left"/>
      </w:pPr>
      <w:bookmarkStart w:id="10" w:name="bookmark10"/>
      <w:r>
        <w:rPr>
          <w:color w:val="000000"/>
          <w:spacing w:val="0"/>
          <w:w w:val="100"/>
          <w:position w:val="0"/>
          <w:shd w:val="clear" w:color="auto" w:fill="auto"/>
          <w:lang w:val="el-GR" w:eastAsia="el-GR" w:bidi="el-GR"/>
        </w:rPr>
        <w:t>ε. Εφαρμόζω, Εξηγώ, Γενικεύω</w:t>
      </w:r>
      <w:bookmarkEnd w:id="10"/>
    </w:p>
    <w:p>
      <w:pPr>
        <w:pStyle w:val="Style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l-GR" w:eastAsia="el-GR" w:bidi="el-GR"/>
        </w:rPr>
        <w:t>Εφάρμοσε τα συμπεράσματά σου για να εντοπίσεις πού γίνεται βραχυκύκλωμα στις εικόνες με τις "επικίνδυνες ενέργειες" της πρώτης σελίδας. Ποιες είναι οι συνέπειες;</w:t>
      </w:r>
    </w:p>
    <w:p>
      <w:pPr>
        <w:pStyle w:val="Style8"/>
        <w:keepNext w:val="0"/>
        <w:keepLines w:val="0"/>
        <w:widowControl w:val="0"/>
        <w:shd w:val="clear" w:color="auto" w:fill="auto"/>
        <w:tabs>
          <w:tab w:leader="dot" w:pos="8954" w:val="left"/>
        </w:tabs>
        <w:bidi w:val="0"/>
        <w:spacing w:before="0" w:after="920" w:line="240" w:lineRule="auto"/>
        <w:ind w:left="0" w:right="0" w:firstLine="0"/>
        <w:jc w:val="left"/>
      </w:pPr>
      <w:r>
        <w:rPr>
          <w:color w:val="000000"/>
          <w:spacing w:val="0"/>
          <w:w w:val="100"/>
          <w:position w:val="0"/>
          <w:shd w:val="clear" w:color="auto" w:fill="auto"/>
          <w:lang w:val="el-GR" w:eastAsia="el-GR" w:bidi="el-GR"/>
        </w:rPr>
        <w:t xml:space="preserve">πρώτη εικόνα: </w:t>
        <w:tab/>
      </w:r>
    </w:p>
    <w:p>
      <w:pPr>
        <w:pStyle w:val="Style8"/>
        <w:keepNext w:val="0"/>
        <w:keepLines w:val="0"/>
        <w:widowControl w:val="0"/>
        <w:shd w:val="clear" w:color="auto" w:fill="auto"/>
        <w:tabs>
          <w:tab w:leader="dot" w:pos="8954" w:val="left"/>
        </w:tabs>
        <w:bidi w:val="0"/>
        <w:spacing w:before="0" w:after="920" w:line="240" w:lineRule="auto"/>
        <w:ind w:left="0" w:right="0" w:firstLine="0"/>
        <w:jc w:val="left"/>
      </w:pPr>
      <w:r>
        <w:rPr>
          <w:color w:val="000000"/>
          <w:spacing w:val="0"/>
          <w:w w:val="100"/>
          <w:position w:val="0"/>
          <w:shd w:val="clear" w:color="auto" w:fill="auto"/>
          <w:lang w:val="el-GR" w:eastAsia="el-GR" w:bidi="el-GR"/>
        </w:rPr>
        <w:t xml:space="preserve">δεύτερη εικόνα: </w:t>
        <w:tab/>
      </w:r>
    </w:p>
    <w:p>
      <w:pPr>
        <w:pStyle w:val="Style8"/>
        <w:keepNext w:val="0"/>
        <w:keepLines w:val="0"/>
        <w:widowControl w:val="0"/>
        <w:shd w:val="clear" w:color="auto" w:fill="auto"/>
        <w:tabs>
          <w:tab w:leader="dot" w:pos="8954" w:val="left"/>
        </w:tabs>
        <w:bidi w:val="0"/>
        <w:spacing w:before="0" w:after="920" w:line="240" w:lineRule="auto"/>
        <w:ind w:left="0" w:right="0" w:firstLine="0"/>
        <w:jc w:val="left"/>
      </w:pPr>
      <w:r>
        <w:rPr>
          <w:color w:val="000000"/>
          <w:spacing w:val="0"/>
          <w:w w:val="100"/>
          <w:position w:val="0"/>
          <w:shd w:val="clear" w:color="auto" w:fill="auto"/>
          <w:lang w:val="el-GR" w:eastAsia="el-GR" w:bidi="el-GR"/>
        </w:rPr>
        <w:t xml:space="preserve">τρίτη εικόνα: </w:t>
        <w:tab/>
      </w:r>
    </w:p>
    <w:p>
      <w:pPr>
        <w:pStyle w:val="Style8"/>
        <w:keepNext w:val="0"/>
        <w:keepLines w:val="0"/>
        <w:widowControl w:val="0"/>
        <w:shd w:val="clear" w:color="auto" w:fill="auto"/>
        <w:tabs>
          <w:tab w:leader="dot" w:pos="8954" w:val="left"/>
        </w:tabs>
        <w:bidi w:val="0"/>
        <w:spacing w:before="0" w:after="1720" w:line="240" w:lineRule="auto"/>
        <w:ind w:left="0" w:right="0" w:firstLine="0"/>
        <w:jc w:val="left"/>
      </w:pPr>
      <w:r>
        <w:rPr>
          <w:color w:val="000000"/>
          <w:spacing w:val="0"/>
          <w:w w:val="100"/>
          <w:position w:val="0"/>
          <w:shd w:val="clear" w:color="auto" w:fill="auto"/>
          <w:lang w:val="el-GR" w:eastAsia="el-GR" w:bidi="el-GR"/>
        </w:rPr>
        <w:t xml:space="preserve">τέταρτη εικόνα: </w:t>
        <w:tab/>
      </w:r>
    </w:p>
    <w:p>
      <w:pPr>
        <w:pStyle w:val="Style8"/>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l-GR" w:eastAsia="el-GR" w:bidi="el-GR"/>
        </w:rPr>
        <w:t>Έχει αποδειχθεί στην πράξη ότι η ενέργεια που φαίνεται στην παρακάτω εικόνα είναι επικίνδυνη, όταν το πιστολάκι πέσει μέσα νερό ενώ λειτουργεί. Γιατί;</w:t>
      </w:r>
    </w:p>
    <w:p>
      <w:pPr>
        <w:widowControl w:val="0"/>
        <w:jc w:val="left"/>
        <w:rPr>
          <w:sz w:val="2"/>
          <w:szCs w:val="2"/>
        </w:rPr>
      </w:pPr>
      <w:r>
        <w:drawing>
          <wp:inline>
            <wp:extent cx="1395730" cy="132270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7"/>
                    <a:stretch/>
                  </pic:blipFill>
                  <pic:spPr>
                    <a:xfrm>
                      <a:ext cx="1395730" cy="1322705"/>
                    </a:xfrm>
                    <a:prstGeom prst="rect"/>
                  </pic:spPr>
                </pic:pic>
              </a:graphicData>
            </a:graphic>
          </wp:inline>
        </w:drawing>
      </w:r>
      <w:r>
        <w:br w:type="page"/>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 xml:space="preserve">Εφάρμοσε τα συμπεράσματά σου για να εξηγήσεις πώς λειτουργεί και γιατί είναι απαραίτητη στα ηλεκτρικά κυκλώματα </w:t>
      </w:r>
      <w:r>
        <w:rPr>
          <w:color w:val="000000"/>
          <w:spacing w:val="0"/>
          <w:w w:val="100"/>
          <w:position w:val="0"/>
          <w:shd w:val="clear" w:color="auto" w:fill="auto"/>
          <w:lang w:val="en-US" w:eastAsia="en-US" w:bidi="en-US"/>
        </w:rPr>
        <w:t xml:space="preserve">220 V </w:t>
      </w:r>
      <w:r>
        <w:rPr>
          <w:color w:val="000000"/>
          <w:spacing w:val="0"/>
          <w:w w:val="100"/>
          <w:position w:val="0"/>
          <w:shd w:val="clear" w:color="auto" w:fill="auto"/>
          <w:lang w:val="el-GR" w:eastAsia="el-GR" w:bidi="el-GR"/>
        </w:rPr>
        <w:t xml:space="preserve">μια ηλεκτρική ασφάλεια όπως αυτή που φαίνεται στην αριστερή εικόνα ή στα ηλεκτρικά κυκλώματα </w:t>
      </w:r>
      <w:r>
        <w:rPr>
          <w:color w:val="000000"/>
          <w:spacing w:val="0"/>
          <w:w w:val="100"/>
          <w:position w:val="0"/>
          <w:shd w:val="clear" w:color="auto" w:fill="auto"/>
          <w:lang w:val="en-US" w:eastAsia="en-US" w:bidi="en-US"/>
        </w:rPr>
        <w:t xml:space="preserve">12 V </w:t>
      </w:r>
      <w:r>
        <w:rPr>
          <w:color w:val="000000"/>
          <w:spacing w:val="0"/>
          <w:w w:val="100"/>
          <w:position w:val="0"/>
          <w:shd w:val="clear" w:color="auto" w:fill="auto"/>
          <w:lang w:val="el-GR" w:eastAsia="el-GR" w:bidi="el-GR"/>
        </w:rPr>
        <w:t>των αυτοκινήτων όπως αυτή που φαίνεται στη δεξιά εικόνα.</w:t>
      </w:r>
    </w:p>
    <w:p>
      <w:pPr>
        <w:widowControl w:val="0"/>
        <w:spacing w:line="1" w:lineRule="exact"/>
        <w:sectPr>
          <w:footnotePr>
            <w:pos w:val="pageBottom"/>
            <w:numFmt w:val="decimal"/>
            <w:numRestart w:val="continuous"/>
          </w:footnotePr>
          <w:type w:val="continuous"/>
          <w:pgSz w:w="11900" w:h="16840"/>
          <w:pgMar w:top="1417" w:right="1383" w:bottom="1907" w:left="1387" w:header="0" w:footer="3" w:gutter="0"/>
          <w:cols w:space="720"/>
          <w:noEndnote/>
          <w:rtlGutter w:val="0"/>
          <w:docGrid w:linePitch="360"/>
        </w:sectPr>
      </w:pPr>
      <w:r>
        <w:drawing>
          <wp:anchor distT="30480" distB="12700" distL="0" distR="0" simplePos="0" relativeHeight="125829388" behindDoc="0" locked="0" layoutInCell="1" allowOverlap="1">
            <wp:simplePos x="0" y="0"/>
            <wp:positionH relativeFrom="page">
              <wp:posOffset>963295</wp:posOffset>
            </wp:positionH>
            <wp:positionV relativeFrom="paragraph">
              <wp:posOffset>30480</wp:posOffset>
            </wp:positionV>
            <wp:extent cx="1243330" cy="115189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9"/>
                    <a:stretch/>
                  </pic:blipFill>
                  <pic:spPr>
                    <a:xfrm>
                      <a:ext cx="1243330" cy="1151890"/>
                    </a:xfrm>
                    <a:prstGeom prst="rect"/>
                  </pic:spPr>
                </pic:pic>
              </a:graphicData>
            </a:graphic>
          </wp:anchor>
        </w:drawing>
      </w:r>
      <w:r>
        <w:drawing>
          <wp:anchor distT="0" distB="0" distL="0" distR="0" simplePos="0" relativeHeight="125829389" behindDoc="0" locked="0" layoutInCell="1" allowOverlap="1">
            <wp:simplePos x="0" y="0"/>
            <wp:positionH relativeFrom="page">
              <wp:posOffset>2310765</wp:posOffset>
            </wp:positionH>
            <wp:positionV relativeFrom="paragraph">
              <wp:posOffset>0</wp:posOffset>
            </wp:positionV>
            <wp:extent cx="1212850" cy="1195070"/>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31"/>
                    <a:stretch/>
                  </pic:blipFill>
                  <pic:spPr>
                    <a:xfrm>
                      <a:ext cx="1212850" cy="1195070"/>
                    </a:xfrm>
                    <a:prstGeom prst="rect"/>
                  </pic:spPr>
                </pic:pic>
              </a:graphicData>
            </a:graphic>
          </wp:anchor>
        </w:drawing>
      </w: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17" w:right="0" w:bottom="1417" w:left="0" w:header="0" w:footer="3" w:gutter="0"/>
          <w:cols w:space="720"/>
          <w:noEndnote/>
          <w:rtlGutter w:val="0"/>
          <w:docGrid w:linePitch="360"/>
        </w:sectPr>
      </w:pPr>
    </w:p>
    <w:p>
      <w:pPr>
        <w:widowControl w:val="0"/>
        <w:spacing w:line="1" w:lineRule="exact"/>
      </w:pPr>
      <w:r>
        <w:drawing>
          <wp:anchor distT="0" distB="0" distL="76200" distR="76200" simplePos="0" relativeHeight="125829390" behindDoc="0" locked="0" layoutInCell="1" allowOverlap="1">
            <wp:simplePos x="0" y="0"/>
            <wp:positionH relativeFrom="page">
              <wp:posOffset>887095</wp:posOffset>
            </wp:positionH>
            <wp:positionV relativeFrom="paragraph">
              <wp:posOffset>1633855</wp:posOffset>
            </wp:positionV>
            <wp:extent cx="1700530" cy="1877695"/>
            <wp:wrapSquare wrapText="right"/>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33"/>
                    <a:stretch/>
                  </pic:blipFill>
                  <pic:spPr>
                    <a:xfrm>
                      <a:ext cx="1700530" cy="1877695"/>
                    </a:xfrm>
                    <a:prstGeom prst="rect"/>
                  </pic:spPr>
                </pic:pic>
              </a:graphicData>
            </a:graphic>
          </wp:anchor>
        </w:drawing>
      </w:r>
      <w:r>
        <w:drawing>
          <wp:anchor distT="0" distB="0" distL="88900" distR="88900" simplePos="0" relativeHeight="125829391" behindDoc="0" locked="0" layoutInCell="1" allowOverlap="1">
            <wp:simplePos x="0" y="0"/>
            <wp:positionH relativeFrom="page">
              <wp:posOffset>887095</wp:posOffset>
            </wp:positionH>
            <wp:positionV relativeFrom="paragraph">
              <wp:posOffset>4270375</wp:posOffset>
            </wp:positionV>
            <wp:extent cx="1700530" cy="2273935"/>
            <wp:wrapSquare wrapText="right"/>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35"/>
                    <a:stretch/>
                  </pic:blipFill>
                  <pic:spPr>
                    <a:xfrm>
                      <a:ext cx="1700530" cy="2273935"/>
                    </a:xfrm>
                    <a:prstGeom prst="rect"/>
                  </pic:spPr>
                </pic:pic>
              </a:graphicData>
            </a:graphic>
          </wp:anchor>
        </w:drawing>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l-GR" w:eastAsia="el-GR" w:bidi="el-GR"/>
        </w:rPr>
        <w:t xml:space="preserve">Ιδιοκατασκευή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Πείραμα </w:t>
      </w:r>
      <w:r>
        <w:rPr>
          <w:color w:val="000000"/>
          <w:spacing w:val="0"/>
          <w:w w:val="100"/>
          <w:position w:val="0"/>
          <w:shd w:val="clear" w:color="auto" w:fill="auto"/>
          <w:lang w:val="en-US" w:eastAsia="en-US" w:bidi="en-US"/>
        </w:rPr>
        <w:t>6</w:t>
      </w:r>
    </w:p>
    <w:p>
      <w:pPr>
        <w:pStyle w:val="Style8"/>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l-GR" w:eastAsia="el-GR" w:bidi="el-GR"/>
        </w:rPr>
        <w:t>Μπορείς να κατασκευάσεις και εσύ μια ηλεκτρική πηγή, εφαρμόζοντας τον τρόπο λειτουργίας των μπαταριών και να τη δοκιμάσεις αν έχεις στη διάθεσή σου ένα βολτόμετρο.</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 xml:space="preserve">Υλικά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Όργανα:</w:t>
      </w:r>
    </w:p>
    <w:p>
      <w:pPr>
        <w:pStyle w:val="Style8"/>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l-GR" w:eastAsia="el-GR" w:bidi="el-GR"/>
        </w:rPr>
        <w:t>βολτόμετρο, καλώδια (από χάλκινο σύρμα), δύο ποτήρια, ξίδι, δύο λαμαρινόβιδες (από ψευδάργυρο)</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l-GR" w:eastAsia="el-GR" w:bidi="el-GR"/>
        </w:rPr>
        <w:t>Ρίξε σε ένα μικρό ποτήρι ξίδι.</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Γύμνωσε τις άκρες δύο καλωδίων.</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 xml:space="preserve">Τύλιξε τη μια άκρη του ενός καλωδίου στη λαμαρινόβιδα (από ψευδάργυρο) και σύνδεσε την άλλη άκρη με το μαύρο ακροδέκτη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του βολτόμετρου. Βύθισε τη βίδα στο ξίδι.</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 xml:space="preserve">Σύνδεσε τη μία άκρη του άλλου καλωδίου (από χαλκό) με τον κόκκινο ακροδέκτη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του βολτόμετρου και βύθισε την άλλη άκρη του στο ξίδι.</w:t>
      </w:r>
    </w:p>
    <w:p>
      <w:pPr>
        <w:pStyle w:val="Style8"/>
        <w:keepNext w:val="0"/>
        <w:keepLines w:val="0"/>
        <w:widowControl w:val="0"/>
        <w:shd w:val="clear" w:color="auto" w:fill="auto"/>
        <w:tabs>
          <w:tab w:leader="dot" w:pos="5822" w:val="left"/>
        </w:tabs>
        <w:bidi w:val="0"/>
        <w:spacing w:before="0" w:after="460" w:line="240" w:lineRule="auto"/>
        <w:ind w:left="0" w:right="0" w:firstLine="0"/>
        <w:jc w:val="both"/>
      </w:pPr>
      <w:r>
        <w:rPr>
          <w:color w:val="000000"/>
          <w:spacing w:val="0"/>
          <w:w w:val="100"/>
          <w:position w:val="0"/>
          <w:shd w:val="clear" w:color="auto" w:fill="auto"/>
          <w:lang w:val="el-GR" w:eastAsia="el-GR" w:bidi="el-GR"/>
        </w:rPr>
        <w:t>Διάβασε και γράψε την ένδειξη του βολτόμετρου</w:t>
        <w:tab/>
        <w:t>V</w:t>
      </w:r>
    </w:p>
    <w:p>
      <w:pPr>
        <w:pStyle w:val="Style8"/>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l-GR" w:eastAsia="el-GR" w:bidi="el-GR"/>
        </w:rPr>
        <w:t>ηλεκτρική πηγή που κατασκεύασες ονομάζεται "ηλεκτρικό στοιχείο" και είναι παρόμοια με την πρώτη ηλεκτρική πηγή που κατασκευάστηκε (το 1800). Μπορείς στη συνέχεια να κατασκευάσεις και άλλες ίδιες και να τις συνδέσεις σε σειρά.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Σύνδεσε μεταξύ τους και με το βολτόμετρο τις δύο πηγές που κατασκεύασες, όπως στη διπλανή εικόνα.</w:t>
      </w:r>
    </w:p>
    <w:p>
      <w:pPr>
        <w:pStyle w:val="Style8"/>
        <w:keepNext w:val="0"/>
        <w:keepLines w:val="0"/>
        <w:widowControl w:val="0"/>
        <w:shd w:val="clear" w:color="auto" w:fill="auto"/>
        <w:tabs>
          <w:tab w:leader="dot" w:pos="5822" w:val="left"/>
        </w:tabs>
        <w:bidi w:val="0"/>
        <w:spacing w:before="0" w:after="0" w:line="240" w:lineRule="auto"/>
        <w:ind w:left="0" w:right="0" w:firstLine="0"/>
        <w:jc w:val="both"/>
      </w:pPr>
      <w:r>
        <w:rPr>
          <w:color w:val="000000"/>
          <w:spacing w:val="0"/>
          <w:w w:val="100"/>
          <w:position w:val="0"/>
          <w:shd w:val="clear" w:color="auto" w:fill="auto"/>
          <w:lang w:val="el-GR" w:eastAsia="el-GR" w:bidi="el-GR"/>
        </w:rPr>
        <w:t>Διάβασε και γράψε την ένδειξη του βολτόμετρου</w:t>
        <w:tab/>
        <w:t>V</w:t>
      </w:r>
    </w:p>
    <w:p>
      <w:pPr>
        <w:pStyle w:val="Style8"/>
        <w:keepNext w:val="0"/>
        <w:keepLines w:val="0"/>
        <w:widowControl w:val="0"/>
        <w:shd w:val="clear" w:color="auto" w:fill="auto"/>
        <w:tabs>
          <w:tab w:leader="dot" w:pos="6106" w:val="left"/>
        </w:tabs>
        <w:bidi w:val="0"/>
        <w:spacing w:before="0" w:after="860" w:line="240" w:lineRule="auto"/>
        <w:ind w:left="0" w:right="0" w:firstLine="0"/>
        <w:jc w:val="both"/>
      </w:pPr>
      <w:r>
        <w:rPr>
          <w:color w:val="000000"/>
          <w:spacing w:val="0"/>
          <w:w w:val="100"/>
          <w:position w:val="0"/>
          <w:shd w:val="clear" w:color="auto" w:fill="auto"/>
          <w:lang w:val="el-GR" w:eastAsia="el-GR" w:bidi="el-GR"/>
        </w:rPr>
        <w:t>Σύγκρινε τις δύο τιμές:</w:t>
        <w:tab/>
      </w:r>
    </w:p>
    <w:p>
      <w:pPr>
        <w:pStyle w:val="Style8"/>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l-GR" w:eastAsia="el-GR" w:bidi="el-GR"/>
        </w:rPr>
        <w:t xml:space="preserve">Αν ανοίξεις μια μπαταρία 4,5 </w:t>
      </w:r>
      <w:r>
        <w:rPr>
          <w:color w:val="000000"/>
          <w:spacing w:val="0"/>
          <w:w w:val="100"/>
          <w:position w:val="0"/>
          <w:shd w:val="clear" w:color="auto" w:fill="auto"/>
          <w:lang w:val="en-US" w:eastAsia="en-US" w:bidi="en-US"/>
        </w:rPr>
        <w:t xml:space="preserve">V </w:t>
      </w:r>
      <w:r>
        <w:rPr>
          <w:color w:val="000000"/>
          <w:spacing w:val="0"/>
          <w:w w:val="100"/>
          <w:position w:val="0"/>
          <w:shd w:val="clear" w:color="auto" w:fill="auto"/>
          <w:lang w:val="el-GR" w:eastAsia="el-GR" w:bidi="el-GR"/>
        </w:rPr>
        <w:t xml:space="preserve">θα καταλάβεις ότι περιέχει τρία ηλεκτρικά στοιχεία 1,5 </w:t>
      </w:r>
      <w:r>
        <w:rPr>
          <w:color w:val="000000"/>
          <w:spacing w:val="0"/>
          <w:w w:val="100"/>
          <w:position w:val="0"/>
          <w:shd w:val="clear" w:color="auto" w:fill="auto"/>
          <w:lang w:val="en-US" w:eastAsia="en-US" w:bidi="en-US"/>
        </w:rPr>
        <w:t xml:space="preserve">V, </w:t>
      </w:r>
      <w:r>
        <w:rPr>
          <w:color w:val="000000"/>
          <w:spacing w:val="0"/>
          <w:w w:val="100"/>
          <w:position w:val="0"/>
          <w:shd w:val="clear" w:color="auto" w:fill="auto"/>
          <w:lang w:val="el-GR" w:eastAsia="el-GR" w:bidi="el-GR"/>
        </w:rPr>
        <w:t>παρόμοια με αυτά που κατασκεύασες, συνδεδεμένα σε σειρά.</w:t>
      </w:r>
    </w:p>
    <w:sectPr>
      <w:footnotePr>
        <w:pos w:val="pageBottom"/>
        <w:numFmt w:val="decimal"/>
        <w:numRestart w:val="continuous"/>
      </w:footnotePr>
      <w:type w:val="continuous"/>
      <w:pgSz w:w="11900" w:h="16840"/>
      <w:pgMar w:top="1417" w:right="1385" w:bottom="1417" w:left="138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6390640</wp:posOffset>
              </wp:positionH>
              <wp:positionV relativeFrom="page">
                <wp:posOffset>9930765</wp:posOffset>
              </wp:positionV>
              <wp:extent cx="146050" cy="94615"/>
              <wp:wrapNone/>
              <wp:docPr id="3" name="Shape 3"/>
              <a:graphic xmlns:a="http://schemas.openxmlformats.org/drawingml/2006/main">
                <a:graphicData uri="http://schemas.microsoft.com/office/word/2010/wordprocessingShape">
                  <wps:wsp>
                    <wps:cNvSpPr txBox="1"/>
                    <wps:spPr>
                      <a:xfrm>
                        <a:ext cx="146050" cy="946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29" type="#_x0000_t202" style="position:absolute;margin-left:503.19999999999999pt;margin-top:781.95000000000005pt;width:11.5pt;height:7.4500000000000002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949960</wp:posOffset>
              </wp:positionH>
              <wp:positionV relativeFrom="page">
                <wp:posOffset>634365</wp:posOffset>
              </wp:positionV>
              <wp:extent cx="2523490" cy="130810"/>
              <wp:wrapNone/>
              <wp:docPr id="1" name="Shape 1"/>
              <a:graphic xmlns:a="http://schemas.openxmlformats.org/drawingml/2006/main">
                <a:graphicData uri="http://schemas.microsoft.com/office/word/2010/wordprocessingShape">
                  <wps:wsp>
                    <wps:cNvSpPr txBox="1"/>
                    <wps:spPr>
                      <a:xfrm>
                        <a:ext cx="2523490" cy="130810"/>
                      </a:xfrm>
                      <a:prstGeom prst="rect"/>
                      <a:noFill/>
                    </wps:spPr>
                    <wps:txbx>
                      <w:txbxContent>
                        <w:p>
                          <w:pPr>
                            <w:pStyle w:val="Style4"/>
                            <w:keepNext w:val="0"/>
                            <w:keepLines w:val="0"/>
                            <w:widowControl w:val="0"/>
                            <w:shd w:val="clear" w:color="auto" w:fill="auto"/>
                            <w:tabs>
                              <w:tab w:pos="3936" w:val="right"/>
                            </w:tabs>
                            <w:bidi w:val="0"/>
                            <w:spacing w:before="0" w:after="0" w:line="240" w:lineRule="auto"/>
                            <w:ind w:left="0" w:right="0" w:firstLine="0"/>
                            <w:jc w:val="left"/>
                          </w:pPr>
                          <w:r>
                            <w:rPr>
                              <w:rFonts w:ascii="Verdana" w:eastAsia="Verdana" w:hAnsi="Verdana" w:cs="Verdana"/>
                              <w:i/>
                              <w:iCs/>
                              <w:color w:val="000000"/>
                              <w:spacing w:val="0"/>
                              <w:w w:val="100"/>
                              <w:position w:val="0"/>
                              <w:shd w:val="clear" w:color="auto" w:fill="auto"/>
                              <w:lang w:val="el-GR" w:eastAsia="el-GR" w:bidi="el-GR"/>
                            </w:rPr>
                            <w:t>Η Φυσική με Πειράματα</w:t>
                            <w:tab/>
                            <w:t>Α’ Γυμνασίου</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4.799999999999997pt;margin-top:49.950000000000003pt;width:198.70000000000002pt;height:10.300000000000001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3936" w:val="right"/>
                      </w:tabs>
                      <w:bidi w:val="0"/>
                      <w:spacing w:before="0" w:after="0" w:line="240" w:lineRule="auto"/>
                      <w:ind w:left="0" w:right="0" w:firstLine="0"/>
                      <w:jc w:val="left"/>
                    </w:pPr>
                    <w:r>
                      <w:rPr>
                        <w:rFonts w:ascii="Verdana" w:eastAsia="Verdana" w:hAnsi="Verdana" w:cs="Verdana"/>
                        <w:i/>
                        <w:iCs/>
                        <w:color w:val="000000"/>
                        <w:spacing w:val="0"/>
                        <w:w w:val="100"/>
                        <w:position w:val="0"/>
                        <w:shd w:val="clear" w:color="auto" w:fill="auto"/>
                        <w:lang w:val="el-GR" w:eastAsia="el-GR" w:bidi="el-GR"/>
                      </w:rPr>
                      <w:t>Η Φυσική με Πειράματα</w:t>
                      <w:tab/>
                      <w:t>Α’ Γυμνασίου</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Verdana" w:eastAsia="Verdana" w:hAnsi="Verdana" w:cs="Verdana"/>
        <w:b w:val="0"/>
        <w:bCs w:val="0"/>
        <w:i w:val="0"/>
        <w:iCs w:val="0"/>
        <w:smallCaps w:val="0"/>
        <w:strike w:val="0"/>
        <w:color w:val="000000"/>
        <w:spacing w:val="0"/>
        <w:w w:val="100"/>
        <w:position w:val="0"/>
        <w:sz w:val="22"/>
        <w:szCs w:val="22"/>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ing #1_"/>
    <w:basedOn w:val="DefaultParagraphFont"/>
    <w:link w:val="Style2"/>
    <w:rPr>
      <w:rFonts w:ascii="Verdana" w:eastAsia="Verdana" w:hAnsi="Verdana" w:cs="Verdana"/>
      <w:b/>
      <w:bCs/>
      <w:i w:val="0"/>
      <w:iCs w:val="0"/>
      <w:smallCaps w:val="0"/>
      <w:strike w:val="0"/>
      <w:sz w:val="22"/>
      <w:szCs w:val="22"/>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Verdana" w:eastAsia="Verdana" w:hAnsi="Verdana" w:cs="Verdana"/>
      <w:b w:val="0"/>
      <w:bCs w:val="0"/>
      <w:i w:val="0"/>
      <w:iCs w:val="0"/>
      <w:smallCaps w:val="0"/>
      <w:strike w:val="0"/>
      <w:sz w:val="22"/>
      <w:szCs w:val="22"/>
      <w:u w:val="none"/>
    </w:rPr>
  </w:style>
  <w:style w:type="character" w:customStyle="1" w:styleId="CharStyle11">
    <w:name w:val="Picture caption_"/>
    <w:basedOn w:val="DefaultParagraphFont"/>
    <w:link w:val="Style10"/>
    <w:rPr>
      <w:rFonts w:ascii="Verdana" w:eastAsia="Verdana" w:hAnsi="Verdana" w:cs="Verdana"/>
      <w:b w:val="0"/>
      <w:bCs w:val="0"/>
      <w:i w:val="0"/>
      <w:iCs w:val="0"/>
      <w:smallCaps w:val="0"/>
      <w:strike w:val="0"/>
      <w:sz w:val="22"/>
      <w:szCs w:val="22"/>
      <w:u w:val="none"/>
    </w:rPr>
  </w:style>
  <w:style w:type="paragraph" w:customStyle="1" w:styleId="Style2">
    <w:name w:val="Heading #1"/>
    <w:basedOn w:val="Normal"/>
    <w:link w:val="CharStyle3"/>
    <w:pPr>
      <w:widowControl w:val="0"/>
      <w:shd w:val="clear" w:color="auto" w:fill="auto"/>
      <w:spacing w:after="430"/>
      <w:outlineLvl w:val="0"/>
    </w:pPr>
    <w:rPr>
      <w:rFonts w:ascii="Verdana" w:eastAsia="Verdana" w:hAnsi="Verdana" w:cs="Verdana"/>
      <w:b/>
      <w:bCs/>
      <w:i w:val="0"/>
      <w:iCs w:val="0"/>
      <w:smallCaps w:val="0"/>
      <w:strike w:val="0"/>
      <w:sz w:val="22"/>
      <w:szCs w:val="22"/>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spacing w:after="100"/>
    </w:pPr>
    <w:rPr>
      <w:rFonts w:ascii="Verdana" w:eastAsia="Verdana" w:hAnsi="Verdana" w:cs="Verdana"/>
      <w:b w:val="0"/>
      <w:bCs w:val="0"/>
      <w:i w:val="0"/>
      <w:iCs w:val="0"/>
      <w:smallCaps w:val="0"/>
      <w:strike w:val="0"/>
      <w:sz w:val="22"/>
      <w:szCs w:val="22"/>
      <w:u w:val="none"/>
    </w:rPr>
  </w:style>
  <w:style w:type="paragraph" w:customStyle="1" w:styleId="Style10">
    <w:name w:val="Picture caption"/>
    <w:basedOn w:val="Normal"/>
    <w:link w:val="CharStyle11"/>
    <w:pPr>
      <w:widowControl w:val="0"/>
      <w:shd w:val="clear" w:color="auto" w:fill="auto"/>
    </w:pPr>
    <w:rPr>
      <w:rFonts w:ascii="Verdana" w:eastAsia="Verdana" w:hAnsi="Verdana" w:cs="Verdan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s>
</file>

<file path=docProps/core.xml><?xml version="1.0" encoding="utf-8"?>
<cp:coreProperties xmlns:cp="http://schemas.openxmlformats.org/package/2006/metadata/core-properties" xmlns:dc="http://purl.org/dc/elements/1.1/">
  <dc:title>&lt;4D6963726F736F667420576F7264202D20C720D6F5F3E9EADE20ECE520D0E5E9F1DCECE1F4E12E646F63&gt;</dc:title>
  <dc:subject/>
  <dc:creator>stelab1</dc:creator>
  <cp:keywords/>
</cp:coreProperties>
</file>