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E6F" w:rsidRPr="00E22E6F" w:rsidRDefault="00E22E6F" w:rsidP="00E22E6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E22E6F">
        <w:rPr>
          <w:rFonts w:ascii="Times New Roman" w:eastAsia="Times New Roman" w:hAnsi="Times New Roman" w:cs="Times New Roman"/>
          <w:b/>
          <w:bCs/>
          <w:kern w:val="36"/>
          <w:sz w:val="48"/>
          <w:szCs w:val="48"/>
          <w:lang w:eastAsia="ru-RU"/>
        </w:rPr>
        <w:fldChar w:fldCharType="begin"/>
      </w:r>
      <w:r w:rsidRPr="00E22E6F">
        <w:rPr>
          <w:rFonts w:ascii="Times New Roman" w:eastAsia="Times New Roman" w:hAnsi="Times New Roman" w:cs="Times New Roman"/>
          <w:b/>
          <w:bCs/>
          <w:kern w:val="36"/>
          <w:sz w:val="48"/>
          <w:szCs w:val="48"/>
          <w:lang w:val="en-US" w:eastAsia="ru-RU"/>
        </w:rPr>
        <w:instrText xml:space="preserve"> HYPERLINK "http://javarevisited.blogspot.ru/2013/08/10-equals-and-hashcode-interview.html" \o "10 Equals and HashCode Interview Questions in Java" </w:instrText>
      </w:r>
      <w:r w:rsidRPr="00E22E6F">
        <w:rPr>
          <w:rFonts w:ascii="Times New Roman" w:eastAsia="Times New Roman" w:hAnsi="Times New Roman" w:cs="Times New Roman"/>
          <w:b/>
          <w:bCs/>
          <w:kern w:val="36"/>
          <w:sz w:val="48"/>
          <w:szCs w:val="48"/>
          <w:lang w:eastAsia="ru-RU"/>
        </w:rPr>
        <w:fldChar w:fldCharType="separate"/>
      </w:r>
      <w:r w:rsidRPr="00E22E6F">
        <w:rPr>
          <w:rFonts w:ascii="Times New Roman" w:eastAsia="Times New Roman" w:hAnsi="Times New Roman" w:cs="Times New Roman"/>
          <w:b/>
          <w:bCs/>
          <w:color w:val="0000FF"/>
          <w:kern w:val="36"/>
          <w:sz w:val="48"/>
          <w:szCs w:val="48"/>
          <w:u w:val="single"/>
          <w:lang w:val="en-US" w:eastAsia="ru-RU"/>
        </w:rPr>
        <w:t xml:space="preserve">10 Equals and HashCode Interview Questions in Java </w:t>
      </w:r>
      <w:r w:rsidRPr="00E22E6F">
        <w:rPr>
          <w:rFonts w:ascii="Times New Roman" w:eastAsia="Times New Roman" w:hAnsi="Times New Roman" w:cs="Times New Roman"/>
          <w:b/>
          <w:bCs/>
          <w:kern w:val="36"/>
          <w:sz w:val="48"/>
          <w:szCs w:val="48"/>
          <w:lang w:eastAsia="ru-RU"/>
        </w:rPr>
        <w:fldChar w:fldCharType="end"/>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Cs/>
          <w:sz w:val="18"/>
          <w:szCs w:val="18"/>
          <w:lang w:val="en-US" w:eastAsia="ru-RU"/>
        </w:rPr>
        <w:t xml:space="preserve">Equals and HashCode methods in Java are two fundamental methods from java.lang.Object class, which is used to compare equality of objects, primarily inside hash based collections such as </w:t>
      </w:r>
      <w:r w:rsidRPr="00E22E6F">
        <w:rPr>
          <w:rFonts w:ascii="Courier New" w:eastAsia="Times New Roman" w:hAnsi="Courier New" w:cs="Courier New"/>
          <w:bCs/>
          <w:sz w:val="18"/>
          <w:szCs w:val="18"/>
          <w:lang w:val="en-US" w:eastAsia="ru-RU"/>
        </w:rPr>
        <w:t>Hashtable</w:t>
      </w:r>
      <w:r w:rsidRPr="00E22E6F">
        <w:rPr>
          <w:rFonts w:ascii="Arial" w:eastAsia="Times New Roman" w:hAnsi="Arial" w:cs="Arial"/>
          <w:bCs/>
          <w:sz w:val="18"/>
          <w:szCs w:val="18"/>
          <w:lang w:val="en-US" w:eastAsia="ru-RU"/>
        </w:rPr>
        <w:t xml:space="preserve"> and </w:t>
      </w:r>
      <w:r w:rsidRPr="00E22E6F">
        <w:rPr>
          <w:rFonts w:ascii="Courier New" w:eastAsia="Times New Roman" w:hAnsi="Courier New" w:cs="Courier New"/>
          <w:bCs/>
          <w:sz w:val="18"/>
          <w:szCs w:val="18"/>
          <w:lang w:val="en-US" w:eastAsia="ru-RU"/>
        </w:rPr>
        <w:t>HashMap</w:t>
      </w:r>
      <w:r w:rsidRPr="00E22E6F">
        <w:rPr>
          <w:rFonts w:ascii="Arial" w:eastAsia="Times New Roman" w:hAnsi="Arial" w:cs="Arial"/>
          <w:bCs/>
          <w:sz w:val="18"/>
          <w:szCs w:val="18"/>
          <w:lang w:val="en-US" w:eastAsia="ru-RU"/>
        </w:rPr>
        <w:t xml:space="preserve">. Both </w:t>
      </w:r>
      <w:r w:rsidRPr="00E22E6F">
        <w:rPr>
          <w:rFonts w:ascii="Arial" w:eastAsia="Times New Roman" w:hAnsi="Arial" w:cs="Arial"/>
          <w:bCs/>
          <w:sz w:val="18"/>
          <w:szCs w:val="18"/>
          <w:lang w:eastAsia="ru-RU"/>
        </w:rPr>
        <w:fldChar w:fldCharType="begin"/>
      </w:r>
      <w:r w:rsidRPr="00E22E6F">
        <w:rPr>
          <w:rFonts w:ascii="Arial" w:eastAsia="Times New Roman" w:hAnsi="Arial" w:cs="Arial"/>
          <w:bCs/>
          <w:sz w:val="18"/>
          <w:szCs w:val="18"/>
          <w:lang w:val="en-US" w:eastAsia="ru-RU"/>
        </w:rPr>
        <w:instrText xml:space="preserve"> HYPERLINK "http://javarevisited.blogspot.com/2012/07/how-to-override-equals-and-hashcode.html" </w:instrText>
      </w:r>
      <w:r w:rsidRPr="00E22E6F">
        <w:rPr>
          <w:rFonts w:ascii="Arial" w:eastAsia="Times New Roman" w:hAnsi="Arial" w:cs="Arial"/>
          <w:bCs/>
          <w:sz w:val="18"/>
          <w:szCs w:val="18"/>
          <w:lang w:eastAsia="ru-RU"/>
        </w:rPr>
        <w:fldChar w:fldCharType="separate"/>
      </w:r>
      <w:r w:rsidRPr="00E22E6F">
        <w:rPr>
          <w:rFonts w:ascii="Times New Roman" w:eastAsia="Times New Roman" w:hAnsi="Times New Roman" w:cs="Times New Roman"/>
          <w:bCs/>
          <w:color w:val="0000FF"/>
          <w:sz w:val="18"/>
          <w:szCs w:val="18"/>
          <w:u w:val="single"/>
          <w:lang w:val="en-US" w:eastAsia="ru-RU"/>
        </w:rPr>
        <w:t xml:space="preserve">equals() and </w:t>
      </w:r>
      <w:r w:rsidRPr="00E22E6F">
        <w:rPr>
          <w:rFonts w:ascii="Arial" w:eastAsia="Times New Roman" w:hAnsi="Arial" w:cs="Arial"/>
          <w:bCs/>
          <w:color w:val="0000FF"/>
          <w:sz w:val="18"/>
          <w:szCs w:val="18"/>
          <w:u w:val="single"/>
          <w:lang w:val="en-US" w:eastAsia="ru-RU"/>
        </w:rPr>
        <w:t>hashCode()</w:t>
      </w:r>
      <w:r w:rsidRPr="00E22E6F">
        <w:rPr>
          <w:rFonts w:ascii="Arial" w:eastAsia="Times New Roman" w:hAnsi="Arial" w:cs="Arial"/>
          <w:bCs/>
          <w:sz w:val="18"/>
          <w:szCs w:val="18"/>
          <w:lang w:eastAsia="ru-RU"/>
        </w:rPr>
        <w:fldChar w:fldCharType="end"/>
      </w:r>
      <w:r w:rsidRPr="00E22E6F">
        <w:rPr>
          <w:rFonts w:ascii="Courier New" w:eastAsia="Times New Roman" w:hAnsi="Courier New" w:cs="Courier New"/>
          <w:bCs/>
          <w:sz w:val="18"/>
          <w:szCs w:val="18"/>
          <w:lang w:val="en-US" w:eastAsia="ru-RU"/>
        </w:rPr>
        <w:t xml:space="preserve"> </w:t>
      </w:r>
      <w:r w:rsidRPr="00E22E6F">
        <w:rPr>
          <w:rFonts w:ascii="Arial" w:eastAsia="Times New Roman" w:hAnsi="Arial" w:cs="Arial"/>
          <w:bCs/>
          <w:sz w:val="18"/>
          <w:szCs w:val="18"/>
          <w:lang w:val="en-US" w:eastAsia="ru-RU"/>
        </w:rPr>
        <w:t xml:space="preserve">are defined in </w:t>
      </w:r>
      <w:r w:rsidRPr="00E22E6F">
        <w:rPr>
          <w:rFonts w:ascii="Courier New" w:eastAsia="Times New Roman" w:hAnsi="Courier New" w:cs="Courier New"/>
          <w:bCs/>
          <w:sz w:val="18"/>
          <w:szCs w:val="18"/>
          <w:lang w:val="en-US" w:eastAsia="ru-RU"/>
        </w:rPr>
        <w:t>java.lang.Object</w:t>
      </w:r>
      <w:r w:rsidRPr="00E22E6F">
        <w:rPr>
          <w:rFonts w:ascii="Arial" w:eastAsia="Times New Roman" w:hAnsi="Arial" w:cs="Arial"/>
          <w:bCs/>
          <w:sz w:val="18"/>
          <w:szCs w:val="18"/>
          <w:lang w:val="en-US" w:eastAsia="ru-RU"/>
        </w:rPr>
        <w:t xml:space="preserve"> class and there default implementation is based upon Object information e.g. default </w:t>
      </w:r>
      <w:r w:rsidRPr="00E22E6F">
        <w:rPr>
          <w:rFonts w:ascii="Courier New" w:eastAsia="Times New Roman" w:hAnsi="Courier New" w:cs="Courier New"/>
          <w:bCs/>
          <w:sz w:val="18"/>
          <w:szCs w:val="18"/>
          <w:lang w:val="en-US" w:eastAsia="ru-RU"/>
        </w:rPr>
        <w:t>equals()</w:t>
      </w:r>
      <w:r w:rsidRPr="00E22E6F">
        <w:rPr>
          <w:rFonts w:ascii="Arial" w:eastAsia="Times New Roman" w:hAnsi="Arial" w:cs="Arial"/>
          <w:bCs/>
          <w:sz w:val="18"/>
          <w:szCs w:val="18"/>
          <w:lang w:val="en-US" w:eastAsia="ru-RU"/>
        </w:rPr>
        <w:t xml:space="preserve"> method return </w:t>
      </w:r>
      <w:r w:rsidRPr="00E22E6F">
        <w:rPr>
          <w:rFonts w:ascii="Courier New" w:eastAsia="Times New Roman" w:hAnsi="Courier New" w:cs="Courier New"/>
          <w:bCs/>
          <w:sz w:val="18"/>
          <w:szCs w:val="18"/>
          <w:lang w:val="en-US" w:eastAsia="ru-RU"/>
        </w:rPr>
        <w:t>true,</w:t>
      </w:r>
      <w:r w:rsidRPr="00E22E6F">
        <w:rPr>
          <w:rFonts w:ascii="Arial" w:eastAsia="Times New Roman" w:hAnsi="Arial" w:cs="Arial"/>
          <w:bCs/>
          <w:sz w:val="18"/>
          <w:szCs w:val="18"/>
          <w:lang w:val="en-US" w:eastAsia="ru-RU"/>
        </w:rPr>
        <w:t xml:space="preserve"> if two objects are exactly same i.e. they are pointing to same memory address, while default implementation of </w:t>
      </w:r>
      <w:r w:rsidRPr="00E22E6F">
        <w:rPr>
          <w:rFonts w:ascii="Arial" w:eastAsia="Times New Roman" w:hAnsi="Arial" w:cs="Arial"/>
          <w:bCs/>
          <w:sz w:val="18"/>
          <w:szCs w:val="18"/>
          <w:lang w:eastAsia="ru-RU"/>
        </w:rPr>
        <w:fldChar w:fldCharType="begin"/>
      </w:r>
      <w:r w:rsidRPr="00E22E6F">
        <w:rPr>
          <w:rFonts w:ascii="Arial" w:eastAsia="Times New Roman" w:hAnsi="Arial" w:cs="Arial"/>
          <w:bCs/>
          <w:sz w:val="18"/>
          <w:szCs w:val="18"/>
          <w:lang w:val="en-US" w:eastAsia="ru-RU"/>
        </w:rPr>
        <w:instrText xml:space="preserve"> HYPERLINK "http://javarevisited.blogspot.com/2011/10/override-hashcode-in-java-example.html" </w:instrText>
      </w:r>
      <w:r w:rsidRPr="00E22E6F">
        <w:rPr>
          <w:rFonts w:ascii="Arial" w:eastAsia="Times New Roman" w:hAnsi="Arial" w:cs="Arial"/>
          <w:bCs/>
          <w:sz w:val="18"/>
          <w:szCs w:val="18"/>
          <w:lang w:eastAsia="ru-RU"/>
        </w:rPr>
        <w:fldChar w:fldCharType="separate"/>
      </w:r>
      <w:r w:rsidRPr="00E22E6F">
        <w:rPr>
          <w:rFonts w:ascii="Arial" w:eastAsia="Times New Roman" w:hAnsi="Arial" w:cs="Arial"/>
          <w:bCs/>
          <w:color w:val="0000FF"/>
          <w:sz w:val="18"/>
          <w:szCs w:val="18"/>
          <w:u w:val="single"/>
          <w:lang w:val="en-US" w:eastAsia="ru-RU"/>
        </w:rPr>
        <w:t>hashcode method</w:t>
      </w:r>
      <w:r w:rsidRPr="00E22E6F">
        <w:rPr>
          <w:rFonts w:ascii="Arial" w:eastAsia="Times New Roman" w:hAnsi="Arial" w:cs="Arial"/>
          <w:bCs/>
          <w:sz w:val="18"/>
          <w:szCs w:val="18"/>
          <w:lang w:eastAsia="ru-RU"/>
        </w:rPr>
        <w:fldChar w:fldCharType="end"/>
      </w:r>
      <w:r w:rsidRPr="00E22E6F">
        <w:rPr>
          <w:rFonts w:ascii="Arial" w:eastAsia="Times New Roman" w:hAnsi="Arial" w:cs="Arial"/>
          <w:bCs/>
          <w:sz w:val="18"/>
          <w:szCs w:val="18"/>
          <w:lang w:val="en-US" w:eastAsia="ru-RU"/>
        </w:rPr>
        <w:t xml:space="preserve"> return </w:t>
      </w:r>
      <w:r w:rsidRPr="00E22E6F">
        <w:rPr>
          <w:rFonts w:ascii="Courier New" w:eastAsia="Times New Roman" w:hAnsi="Courier New" w:cs="Courier New"/>
          <w:bCs/>
          <w:sz w:val="18"/>
          <w:szCs w:val="18"/>
          <w:lang w:val="en-US" w:eastAsia="ru-RU"/>
        </w:rPr>
        <w:t>int</w:t>
      </w:r>
      <w:r w:rsidRPr="00E22E6F">
        <w:rPr>
          <w:rFonts w:ascii="Arial" w:eastAsia="Times New Roman" w:hAnsi="Arial" w:cs="Arial"/>
          <w:bCs/>
          <w:sz w:val="18"/>
          <w:szCs w:val="18"/>
          <w:lang w:val="en-US" w:eastAsia="ru-RU"/>
        </w:rPr>
        <w:t xml:space="preserve"> and implemented as native method. Similar default implementation of </w:t>
      </w:r>
      <w:proofErr w:type="gramStart"/>
      <w:r w:rsidRPr="00E22E6F">
        <w:rPr>
          <w:rFonts w:ascii="Courier New" w:eastAsia="Times New Roman" w:hAnsi="Courier New" w:cs="Courier New"/>
          <w:bCs/>
          <w:sz w:val="18"/>
          <w:szCs w:val="18"/>
          <w:lang w:val="en-US" w:eastAsia="ru-RU"/>
        </w:rPr>
        <w:t>toString(</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method, returns type of class, followed by memory address in </w:t>
      </w:r>
      <w:r w:rsidRPr="00E22E6F">
        <w:rPr>
          <w:rFonts w:ascii="Arial" w:eastAsia="Times New Roman" w:hAnsi="Arial" w:cs="Arial"/>
          <w:bCs/>
          <w:sz w:val="18"/>
          <w:szCs w:val="18"/>
          <w:lang w:eastAsia="ru-RU"/>
        </w:rPr>
        <w:fldChar w:fldCharType="begin"/>
      </w:r>
      <w:r w:rsidRPr="00E22E6F">
        <w:rPr>
          <w:rFonts w:ascii="Arial" w:eastAsia="Times New Roman" w:hAnsi="Arial" w:cs="Arial"/>
          <w:bCs/>
          <w:sz w:val="18"/>
          <w:szCs w:val="18"/>
          <w:lang w:val="en-US" w:eastAsia="ru-RU"/>
        </w:rPr>
        <w:instrText xml:space="preserve"> HYPERLINK "http://javarevisited.blogspot.com/2013/03/convert-and-print-byte-array-to-hex-string-java-example-tutorial.html" </w:instrText>
      </w:r>
      <w:r w:rsidRPr="00E22E6F">
        <w:rPr>
          <w:rFonts w:ascii="Arial" w:eastAsia="Times New Roman" w:hAnsi="Arial" w:cs="Arial"/>
          <w:bCs/>
          <w:sz w:val="18"/>
          <w:szCs w:val="18"/>
          <w:lang w:eastAsia="ru-RU"/>
        </w:rPr>
        <w:fldChar w:fldCharType="separate"/>
      </w:r>
      <w:r w:rsidRPr="00E22E6F">
        <w:rPr>
          <w:rFonts w:ascii="Arial" w:eastAsia="Times New Roman" w:hAnsi="Arial" w:cs="Arial"/>
          <w:bCs/>
          <w:color w:val="0000FF"/>
          <w:sz w:val="18"/>
          <w:szCs w:val="18"/>
          <w:u w:val="single"/>
          <w:lang w:val="en-US" w:eastAsia="ru-RU"/>
        </w:rPr>
        <w:t>hex String</w:t>
      </w:r>
      <w:r w:rsidRPr="00E22E6F">
        <w:rPr>
          <w:rFonts w:ascii="Arial" w:eastAsia="Times New Roman" w:hAnsi="Arial" w:cs="Arial"/>
          <w:bCs/>
          <w:sz w:val="18"/>
          <w:szCs w:val="18"/>
          <w:lang w:eastAsia="ru-RU"/>
        </w:rPr>
        <w:fldChar w:fldCharType="end"/>
      </w:r>
      <w:r w:rsidRPr="00E22E6F">
        <w:rPr>
          <w:rFonts w:ascii="Arial" w:eastAsia="Times New Roman" w:hAnsi="Arial" w:cs="Arial"/>
          <w:bCs/>
          <w:sz w:val="18"/>
          <w:szCs w:val="18"/>
          <w:lang w:val="en-US" w:eastAsia="ru-RU"/>
        </w:rPr>
        <w:t xml:space="preserve">. It's advised to </w:t>
      </w:r>
      <w:r w:rsidRPr="00E22E6F">
        <w:rPr>
          <w:rFonts w:ascii="Courier New" w:eastAsia="Times New Roman" w:hAnsi="Courier New" w:cs="Courier New"/>
          <w:bCs/>
          <w:sz w:val="18"/>
          <w:szCs w:val="18"/>
          <w:lang w:val="en-US" w:eastAsia="ru-RU"/>
        </w:rPr>
        <w:t>override</w:t>
      </w:r>
      <w:r w:rsidRPr="00E22E6F">
        <w:rPr>
          <w:rFonts w:ascii="Arial" w:eastAsia="Times New Roman" w:hAnsi="Arial" w:cs="Arial"/>
          <w:bCs/>
          <w:sz w:val="18"/>
          <w:szCs w:val="18"/>
          <w:lang w:val="en-US" w:eastAsia="ru-RU"/>
        </w:rPr>
        <w:t xml:space="preserve"> these method, based upon logical and business rules e.g. </w:t>
      </w:r>
      <w:r w:rsidRPr="00E22E6F">
        <w:rPr>
          <w:rFonts w:ascii="Courier New" w:eastAsia="Times New Roman" w:hAnsi="Courier New" w:cs="Courier New"/>
          <w:bCs/>
          <w:sz w:val="18"/>
          <w:szCs w:val="18"/>
          <w:lang w:val="en-US" w:eastAsia="ru-RU"/>
        </w:rPr>
        <w:t>String</w:t>
      </w:r>
      <w:r w:rsidRPr="00E22E6F">
        <w:rPr>
          <w:rFonts w:ascii="Arial" w:eastAsia="Times New Roman" w:hAnsi="Arial" w:cs="Arial"/>
          <w:bCs/>
          <w:sz w:val="18"/>
          <w:szCs w:val="18"/>
          <w:lang w:val="en-US" w:eastAsia="ru-RU"/>
        </w:rPr>
        <w:t xml:space="preserve"> overrides equals to check equality of  two String based upon content, we have also seen and example implementation of </w:t>
      </w:r>
      <w:r w:rsidRPr="00E22E6F">
        <w:rPr>
          <w:rFonts w:ascii="Courier New" w:eastAsia="Times New Roman" w:hAnsi="Courier New" w:cs="Courier New"/>
          <w:bCs/>
          <w:sz w:val="18"/>
          <w:szCs w:val="18"/>
          <w:lang w:val="en-US" w:eastAsia="ru-RU"/>
        </w:rPr>
        <w:t>equals()</w:t>
      </w:r>
      <w:r w:rsidRPr="00E22E6F">
        <w:rPr>
          <w:rFonts w:ascii="Arial" w:eastAsia="Times New Roman" w:hAnsi="Arial" w:cs="Arial"/>
          <w:bCs/>
          <w:sz w:val="18"/>
          <w:szCs w:val="18"/>
          <w:lang w:val="en-US" w:eastAsia="ru-RU"/>
        </w:rPr>
        <w:t xml:space="preserve"> and </w:t>
      </w:r>
      <w:r w:rsidRPr="00E22E6F">
        <w:rPr>
          <w:rFonts w:ascii="Courier New" w:eastAsia="Times New Roman" w:hAnsi="Courier New" w:cs="Courier New"/>
          <w:bCs/>
          <w:sz w:val="18"/>
          <w:szCs w:val="18"/>
          <w:lang w:val="en-US" w:eastAsia="ru-RU"/>
        </w:rPr>
        <w:t>hashCode</w:t>
      </w:r>
      <w:r w:rsidRPr="00E22E6F">
        <w:rPr>
          <w:rFonts w:ascii="Arial" w:eastAsia="Times New Roman" w:hAnsi="Arial" w:cs="Arial"/>
          <w:bCs/>
          <w:sz w:val="18"/>
          <w:szCs w:val="18"/>
          <w:lang w:val="en-US" w:eastAsia="ru-RU"/>
        </w:rPr>
        <w:t xml:space="preserve"> for custom classes. Because of there usefulness and usage, they are also very popular in various level of </w:t>
      </w:r>
      <w:r w:rsidRPr="00E22E6F">
        <w:rPr>
          <w:rFonts w:ascii="Arial" w:eastAsia="Times New Roman" w:hAnsi="Arial" w:cs="Arial"/>
          <w:bCs/>
          <w:sz w:val="18"/>
          <w:szCs w:val="18"/>
          <w:lang w:eastAsia="ru-RU"/>
        </w:rPr>
        <w:fldChar w:fldCharType="begin"/>
      </w:r>
      <w:r w:rsidRPr="00E22E6F">
        <w:rPr>
          <w:rFonts w:ascii="Arial" w:eastAsia="Times New Roman" w:hAnsi="Arial" w:cs="Arial"/>
          <w:bCs/>
          <w:sz w:val="18"/>
          <w:szCs w:val="18"/>
          <w:lang w:val="en-US" w:eastAsia="ru-RU"/>
        </w:rPr>
        <w:instrText xml:space="preserve"> HYPERLINK "http://javarevisited.blogspot.sg/2011/04/top-20-core-java-interview-questions.html" </w:instrText>
      </w:r>
      <w:r w:rsidRPr="00E22E6F">
        <w:rPr>
          <w:rFonts w:ascii="Arial" w:eastAsia="Times New Roman" w:hAnsi="Arial" w:cs="Arial"/>
          <w:bCs/>
          <w:sz w:val="18"/>
          <w:szCs w:val="18"/>
          <w:lang w:eastAsia="ru-RU"/>
        </w:rPr>
        <w:fldChar w:fldCharType="separate"/>
      </w:r>
      <w:r w:rsidRPr="00E22E6F">
        <w:rPr>
          <w:rFonts w:ascii="Arial" w:eastAsia="Times New Roman" w:hAnsi="Arial" w:cs="Arial"/>
          <w:bCs/>
          <w:color w:val="0000FF"/>
          <w:sz w:val="18"/>
          <w:szCs w:val="18"/>
          <w:u w:val="single"/>
          <w:lang w:val="en-US" w:eastAsia="ru-RU"/>
        </w:rPr>
        <w:t>Java Interviews</w:t>
      </w:r>
      <w:r w:rsidRPr="00E22E6F">
        <w:rPr>
          <w:rFonts w:ascii="Arial" w:eastAsia="Times New Roman" w:hAnsi="Arial" w:cs="Arial"/>
          <w:bCs/>
          <w:sz w:val="18"/>
          <w:szCs w:val="18"/>
          <w:lang w:eastAsia="ru-RU"/>
        </w:rPr>
        <w:fldChar w:fldCharType="end"/>
      </w:r>
      <w:r w:rsidRPr="00E22E6F">
        <w:rPr>
          <w:rFonts w:ascii="Arial" w:eastAsia="Times New Roman" w:hAnsi="Arial" w:cs="Arial"/>
          <w:bCs/>
          <w:sz w:val="18"/>
          <w:szCs w:val="18"/>
          <w:lang w:val="en-US" w:eastAsia="ru-RU"/>
        </w:rPr>
        <w:t xml:space="preserve">, and In this tutorial, I am going to shared some of the really interesting questions from </w:t>
      </w:r>
      <w:proofErr w:type="gramStart"/>
      <w:r w:rsidRPr="00E22E6F">
        <w:rPr>
          <w:rFonts w:ascii="Courier New" w:eastAsia="Times New Roman" w:hAnsi="Courier New" w:cs="Courier New"/>
          <w:bCs/>
          <w:sz w:val="18"/>
          <w:szCs w:val="18"/>
          <w:lang w:val="en-US" w:eastAsia="ru-RU"/>
        </w:rPr>
        <w:t>equals(</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and </w:t>
      </w:r>
      <w:r w:rsidRPr="00E22E6F">
        <w:rPr>
          <w:rFonts w:ascii="Courier New" w:eastAsia="Times New Roman" w:hAnsi="Courier New" w:cs="Courier New"/>
          <w:bCs/>
          <w:sz w:val="18"/>
          <w:szCs w:val="18"/>
          <w:lang w:val="en-US" w:eastAsia="ru-RU"/>
        </w:rPr>
        <w:t>hashCode()</w:t>
      </w:r>
      <w:r w:rsidRPr="00E22E6F">
        <w:rPr>
          <w:rFonts w:ascii="Arial" w:eastAsia="Times New Roman" w:hAnsi="Arial" w:cs="Arial"/>
          <w:bCs/>
          <w:sz w:val="18"/>
          <w:szCs w:val="18"/>
          <w:lang w:val="en-US" w:eastAsia="ru-RU"/>
        </w:rPr>
        <w:t xml:space="preserve"> method in Java. </w:t>
      </w:r>
      <w:proofErr w:type="gramStart"/>
      <w:r w:rsidRPr="00E22E6F">
        <w:rPr>
          <w:rFonts w:ascii="Arial" w:eastAsia="Times New Roman" w:hAnsi="Arial" w:cs="Arial"/>
          <w:bCs/>
          <w:sz w:val="18"/>
          <w:szCs w:val="18"/>
          <w:lang w:val="en-US" w:eastAsia="ru-RU"/>
        </w:rPr>
        <w:t>This question not only test</w:t>
      </w:r>
      <w:proofErr w:type="gramEnd"/>
      <w:r w:rsidRPr="00E22E6F">
        <w:rPr>
          <w:rFonts w:ascii="Arial" w:eastAsia="Times New Roman" w:hAnsi="Arial" w:cs="Arial"/>
          <w:bCs/>
          <w:sz w:val="18"/>
          <w:szCs w:val="18"/>
          <w:lang w:val="en-US" w:eastAsia="ru-RU"/>
        </w:rPr>
        <w:t xml:space="preserve"> your concept on both method, but also gives an opportunity to explore them more.</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bookmarkStart w:id="0" w:name="more"/>
      <w:bookmarkEnd w:id="0"/>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E22E6F">
        <w:rPr>
          <w:rFonts w:ascii="Times New Roman" w:eastAsia="Times New Roman" w:hAnsi="Times New Roman" w:cs="Times New Roman"/>
          <w:bCs/>
          <w:iCs/>
          <w:sz w:val="36"/>
          <w:szCs w:val="36"/>
          <w:u w:val="single"/>
          <w:lang w:val="en-US" w:eastAsia="ru-RU"/>
        </w:rPr>
        <w:t>Equals and HashCode Interview questions in Java</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color w:val="0000FF"/>
          <w:sz w:val="24"/>
          <w:szCs w:val="24"/>
          <w:lang w:eastAsia="ru-RU"/>
        </w:rPr>
        <w:drawing>
          <wp:inline distT="0" distB="0" distL="0" distR="0">
            <wp:extent cx="377825" cy="377825"/>
            <wp:effectExtent l="0" t="0" r="3175" b="3175"/>
            <wp:docPr id="1" name="Picture 1" descr="equals and hashcode method interview questions i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ls and hashcode method interview questions i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5" cy="377825"/>
                    </a:xfrm>
                    <a:prstGeom prst="rect">
                      <a:avLst/>
                    </a:prstGeom>
                    <a:noFill/>
                    <a:ln>
                      <a:noFill/>
                    </a:ln>
                  </pic:spPr>
                </pic:pic>
              </a:graphicData>
            </a:graphic>
          </wp:inline>
        </w:drawing>
      </w:r>
      <w:r w:rsidRPr="00E22E6F">
        <w:rPr>
          <w:rFonts w:ascii="Arial" w:eastAsia="Times New Roman" w:hAnsi="Arial" w:cs="Arial"/>
          <w:bCs/>
          <w:sz w:val="18"/>
          <w:szCs w:val="18"/>
          <w:lang w:val="en-US" w:eastAsia="ru-RU"/>
        </w:rPr>
        <w:t xml:space="preserve">Here is my list of 10 interesting questions on both of these methods. I also suggest to read </w:t>
      </w:r>
      <w:r w:rsidRPr="00E22E6F">
        <w:rPr>
          <w:rFonts w:ascii="Arial" w:eastAsia="Times New Roman" w:hAnsi="Arial" w:cs="Arial"/>
          <w:bCs/>
          <w:sz w:val="18"/>
          <w:szCs w:val="18"/>
          <w:lang w:eastAsia="ru-RU"/>
        </w:rPr>
        <w:fldChar w:fldCharType="begin"/>
      </w:r>
      <w:r w:rsidRPr="00E22E6F">
        <w:rPr>
          <w:rFonts w:ascii="Arial" w:eastAsia="Times New Roman" w:hAnsi="Arial" w:cs="Arial"/>
          <w:bCs/>
          <w:sz w:val="18"/>
          <w:szCs w:val="18"/>
          <w:lang w:val="en-US" w:eastAsia="ru-RU"/>
        </w:rPr>
        <w:instrText xml:space="preserve"> HYPERLINK "http://www.amazon.com/dp/0321356683/?tag=javamysqlanta-20" </w:instrText>
      </w:r>
      <w:r w:rsidRPr="00E22E6F">
        <w:rPr>
          <w:rFonts w:ascii="Arial" w:eastAsia="Times New Roman" w:hAnsi="Arial" w:cs="Arial"/>
          <w:bCs/>
          <w:sz w:val="18"/>
          <w:szCs w:val="18"/>
          <w:lang w:eastAsia="ru-RU"/>
        </w:rPr>
        <w:fldChar w:fldCharType="separate"/>
      </w:r>
      <w:r w:rsidRPr="00E22E6F">
        <w:rPr>
          <w:rFonts w:ascii="Arial" w:eastAsia="Times New Roman" w:hAnsi="Arial" w:cs="Arial"/>
          <w:bCs/>
          <w:color w:val="0000FF"/>
          <w:sz w:val="18"/>
          <w:szCs w:val="18"/>
          <w:u w:val="single"/>
          <w:lang w:val="en-US" w:eastAsia="ru-RU"/>
        </w:rPr>
        <w:t>Effective Java Items</w:t>
      </w:r>
      <w:r w:rsidRPr="00E22E6F">
        <w:rPr>
          <w:rFonts w:ascii="Arial" w:eastAsia="Times New Roman" w:hAnsi="Arial" w:cs="Arial"/>
          <w:bCs/>
          <w:sz w:val="18"/>
          <w:szCs w:val="18"/>
          <w:lang w:eastAsia="ru-RU"/>
        </w:rPr>
        <w:fldChar w:fldCharType="end"/>
      </w:r>
      <w:r w:rsidRPr="00E22E6F">
        <w:rPr>
          <w:rFonts w:ascii="Arial" w:eastAsia="Times New Roman" w:hAnsi="Arial" w:cs="Arial"/>
          <w:bCs/>
          <w:sz w:val="18"/>
          <w:szCs w:val="18"/>
          <w:lang w:val="en-US" w:eastAsia="ru-RU"/>
        </w:rPr>
        <w:t xml:space="preserve"> on </w:t>
      </w:r>
      <w:proofErr w:type="gramStart"/>
      <w:r w:rsidRPr="00E22E6F">
        <w:rPr>
          <w:rFonts w:ascii="Courier New" w:eastAsia="Times New Roman" w:hAnsi="Courier New" w:cs="Courier New"/>
          <w:bCs/>
          <w:sz w:val="18"/>
          <w:szCs w:val="18"/>
          <w:lang w:val="en-US" w:eastAsia="ru-RU"/>
        </w:rPr>
        <w:t>equals(</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and </w:t>
      </w:r>
      <w:r w:rsidRPr="00E22E6F">
        <w:rPr>
          <w:rFonts w:ascii="Courier New" w:eastAsia="Times New Roman" w:hAnsi="Courier New" w:cs="Courier New"/>
          <w:bCs/>
          <w:sz w:val="18"/>
          <w:szCs w:val="18"/>
          <w:lang w:val="en-US" w:eastAsia="ru-RU"/>
        </w:rPr>
        <w:t>hashCode()</w:t>
      </w:r>
      <w:r w:rsidRPr="00E22E6F">
        <w:rPr>
          <w:rFonts w:ascii="Arial" w:eastAsia="Times New Roman" w:hAnsi="Arial" w:cs="Arial"/>
          <w:bCs/>
          <w:sz w:val="18"/>
          <w:szCs w:val="18"/>
          <w:lang w:val="en-US" w:eastAsia="ru-RU"/>
        </w:rPr>
        <w:t xml:space="preserve"> to fill your gaps on knowledge of this two critical methods. I have seen, programmer struggles to write </w:t>
      </w:r>
      <w:proofErr w:type="gramStart"/>
      <w:r w:rsidRPr="00E22E6F">
        <w:rPr>
          <w:rFonts w:ascii="Courier New" w:eastAsia="Times New Roman" w:hAnsi="Courier New" w:cs="Courier New"/>
          <w:bCs/>
          <w:sz w:val="18"/>
          <w:szCs w:val="18"/>
          <w:lang w:val="en-US" w:eastAsia="ru-RU"/>
        </w:rPr>
        <w:t>equals(</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and </w:t>
      </w:r>
      <w:r w:rsidRPr="00E22E6F">
        <w:rPr>
          <w:rFonts w:ascii="Courier New" w:eastAsia="Times New Roman" w:hAnsi="Courier New" w:cs="Courier New"/>
          <w:bCs/>
          <w:sz w:val="18"/>
          <w:szCs w:val="18"/>
          <w:lang w:val="en-US" w:eastAsia="ru-RU"/>
        </w:rPr>
        <w:t>hashCode()</w:t>
      </w:r>
      <w:r w:rsidRPr="00E22E6F">
        <w:rPr>
          <w:rFonts w:ascii="Arial" w:eastAsia="Times New Roman" w:hAnsi="Arial" w:cs="Arial"/>
          <w:bCs/>
          <w:sz w:val="18"/>
          <w:szCs w:val="18"/>
          <w:lang w:val="en-US" w:eastAsia="ru-RU"/>
        </w:rPr>
        <w:t xml:space="preserve"> by hands, for a rich class, which contains different data types e.g. </w:t>
      </w:r>
      <w:r w:rsidRPr="00E22E6F">
        <w:rPr>
          <w:rFonts w:ascii="Courier New" w:eastAsia="Times New Roman" w:hAnsi="Courier New" w:cs="Courier New"/>
          <w:bCs/>
          <w:sz w:val="18"/>
          <w:szCs w:val="18"/>
          <w:lang w:val="en-US" w:eastAsia="ru-RU"/>
        </w:rPr>
        <w:t>int</w:t>
      </w:r>
      <w:r w:rsidRPr="00E22E6F">
        <w:rPr>
          <w:rFonts w:ascii="Arial" w:eastAsia="Times New Roman" w:hAnsi="Arial" w:cs="Arial"/>
          <w:bCs/>
          <w:sz w:val="18"/>
          <w:szCs w:val="18"/>
          <w:lang w:val="en-US" w:eastAsia="ru-RU"/>
        </w:rPr>
        <w:t xml:space="preserve">, </w:t>
      </w:r>
      <w:r w:rsidRPr="00E22E6F">
        <w:rPr>
          <w:rFonts w:ascii="Courier New" w:eastAsia="Times New Roman" w:hAnsi="Courier New" w:cs="Courier New"/>
          <w:bCs/>
          <w:sz w:val="18"/>
          <w:szCs w:val="18"/>
          <w:lang w:val="en-US" w:eastAsia="ru-RU"/>
        </w:rPr>
        <w:t>float</w:t>
      </w:r>
      <w:r w:rsidRPr="00E22E6F">
        <w:rPr>
          <w:rFonts w:ascii="Arial" w:eastAsia="Times New Roman" w:hAnsi="Arial" w:cs="Arial"/>
          <w:bCs/>
          <w:sz w:val="18"/>
          <w:szCs w:val="18"/>
          <w:lang w:val="en-US" w:eastAsia="ru-RU"/>
        </w:rPr>
        <w:t xml:space="preserve">, </w:t>
      </w:r>
      <w:r w:rsidRPr="00E22E6F">
        <w:rPr>
          <w:rFonts w:ascii="Courier New" w:eastAsia="Times New Roman" w:hAnsi="Courier New" w:cs="Courier New"/>
          <w:bCs/>
          <w:sz w:val="18"/>
          <w:szCs w:val="18"/>
          <w:lang w:val="en-US" w:eastAsia="ru-RU"/>
        </w:rPr>
        <w:t>date</w:t>
      </w:r>
      <w:r w:rsidRPr="00E22E6F">
        <w:rPr>
          <w:rFonts w:ascii="Arial" w:eastAsia="Times New Roman" w:hAnsi="Arial" w:cs="Arial"/>
          <w:bCs/>
          <w:sz w:val="18"/>
          <w:szCs w:val="18"/>
          <w:lang w:val="en-US" w:eastAsia="ru-RU"/>
        </w:rPr>
        <w:t xml:space="preserve"> etc. Reading those items and trying examples will give you enough confidence to face any question on equals and hashCode methods.</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
          <w:bCs/>
          <w:sz w:val="18"/>
          <w:szCs w:val="18"/>
          <w:lang w:val="en-US" w:eastAsia="ru-RU"/>
        </w:rPr>
        <w:t xml:space="preserve">When you are writing </w:t>
      </w:r>
      <w:proofErr w:type="gramStart"/>
      <w:r w:rsidRPr="00E22E6F">
        <w:rPr>
          <w:rFonts w:ascii="Arial" w:eastAsia="Times New Roman" w:hAnsi="Arial" w:cs="Arial"/>
          <w:b/>
          <w:bCs/>
          <w:sz w:val="18"/>
          <w:szCs w:val="18"/>
          <w:lang w:val="en-US" w:eastAsia="ru-RU"/>
        </w:rPr>
        <w:t>equals(</w:t>
      </w:r>
      <w:proofErr w:type="gramEnd"/>
      <w:r w:rsidRPr="00E22E6F">
        <w:rPr>
          <w:rFonts w:ascii="Arial" w:eastAsia="Times New Roman" w:hAnsi="Arial" w:cs="Arial"/>
          <w:b/>
          <w:bCs/>
          <w:sz w:val="18"/>
          <w:szCs w:val="18"/>
          <w:lang w:val="en-US" w:eastAsia="ru-RU"/>
        </w:rPr>
        <w:t>) method, which other method or methods you need to override?</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roofErr w:type="gramStart"/>
      <w:r w:rsidRPr="00E22E6F">
        <w:rPr>
          <w:rFonts w:ascii="Arial" w:eastAsia="Times New Roman" w:hAnsi="Arial" w:cs="Arial"/>
          <w:bCs/>
          <w:sz w:val="18"/>
          <w:szCs w:val="18"/>
          <w:lang w:val="en-US" w:eastAsia="ru-RU"/>
        </w:rPr>
        <w:t>hashcode</w:t>
      </w:r>
      <w:proofErr w:type="gramEnd"/>
      <w:r w:rsidRPr="00E22E6F">
        <w:rPr>
          <w:rFonts w:ascii="Arial" w:eastAsia="Times New Roman" w:hAnsi="Arial" w:cs="Arial"/>
          <w:bCs/>
          <w:sz w:val="18"/>
          <w:szCs w:val="18"/>
          <w:lang w:val="en-US" w:eastAsia="ru-RU"/>
        </w:rPr>
        <w:t xml:space="preserve">, is the right answer. Since </w:t>
      </w:r>
      <w:r w:rsidRPr="00E22E6F">
        <w:rPr>
          <w:rFonts w:ascii="Courier New" w:eastAsia="Times New Roman" w:hAnsi="Courier New" w:cs="Courier New"/>
          <w:bCs/>
          <w:sz w:val="18"/>
          <w:szCs w:val="18"/>
          <w:lang w:val="en-US" w:eastAsia="ru-RU"/>
        </w:rPr>
        <w:t>equals</w:t>
      </w:r>
      <w:r w:rsidRPr="00E22E6F">
        <w:rPr>
          <w:rFonts w:ascii="Arial" w:eastAsia="Times New Roman" w:hAnsi="Arial" w:cs="Arial"/>
          <w:bCs/>
          <w:sz w:val="18"/>
          <w:szCs w:val="18"/>
          <w:lang w:val="en-US" w:eastAsia="ru-RU"/>
        </w:rPr>
        <w:t xml:space="preserve"> and </w:t>
      </w:r>
      <w:r w:rsidRPr="00E22E6F">
        <w:rPr>
          <w:rFonts w:ascii="Courier New" w:eastAsia="Times New Roman" w:hAnsi="Courier New" w:cs="Courier New"/>
          <w:bCs/>
          <w:sz w:val="18"/>
          <w:szCs w:val="18"/>
          <w:lang w:val="en-US" w:eastAsia="ru-RU"/>
        </w:rPr>
        <w:t>hashCode</w:t>
      </w:r>
      <w:r w:rsidRPr="00E22E6F">
        <w:rPr>
          <w:rFonts w:ascii="Arial" w:eastAsia="Times New Roman" w:hAnsi="Arial" w:cs="Arial"/>
          <w:bCs/>
          <w:sz w:val="18"/>
          <w:szCs w:val="18"/>
          <w:lang w:val="en-US" w:eastAsia="ru-RU"/>
        </w:rPr>
        <w:t xml:space="preserve"> has there contract, so overriding one and not other, will break contract between them. By the way this question can lead on interesting discussion, if Interviewer likes to go on deep e.g. he may ask about what are those contracts, what happens if those contracts breaks etc. I like to give an example How </w:t>
      </w:r>
      <w:r w:rsidRPr="00E22E6F">
        <w:rPr>
          <w:rFonts w:ascii="Courier New" w:eastAsia="Times New Roman" w:hAnsi="Courier New" w:cs="Courier New"/>
          <w:bCs/>
          <w:sz w:val="18"/>
          <w:szCs w:val="18"/>
          <w:lang w:val="en-US" w:eastAsia="ru-RU"/>
        </w:rPr>
        <w:t>equals</w:t>
      </w:r>
      <w:r w:rsidRPr="00E22E6F">
        <w:rPr>
          <w:rFonts w:ascii="Arial" w:eastAsia="Times New Roman" w:hAnsi="Arial" w:cs="Arial"/>
          <w:bCs/>
          <w:sz w:val="18"/>
          <w:szCs w:val="18"/>
          <w:lang w:val="en-US" w:eastAsia="ru-RU"/>
        </w:rPr>
        <w:t xml:space="preserve"> and </w:t>
      </w:r>
      <w:r w:rsidRPr="00E22E6F">
        <w:rPr>
          <w:rFonts w:ascii="Courier New" w:eastAsia="Times New Roman" w:hAnsi="Courier New" w:cs="Courier New"/>
          <w:bCs/>
          <w:sz w:val="18"/>
          <w:szCs w:val="18"/>
          <w:lang w:val="en-US" w:eastAsia="ru-RU"/>
        </w:rPr>
        <w:t>hashcode</w:t>
      </w:r>
      <w:r w:rsidRPr="00E22E6F">
        <w:rPr>
          <w:rFonts w:ascii="Arial" w:eastAsia="Times New Roman" w:hAnsi="Arial" w:cs="Arial"/>
          <w:bCs/>
          <w:sz w:val="18"/>
          <w:szCs w:val="18"/>
          <w:lang w:val="en-US" w:eastAsia="ru-RU"/>
        </w:rPr>
        <w:t xml:space="preserve"> are used in hash based collections e.g. </w:t>
      </w:r>
      <w:r w:rsidRPr="00E22E6F">
        <w:rPr>
          <w:rFonts w:ascii="Arial" w:eastAsia="Times New Roman" w:hAnsi="Arial" w:cs="Arial"/>
          <w:bCs/>
          <w:sz w:val="18"/>
          <w:szCs w:val="18"/>
          <w:lang w:eastAsia="ru-RU"/>
        </w:rPr>
        <w:fldChar w:fldCharType="begin"/>
      </w:r>
      <w:r w:rsidRPr="00E22E6F">
        <w:rPr>
          <w:rFonts w:ascii="Arial" w:eastAsia="Times New Roman" w:hAnsi="Arial" w:cs="Arial"/>
          <w:bCs/>
          <w:sz w:val="18"/>
          <w:szCs w:val="18"/>
          <w:lang w:val="en-US" w:eastAsia="ru-RU"/>
        </w:rPr>
        <w:instrText xml:space="preserve"> HYPERLINK "http://javarevisited.blogspot.sg/2012/01/java-hashtable-example-tutorial-code.html" </w:instrText>
      </w:r>
      <w:r w:rsidRPr="00E22E6F">
        <w:rPr>
          <w:rFonts w:ascii="Arial" w:eastAsia="Times New Roman" w:hAnsi="Arial" w:cs="Arial"/>
          <w:bCs/>
          <w:sz w:val="18"/>
          <w:szCs w:val="18"/>
          <w:lang w:eastAsia="ru-RU"/>
        </w:rPr>
        <w:fldChar w:fldCharType="separate"/>
      </w:r>
      <w:r w:rsidRPr="00E22E6F">
        <w:rPr>
          <w:rFonts w:ascii="Arial" w:eastAsia="Times New Roman" w:hAnsi="Arial" w:cs="Arial"/>
          <w:bCs/>
          <w:color w:val="0000FF"/>
          <w:sz w:val="18"/>
          <w:szCs w:val="18"/>
          <w:u w:val="single"/>
          <w:lang w:val="en-US" w:eastAsia="ru-RU"/>
        </w:rPr>
        <w:t>Hashtable</w:t>
      </w:r>
      <w:r w:rsidRPr="00E22E6F">
        <w:rPr>
          <w:rFonts w:ascii="Arial" w:eastAsia="Times New Roman" w:hAnsi="Arial" w:cs="Arial"/>
          <w:bCs/>
          <w:sz w:val="18"/>
          <w:szCs w:val="18"/>
          <w:lang w:eastAsia="ru-RU"/>
        </w:rPr>
        <w:fldChar w:fldCharType="end"/>
      </w:r>
      <w:r w:rsidRPr="00E22E6F">
        <w:rPr>
          <w:rFonts w:ascii="Arial" w:eastAsia="Times New Roman" w:hAnsi="Arial" w:cs="Arial"/>
          <w:bCs/>
          <w:sz w:val="18"/>
          <w:szCs w:val="18"/>
          <w:lang w:val="en-US" w:eastAsia="ru-RU"/>
        </w:rPr>
        <w:t xml:space="preserve">, that leaves positive impression more often. You can also mention about </w:t>
      </w:r>
      <w:r w:rsidRPr="00E22E6F">
        <w:rPr>
          <w:rFonts w:ascii="Arial" w:eastAsia="Times New Roman" w:hAnsi="Arial" w:cs="Arial"/>
          <w:bCs/>
          <w:sz w:val="18"/>
          <w:szCs w:val="18"/>
          <w:lang w:eastAsia="ru-RU"/>
        </w:rPr>
        <w:fldChar w:fldCharType="begin"/>
      </w:r>
      <w:r w:rsidRPr="00E22E6F">
        <w:rPr>
          <w:rFonts w:ascii="Arial" w:eastAsia="Times New Roman" w:hAnsi="Arial" w:cs="Arial"/>
          <w:bCs/>
          <w:sz w:val="18"/>
          <w:szCs w:val="18"/>
          <w:lang w:val="en-US" w:eastAsia="ru-RU"/>
        </w:rPr>
        <w:instrText xml:space="preserve"> HYPERLINK "http://javarevisited.blogspot.com/2011/11/how-to-override-compareto-method-in.html" </w:instrText>
      </w:r>
      <w:r w:rsidRPr="00E22E6F">
        <w:rPr>
          <w:rFonts w:ascii="Arial" w:eastAsia="Times New Roman" w:hAnsi="Arial" w:cs="Arial"/>
          <w:bCs/>
          <w:sz w:val="18"/>
          <w:szCs w:val="18"/>
          <w:lang w:eastAsia="ru-RU"/>
        </w:rPr>
        <w:fldChar w:fldCharType="separate"/>
      </w:r>
      <w:proofErr w:type="gramStart"/>
      <w:r w:rsidRPr="00E22E6F">
        <w:rPr>
          <w:rFonts w:ascii="Arial" w:eastAsia="Times New Roman" w:hAnsi="Arial" w:cs="Arial"/>
          <w:bCs/>
          <w:color w:val="0000FF"/>
          <w:sz w:val="18"/>
          <w:szCs w:val="18"/>
          <w:u w:val="single"/>
          <w:lang w:val="en-US" w:eastAsia="ru-RU"/>
        </w:rPr>
        <w:t>compareTo(</w:t>
      </w:r>
      <w:proofErr w:type="gramEnd"/>
      <w:r w:rsidRPr="00E22E6F">
        <w:rPr>
          <w:rFonts w:ascii="Arial" w:eastAsia="Times New Roman" w:hAnsi="Arial" w:cs="Arial"/>
          <w:bCs/>
          <w:color w:val="0000FF"/>
          <w:sz w:val="18"/>
          <w:szCs w:val="18"/>
          <w:u w:val="single"/>
          <w:lang w:val="en-US" w:eastAsia="ru-RU"/>
        </w:rPr>
        <w:t>)</w:t>
      </w:r>
      <w:r w:rsidRPr="00E22E6F">
        <w:rPr>
          <w:rFonts w:ascii="Arial" w:eastAsia="Times New Roman" w:hAnsi="Arial" w:cs="Arial"/>
          <w:bCs/>
          <w:sz w:val="18"/>
          <w:szCs w:val="18"/>
          <w:lang w:eastAsia="ru-RU"/>
        </w:rPr>
        <w:fldChar w:fldCharType="end"/>
      </w:r>
      <w:r w:rsidRPr="00E22E6F">
        <w:rPr>
          <w:rFonts w:ascii="Arial" w:eastAsia="Times New Roman" w:hAnsi="Arial" w:cs="Arial"/>
          <w:bCs/>
          <w:sz w:val="18"/>
          <w:szCs w:val="18"/>
          <w:lang w:val="en-US" w:eastAsia="ru-RU"/>
        </w:rPr>
        <w:t xml:space="preserve"> here to score some additional point, this method should also needs to be consistent with equals, which is another interesting question in our list.</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
          <w:bCs/>
          <w:sz w:val="18"/>
          <w:szCs w:val="18"/>
          <w:lang w:val="en-US" w:eastAsia="ru-RU"/>
        </w:rPr>
        <w:t xml:space="preserve">Can two </w:t>
      </w:r>
      <w:proofErr w:type="gramStart"/>
      <w:r w:rsidRPr="00E22E6F">
        <w:rPr>
          <w:rFonts w:ascii="Arial" w:eastAsia="Times New Roman" w:hAnsi="Arial" w:cs="Arial"/>
          <w:b/>
          <w:bCs/>
          <w:sz w:val="18"/>
          <w:szCs w:val="18"/>
          <w:lang w:val="en-US" w:eastAsia="ru-RU"/>
        </w:rPr>
        <w:t>object</w:t>
      </w:r>
      <w:proofErr w:type="gramEnd"/>
      <w:r w:rsidRPr="00E22E6F">
        <w:rPr>
          <w:rFonts w:ascii="Arial" w:eastAsia="Times New Roman" w:hAnsi="Arial" w:cs="Arial"/>
          <w:b/>
          <w:bCs/>
          <w:sz w:val="18"/>
          <w:szCs w:val="18"/>
          <w:lang w:val="en-US" w:eastAsia="ru-RU"/>
        </w:rPr>
        <w:t xml:space="preserve"> which are not equal have same hashCode?</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Cs/>
          <w:sz w:val="18"/>
          <w:szCs w:val="18"/>
          <w:lang w:val="en-US" w:eastAsia="ru-RU"/>
        </w:rPr>
        <w:t xml:space="preserve">YES, two object, which are not equal by </w:t>
      </w:r>
      <w:proofErr w:type="gramStart"/>
      <w:r w:rsidRPr="00E22E6F">
        <w:rPr>
          <w:rFonts w:ascii="Courier New" w:eastAsia="Times New Roman" w:hAnsi="Courier New" w:cs="Courier New"/>
          <w:bCs/>
          <w:sz w:val="18"/>
          <w:szCs w:val="18"/>
          <w:lang w:val="en-US" w:eastAsia="ru-RU"/>
        </w:rPr>
        <w:t>equals(</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method can still return same </w:t>
      </w:r>
      <w:r w:rsidRPr="00E22E6F">
        <w:rPr>
          <w:rFonts w:ascii="Courier New" w:eastAsia="Times New Roman" w:hAnsi="Courier New" w:cs="Courier New"/>
          <w:bCs/>
          <w:sz w:val="18"/>
          <w:szCs w:val="18"/>
          <w:lang w:val="en-US" w:eastAsia="ru-RU"/>
        </w:rPr>
        <w:t>hashCode</w:t>
      </w:r>
      <w:r w:rsidRPr="00E22E6F">
        <w:rPr>
          <w:rFonts w:ascii="Arial" w:eastAsia="Times New Roman" w:hAnsi="Arial" w:cs="Arial"/>
          <w:bCs/>
          <w:sz w:val="18"/>
          <w:szCs w:val="18"/>
          <w:lang w:val="en-US" w:eastAsia="ru-RU"/>
        </w:rPr>
        <w:t xml:space="preserve">. By the way, this is one of the confusing </w:t>
      </w:r>
      <w:proofErr w:type="gramStart"/>
      <w:r w:rsidRPr="00E22E6F">
        <w:rPr>
          <w:rFonts w:ascii="Arial" w:eastAsia="Times New Roman" w:hAnsi="Arial" w:cs="Arial"/>
          <w:bCs/>
          <w:sz w:val="18"/>
          <w:szCs w:val="18"/>
          <w:lang w:val="en-US" w:eastAsia="ru-RU"/>
        </w:rPr>
        <w:t>bit</w:t>
      </w:r>
      <w:proofErr w:type="gramEnd"/>
      <w:r w:rsidRPr="00E22E6F">
        <w:rPr>
          <w:rFonts w:ascii="Arial" w:eastAsia="Times New Roman" w:hAnsi="Arial" w:cs="Arial"/>
          <w:bCs/>
          <w:sz w:val="18"/>
          <w:szCs w:val="18"/>
          <w:lang w:val="en-US" w:eastAsia="ru-RU"/>
        </w:rPr>
        <w:t xml:space="preserve"> of </w:t>
      </w:r>
      <w:r w:rsidRPr="00E22E6F">
        <w:rPr>
          <w:rFonts w:ascii="Courier New" w:eastAsia="Times New Roman" w:hAnsi="Courier New" w:cs="Courier New"/>
          <w:bCs/>
          <w:sz w:val="18"/>
          <w:szCs w:val="18"/>
          <w:lang w:val="en-US" w:eastAsia="ru-RU"/>
        </w:rPr>
        <w:t>equals</w:t>
      </w:r>
      <w:r w:rsidRPr="00E22E6F">
        <w:rPr>
          <w:rFonts w:ascii="Arial" w:eastAsia="Times New Roman" w:hAnsi="Arial" w:cs="Arial"/>
          <w:bCs/>
          <w:sz w:val="18"/>
          <w:szCs w:val="18"/>
          <w:lang w:val="en-US" w:eastAsia="ru-RU"/>
        </w:rPr>
        <w:t xml:space="preserve"> and </w:t>
      </w:r>
      <w:r w:rsidRPr="00E22E6F">
        <w:rPr>
          <w:rFonts w:ascii="Courier New" w:eastAsia="Times New Roman" w:hAnsi="Courier New" w:cs="Courier New"/>
          <w:bCs/>
          <w:sz w:val="18"/>
          <w:szCs w:val="18"/>
          <w:lang w:val="en-US" w:eastAsia="ru-RU"/>
        </w:rPr>
        <w:t>hashcode</w:t>
      </w:r>
      <w:r w:rsidRPr="00E22E6F">
        <w:rPr>
          <w:rFonts w:ascii="Arial" w:eastAsia="Times New Roman" w:hAnsi="Arial" w:cs="Arial"/>
          <w:bCs/>
          <w:sz w:val="18"/>
          <w:szCs w:val="18"/>
          <w:lang w:val="en-US" w:eastAsia="ru-RU"/>
        </w:rPr>
        <w:t xml:space="preserve"> contract.</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
          <w:bCs/>
          <w:sz w:val="18"/>
          <w:szCs w:val="18"/>
          <w:lang w:val="en-US" w:eastAsia="ru-RU"/>
        </w:rPr>
        <w:t xml:space="preserve">How does </w:t>
      </w:r>
      <w:proofErr w:type="gramStart"/>
      <w:r w:rsidRPr="00E22E6F">
        <w:rPr>
          <w:rFonts w:ascii="Arial" w:eastAsia="Times New Roman" w:hAnsi="Arial" w:cs="Arial"/>
          <w:b/>
          <w:bCs/>
          <w:sz w:val="18"/>
          <w:szCs w:val="18"/>
          <w:lang w:val="en-US" w:eastAsia="ru-RU"/>
        </w:rPr>
        <w:t>get(</w:t>
      </w:r>
      <w:proofErr w:type="gramEnd"/>
      <w:r w:rsidRPr="00E22E6F">
        <w:rPr>
          <w:rFonts w:ascii="Arial" w:eastAsia="Times New Roman" w:hAnsi="Arial" w:cs="Arial"/>
          <w:b/>
          <w:bCs/>
          <w:sz w:val="18"/>
          <w:szCs w:val="18"/>
          <w:lang w:val="en-US" w:eastAsia="ru-RU"/>
        </w:rPr>
        <w:t>) method of HashMap works, if two keys has same hashCode?</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Cs/>
          <w:sz w:val="18"/>
          <w:szCs w:val="18"/>
          <w:lang w:val="en-US" w:eastAsia="ru-RU"/>
        </w:rPr>
        <w:t xml:space="preserve">This is the follow-up of previous interview questions on equals and hashcode, in fact some time this leads to discussion of the earlier point. When two key return same </w:t>
      </w:r>
      <w:r w:rsidRPr="00E22E6F">
        <w:rPr>
          <w:rFonts w:ascii="Courier New" w:eastAsia="Times New Roman" w:hAnsi="Courier New" w:cs="Courier New"/>
          <w:bCs/>
          <w:sz w:val="18"/>
          <w:szCs w:val="18"/>
          <w:lang w:val="en-US" w:eastAsia="ru-RU"/>
        </w:rPr>
        <w:t>hashcode</w:t>
      </w:r>
      <w:r w:rsidRPr="00E22E6F">
        <w:rPr>
          <w:rFonts w:ascii="Arial" w:eastAsia="Times New Roman" w:hAnsi="Arial" w:cs="Arial"/>
          <w:bCs/>
          <w:sz w:val="18"/>
          <w:szCs w:val="18"/>
          <w:lang w:val="en-US" w:eastAsia="ru-RU"/>
        </w:rPr>
        <w:t xml:space="preserve">, they end-up in same bucket. Now, in order to find the correct value, you used </w:t>
      </w:r>
      <w:proofErr w:type="gramStart"/>
      <w:r w:rsidRPr="00E22E6F">
        <w:rPr>
          <w:rFonts w:ascii="Courier New" w:eastAsia="Times New Roman" w:hAnsi="Courier New" w:cs="Courier New"/>
          <w:bCs/>
          <w:sz w:val="18"/>
          <w:szCs w:val="18"/>
          <w:lang w:val="en-US" w:eastAsia="ru-RU"/>
        </w:rPr>
        <w:t>keys.equals(</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method to compare with key stored in each </w:t>
      </w:r>
      <w:r w:rsidRPr="00E22E6F">
        <w:rPr>
          <w:rFonts w:ascii="Courier New" w:eastAsia="Times New Roman" w:hAnsi="Courier New" w:cs="Courier New"/>
          <w:bCs/>
          <w:sz w:val="18"/>
          <w:szCs w:val="18"/>
          <w:lang w:val="en-US" w:eastAsia="ru-RU"/>
        </w:rPr>
        <w:t>Entry</w:t>
      </w:r>
      <w:r w:rsidRPr="00E22E6F">
        <w:rPr>
          <w:rFonts w:ascii="Arial" w:eastAsia="Times New Roman" w:hAnsi="Arial" w:cs="Arial"/>
          <w:bCs/>
          <w:sz w:val="18"/>
          <w:szCs w:val="18"/>
          <w:lang w:val="en-US" w:eastAsia="ru-RU"/>
        </w:rPr>
        <w:t xml:space="preserve"> of linked list there. Remember to point out </w:t>
      </w:r>
      <w:proofErr w:type="gramStart"/>
      <w:r w:rsidRPr="00E22E6F">
        <w:rPr>
          <w:rFonts w:ascii="Courier New" w:eastAsia="Times New Roman" w:hAnsi="Courier New" w:cs="Courier New"/>
          <w:bCs/>
          <w:sz w:val="18"/>
          <w:szCs w:val="18"/>
          <w:lang w:val="en-US" w:eastAsia="ru-RU"/>
        </w:rPr>
        <w:t>keys.equals(</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method, because that's what interviewer is looking for. You can also see here for full </w:t>
      </w:r>
      <w:r w:rsidRPr="00E22E6F">
        <w:rPr>
          <w:rFonts w:ascii="Arial" w:eastAsia="Times New Roman" w:hAnsi="Arial" w:cs="Arial"/>
          <w:bCs/>
          <w:sz w:val="18"/>
          <w:szCs w:val="18"/>
          <w:lang w:eastAsia="ru-RU"/>
        </w:rPr>
        <w:fldChar w:fldCharType="begin"/>
      </w:r>
      <w:r w:rsidRPr="00E22E6F">
        <w:rPr>
          <w:rFonts w:ascii="Arial" w:eastAsia="Times New Roman" w:hAnsi="Arial" w:cs="Arial"/>
          <w:bCs/>
          <w:sz w:val="18"/>
          <w:szCs w:val="18"/>
          <w:lang w:val="en-US" w:eastAsia="ru-RU"/>
        </w:rPr>
        <w:instrText xml:space="preserve"> HYPERLINK "http://javarevisited.blogspot.com/2011/02/how-hashmap-works-in-java.html" </w:instrText>
      </w:r>
      <w:r w:rsidRPr="00E22E6F">
        <w:rPr>
          <w:rFonts w:ascii="Arial" w:eastAsia="Times New Roman" w:hAnsi="Arial" w:cs="Arial"/>
          <w:bCs/>
          <w:sz w:val="18"/>
          <w:szCs w:val="18"/>
          <w:lang w:eastAsia="ru-RU"/>
        </w:rPr>
        <w:fldChar w:fldCharType="separate"/>
      </w:r>
      <w:r w:rsidRPr="00E22E6F">
        <w:rPr>
          <w:rFonts w:ascii="Arial" w:eastAsia="Times New Roman" w:hAnsi="Arial" w:cs="Arial"/>
          <w:bCs/>
          <w:color w:val="0000FF"/>
          <w:sz w:val="18"/>
          <w:szCs w:val="18"/>
          <w:u w:val="single"/>
          <w:lang w:val="en-US" w:eastAsia="ru-RU"/>
        </w:rPr>
        <w:t>list of interview question on Java HashMap</w:t>
      </w:r>
      <w:r w:rsidRPr="00E22E6F">
        <w:rPr>
          <w:rFonts w:ascii="Arial" w:eastAsia="Times New Roman" w:hAnsi="Arial" w:cs="Arial"/>
          <w:bCs/>
          <w:sz w:val="18"/>
          <w:szCs w:val="18"/>
          <w:lang w:eastAsia="ru-RU"/>
        </w:rPr>
        <w:fldChar w:fldCharType="end"/>
      </w:r>
      <w:r w:rsidRPr="00E22E6F">
        <w:rPr>
          <w:rFonts w:ascii="Arial" w:eastAsia="Times New Roman" w:hAnsi="Arial" w:cs="Arial"/>
          <w:bCs/>
          <w:sz w:val="18"/>
          <w:szCs w:val="18"/>
          <w:lang w:val="en-US" w:eastAsia="ru-RU"/>
        </w:rPr>
        <w:t>.</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
          <w:bCs/>
          <w:sz w:val="18"/>
          <w:szCs w:val="18"/>
          <w:lang w:val="en-US" w:eastAsia="ru-RU"/>
        </w:rPr>
        <w:t xml:space="preserve">Where have you written </w:t>
      </w:r>
      <w:proofErr w:type="gramStart"/>
      <w:r w:rsidRPr="00E22E6F">
        <w:rPr>
          <w:rFonts w:ascii="Arial" w:eastAsia="Times New Roman" w:hAnsi="Arial" w:cs="Arial"/>
          <w:b/>
          <w:bCs/>
          <w:sz w:val="18"/>
          <w:szCs w:val="18"/>
          <w:lang w:val="en-US" w:eastAsia="ru-RU"/>
        </w:rPr>
        <w:t>equals(</w:t>
      </w:r>
      <w:proofErr w:type="gramEnd"/>
      <w:r w:rsidRPr="00E22E6F">
        <w:rPr>
          <w:rFonts w:ascii="Arial" w:eastAsia="Times New Roman" w:hAnsi="Arial" w:cs="Arial"/>
          <w:b/>
          <w:bCs/>
          <w:sz w:val="18"/>
          <w:szCs w:val="18"/>
          <w:lang w:val="en-US" w:eastAsia="ru-RU"/>
        </w:rPr>
        <w:t>) and hashCode in your project?</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Cs/>
          <w:sz w:val="18"/>
          <w:szCs w:val="18"/>
          <w:lang w:val="en-US" w:eastAsia="ru-RU"/>
        </w:rPr>
        <w:t xml:space="preserve">This is to see, if developer has even written these methods or not. Of course almost all of Java </w:t>
      </w:r>
      <w:proofErr w:type="gramStart"/>
      <w:r w:rsidRPr="00E22E6F">
        <w:rPr>
          <w:rFonts w:ascii="Arial" w:eastAsia="Times New Roman" w:hAnsi="Arial" w:cs="Arial"/>
          <w:bCs/>
          <w:sz w:val="18"/>
          <w:szCs w:val="18"/>
          <w:lang w:val="en-US" w:eastAsia="ru-RU"/>
        </w:rPr>
        <w:t>programmer are</w:t>
      </w:r>
      <w:proofErr w:type="gramEnd"/>
      <w:r w:rsidRPr="00E22E6F">
        <w:rPr>
          <w:rFonts w:ascii="Arial" w:eastAsia="Times New Roman" w:hAnsi="Arial" w:cs="Arial"/>
          <w:bCs/>
          <w:sz w:val="18"/>
          <w:szCs w:val="18"/>
          <w:lang w:val="en-US" w:eastAsia="ru-RU"/>
        </w:rPr>
        <w:t xml:space="preserve"> exposed to this, you can point out value objects, Hibernate entities from your domain, where you have overridden equals and hashCode. Always gives examples from your domain and from your project, rather than a trivial example from a test program, because if Interviewer is asking this question, it means he is interested in examples form your domain.</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
          <w:bCs/>
          <w:sz w:val="18"/>
          <w:szCs w:val="18"/>
          <w:lang w:val="en-US" w:eastAsia="ru-RU"/>
        </w:rPr>
        <w:t xml:space="preserve">Suppose your Class has an Id field, should you include in </w:t>
      </w:r>
      <w:proofErr w:type="gramStart"/>
      <w:r w:rsidRPr="00E22E6F">
        <w:rPr>
          <w:rFonts w:ascii="Arial" w:eastAsia="Times New Roman" w:hAnsi="Arial" w:cs="Arial"/>
          <w:b/>
          <w:bCs/>
          <w:sz w:val="18"/>
          <w:szCs w:val="18"/>
          <w:lang w:val="en-US" w:eastAsia="ru-RU"/>
        </w:rPr>
        <w:t>equals(</w:t>
      </w:r>
      <w:proofErr w:type="gramEnd"/>
      <w:r w:rsidRPr="00E22E6F">
        <w:rPr>
          <w:rFonts w:ascii="Arial" w:eastAsia="Times New Roman" w:hAnsi="Arial" w:cs="Arial"/>
          <w:b/>
          <w:bCs/>
          <w:sz w:val="18"/>
          <w:szCs w:val="18"/>
          <w:lang w:val="en-US" w:eastAsia="ru-RU"/>
        </w:rPr>
        <w:t>)? Why?</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Cs/>
          <w:sz w:val="18"/>
          <w:szCs w:val="18"/>
          <w:lang w:val="en-US" w:eastAsia="ru-RU"/>
        </w:rPr>
        <w:t xml:space="preserve">This question is asked to one of my reader as </w:t>
      </w:r>
      <w:r w:rsidRPr="00E22E6F">
        <w:rPr>
          <w:rFonts w:ascii="Arial" w:eastAsia="Times New Roman" w:hAnsi="Arial" w:cs="Arial"/>
          <w:bCs/>
          <w:sz w:val="18"/>
          <w:szCs w:val="18"/>
          <w:lang w:eastAsia="ru-RU"/>
        </w:rPr>
        <w:fldChar w:fldCharType="begin"/>
      </w:r>
      <w:r w:rsidRPr="00E22E6F">
        <w:rPr>
          <w:rFonts w:ascii="Arial" w:eastAsia="Times New Roman" w:hAnsi="Arial" w:cs="Arial"/>
          <w:bCs/>
          <w:sz w:val="18"/>
          <w:szCs w:val="18"/>
          <w:lang w:val="en-US" w:eastAsia="ru-RU"/>
        </w:rPr>
        <w:instrText xml:space="preserve"> HYPERLINK "http://javarevisited.blogspot.com/2013/05/10-hibernate-interview-questions-answers-java-j2ee-senior.html" </w:instrText>
      </w:r>
      <w:r w:rsidRPr="00E22E6F">
        <w:rPr>
          <w:rFonts w:ascii="Arial" w:eastAsia="Times New Roman" w:hAnsi="Arial" w:cs="Arial"/>
          <w:bCs/>
          <w:sz w:val="18"/>
          <w:szCs w:val="18"/>
          <w:lang w:eastAsia="ru-RU"/>
        </w:rPr>
        <w:fldChar w:fldCharType="separate"/>
      </w:r>
      <w:r w:rsidRPr="00E22E6F">
        <w:rPr>
          <w:rFonts w:ascii="Arial" w:eastAsia="Times New Roman" w:hAnsi="Arial" w:cs="Arial"/>
          <w:bCs/>
          <w:color w:val="0000FF"/>
          <w:sz w:val="18"/>
          <w:szCs w:val="18"/>
          <w:u w:val="single"/>
          <w:lang w:val="en-US" w:eastAsia="ru-RU"/>
        </w:rPr>
        <w:t>Hibernate Interview question</w:t>
      </w:r>
      <w:r w:rsidRPr="00E22E6F">
        <w:rPr>
          <w:rFonts w:ascii="Arial" w:eastAsia="Times New Roman" w:hAnsi="Arial" w:cs="Arial"/>
          <w:bCs/>
          <w:sz w:val="18"/>
          <w:szCs w:val="18"/>
          <w:lang w:eastAsia="ru-RU"/>
        </w:rPr>
        <w:fldChar w:fldCharType="end"/>
      </w:r>
      <w:r w:rsidRPr="00E22E6F">
        <w:rPr>
          <w:rFonts w:ascii="Arial" w:eastAsia="Times New Roman" w:hAnsi="Arial" w:cs="Arial"/>
          <w:bCs/>
          <w:sz w:val="18"/>
          <w:szCs w:val="18"/>
          <w:lang w:val="en-US" w:eastAsia="ru-RU"/>
        </w:rPr>
        <w:t>, well including id is not a good idea in equals() method because this method should check equality based upon content and business rules. Also including id, which is mostly a database identifier and not available to transient object until they are saved into database.</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
          <w:bCs/>
          <w:sz w:val="18"/>
          <w:szCs w:val="18"/>
          <w:lang w:val="en-US" w:eastAsia="ru-RU"/>
        </w:rPr>
        <w:t xml:space="preserve">What happens if </w:t>
      </w:r>
      <w:proofErr w:type="gramStart"/>
      <w:r w:rsidRPr="00E22E6F">
        <w:rPr>
          <w:rFonts w:ascii="Arial" w:eastAsia="Times New Roman" w:hAnsi="Arial" w:cs="Arial"/>
          <w:b/>
          <w:bCs/>
          <w:sz w:val="18"/>
          <w:szCs w:val="18"/>
          <w:lang w:val="en-US" w:eastAsia="ru-RU"/>
        </w:rPr>
        <w:t>equals(</w:t>
      </w:r>
      <w:proofErr w:type="gramEnd"/>
      <w:r w:rsidRPr="00E22E6F">
        <w:rPr>
          <w:rFonts w:ascii="Arial" w:eastAsia="Times New Roman" w:hAnsi="Arial" w:cs="Arial"/>
          <w:b/>
          <w:bCs/>
          <w:sz w:val="18"/>
          <w:szCs w:val="18"/>
          <w:lang w:val="en-US" w:eastAsia="ru-RU"/>
        </w:rPr>
        <w:t>) is not consistent with compareTo() method?</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Cs/>
          <w:sz w:val="18"/>
          <w:szCs w:val="18"/>
          <w:lang w:val="en-US" w:eastAsia="ru-RU"/>
        </w:rPr>
        <w:lastRenderedPageBreak/>
        <w:t xml:space="preserve">This is an interesting questions, which asked along with </w:t>
      </w:r>
      <w:proofErr w:type="gramStart"/>
      <w:r w:rsidRPr="00E22E6F">
        <w:rPr>
          <w:rFonts w:ascii="Courier New" w:eastAsia="Times New Roman" w:hAnsi="Courier New" w:cs="Courier New"/>
          <w:bCs/>
          <w:sz w:val="18"/>
          <w:szCs w:val="18"/>
          <w:lang w:val="en-US" w:eastAsia="ru-RU"/>
        </w:rPr>
        <w:t>equals(</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and </w:t>
      </w:r>
      <w:r w:rsidRPr="00E22E6F">
        <w:rPr>
          <w:rFonts w:ascii="Courier New" w:eastAsia="Times New Roman" w:hAnsi="Courier New" w:cs="Courier New"/>
          <w:bCs/>
          <w:sz w:val="18"/>
          <w:szCs w:val="18"/>
          <w:lang w:val="en-US" w:eastAsia="ru-RU"/>
        </w:rPr>
        <w:t>hashCode()</w:t>
      </w:r>
      <w:r w:rsidRPr="00E22E6F">
        <w:rPr>
          <w:rFonts w:ascii="Arial" w:eastAsia="Times New Roman" w:hAnsi="Arial" w:cs="Arial"/>
          <w:bCs/>
          <w:sz w:val="18"/>
          <w:szCs w:val="18"/>
          <w:lang w:val="en-US" w:eastAsia="ru-RU"/>
        </w:rPr>
        <w:t xml:space="preserve"> contract. Some </w:t>
      </w:r>
      <w:r w:rsidRPr="00E22E6F">
        <w:rPr>
          <w:rFonts w:ascii="Courier New" w:eastAsia="Times New Roman" w:hAnsi="Courier New" w:cs="Courier New"/>
          <w:bCs/>
          <w:sz w:val="18"/>
          <w:szCs w:val="18"/>
          <w:lang w:val="en-US" w:eastAsia="ru-RU"/>
        </w:rPr>
        <w:t>java.util.Set</w:t>
      </w:r>
      <w:r w:rsidRPr="00E22E6F">
        <w:rPr>
          <w:rFonts w:ascii="Arial" w:eastAsia="Times New Roman" w:hAnsi="Arial" w:cs="Arial"/>
          <w:bCs/>
          <w:sz w:val="18"/>
          <w:szCs w:val="18"/>
          <w:lang w:val="en-US" w:eastAsia="ru-RU"/>
        </w:rPr>
        <w:t xml:space="preserve"> implementation e.g. </w:t>
      </w:r>
      <w:r w:rsidRPr="00E22E6F">
        <w:rPr>
          <w:rFonts w:ascii="Courier New" w:eastAsia="Times New Roman" w:hAnsi="Courier New" w:cs="Courier New"/>
          <w:bCs/>
          <w:sz w:val="18"/>
          <w:szCs w:val="18"/>
          <w:lang w:val="en-US" w:eastAsia="ru-RU"/>
        </w:rPr>
        <w:t>SortedSet</w:t>
      </w:r>
      <w:r w:rsidRPr="00E22E6F">
        <w:rPr>
          <w:rFonts w:ascii="Arial" w:eastAsia="Times New Roman" w:hAnsi="Arial" w:cs="Arial"/>
          <w:bCs/>
          <w:sz w:val="18"/>
          <w:szCs w:val="18"/>
          <w:lang w:val="en-US" w:eastAsia="ru-RU"/>
        </w:rPr>
        <w:t xml:space="preserve"> or it's concrete implementation </w:t>
      </w:r>
      <w:r w:rsidRPr="00E22E6F">
        <w:rPr>
          <w:rFonts w:ascii="Courier New" w:eastAsia="Times New Roman" w:hAnsi="Courier New" w:cs="Courier New"/>
          <w:bCs/>
          <w:sz w:val="18"/>
          <w:szCs w:val="18"/>
          <w:lang w:val="en-US" w:eastAsia="ru-RU"/>
        </w:rPr>
        <w:t>TreeSet</w:t>
      </w:r>
      <w:r w:rsidRPr="00E22E6F">
        <w:rPr>
          <w:rFonts w:ascii="Arial" w:eastAsia="Times New Roman" w:hAnsi="Arial" w:cs="Arial"/>
          <w:bCs/>
          <w:sz w:val="18"/>
          <w:szCs w:val="18"/>
          <w:lang w:val="en-US" w:eastAsia="ru-RU"/>
        </w:rPr>
        <w:t xml:space="preserve"> uses </w:t>
      </w:r>
      <w:proofErr w:type="gramStart"/>
      <w:r w:rsidRPr="00E22E6F">
        <w:rPr>
          <w:rFonts w:ascii="Courier New" w:eastAsia="Times New Roman" w:hAnsi="Courier New" w:cs="Courier New"/>
          <w:bCs/>
          <w:sz w:val="18"/>
          <w:szCs w:val="18"/>
          <w:lang w:val="en-US" w:eastAsia="ru-RU"/>
        </w:rPr>
        <w:t>compareTo(</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method for comparing objects. If </w:t>
      </w:r>
      <w:proofErr w:type="gramStart"/>
      <w:r w:rsidRPr="00E22E6F">
        <w:rPr>
          <w:rFonts w:ascii="Courier New" w:eastAsia="Times New Roman" w:hAnsi="Courier New" w:cs="Courier New"/>
          <w:bCs/>
          <w:sz w:val="18"/>
          <w:szCs w:val="18"/>
          <w:lang w:val="en-US" w:eastAsia="ru-RU"/>
        </w:rPr>
        <w:t>compareTo(</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is not consistent means doesn't return zero, if </w:t>
      </w:r>
      <w:r w:rsidRPr="00E22E6F">
        <w:rPr>
          <w:rFonts w:ascii="Courier New" w:eastAsia="Times New Roman" w:hAnsi="Courier New" w:cs="Courier New"/>
          <w:bCs/>
          <w:sz w:val="18"/>
          <w:szCs w:val="18"/>
          <w:lang w:val="en-US" w:eastAsia="ru-RU"/>
        </w:rPr>
        <w:t>equals()</w:t>
      </w:r>
      <w:r w:rsidRPr="00E22E6F">
        <w:rPr>
          <w:rFonts w:ascii="Arial" w:eastAsia="Times New Roman" w:hAnsi="Arial" w:cs="Arial"/>
          <w:bCs/>
          <w:sz w:val="18"/>
          <w:szCs w:val="18"/>
          <w:lang w:val="en-US" w:eastAsia="ru-RU"/>
        </w:rPr>
        <w:t xml:space="preserve"> method returns </w:t>
      </w:r>
      <w:r w:rsidRPr="00E22E6F">
        <w:rPr>
          <w:rFonts w:ascii="Courier New" w:eastAsia="Times New Roman" w:hAnsi="Courier New" w:cs="Courier New"/>
          <w:bCs/>
          <w:sz w:val="18"/>
          <w:szCs w:val="18"/>
          <w:lang w:val="en-US" w:eastAsia="ru-RU"/>
        </w:rPr>
        <w:t>true</w:t>
      </w:r>
      <w:r w:rsidRPr="00E22E6F">
        <w:rPr>
          <w:rFonts w:ascii="Arial" w:eastAsia="Times New Roman" w:hAnsi="Arial" w:cs="Arial"/>
          <w:bCs/>
          <w:sz w:val="18"/>
          <w:szCs w:val="18"/>
          <w:lang w:val="en-US" w:eastAsia="ru-RU"/>
        </w:rPr>
        <w:t xml:space="preserve">, the it may break </w:t>
      </w:r>
      <w:r w:rsidRPr="00E22E6F">
        <w:rPr>
          <w:rFonts w:ascii="Courier New" w:eastAsia="Times New Roman" w:hAnsi="Courier New" w:cs="Courier New"/>
          <w:bCs/>
          <w:sz w:val="18"/>
          <w:szCs w:val="18"/>
          <w:lang w:val="en-US" w:eastAsia="ru-RU"/>
        </w:rPr>
        <w:t>Set</w:t>
      </w:r>
      <w:r w:rsidRPr="00E22E6F">
        <w:rPr>
          <w:rFonts w:ascii="Arial" w:eastAsia="Times New Roman" w:hAnsi="Arial" w:cs="Arial"/>
          <w:bCs/>
          <w:sz w:val="18"/>
          <w:szCs w:val="18"/>
          <w:lang w:val="en-US" w:eastAsia="ru-RU"/>
        </w:rPr>
        <w:t xml:space="preserve"> contract, which is not to avoid any duplicates.</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
          <w:bCs/>
          <w:sz w:val="18"/>
          <w:szCs w:val="18"/>
          <w:lang w:val="en-US" w:eastAsia="ru-RU"/>
        </w:rPr>
        <w:t xml:space="preserve">What happens if you compare an object with null using </w:t>
      </w:r>
      <w:proofErr w:type="gramStart"/>
      <w:r w:rsidRPr="00E22E6F">
        <w:rPr>
          <w:rFonts w:ascii="Arial" w:eastAsia="Times New Roman" w:hAnsi="Arial" w:cs="Arial"/>
          <w:b/>
          <w:bCs/>
          <w:sz w:val="18"/>
          <w:szCs w:val="18"/>
          <w:lang w:val="en-US" w:eastAsia="ru-RU"/>
        </w:rPr>
        <w:t>equals(</w:t>
      </w:r>
      <w:proofErr w:type="gramEnd"/>
      <w:r w:rsidRPr="00E22E6F">
        <w:rPr>
          <w:rFonts w:ascii="Arial" w:eastAsia="Times New Roman" w:hAnsi="Arial" w:cs="Arial"/>
          <w:b/>
          <w:bCs/>
          <w:sz w:val="18"/>
          <w:szCs w:val="18"/>
          <w:lang w:val="en-US" w:eastAsia="ru-RU"/>
        </w:rPr>
        <w:t>)?</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Cs/>
          <w:sz w:val="18"/>
          <w:szCs w:val="18"/>
          <w:lang w:val="en-US" w:eastAsia="ru-RU"/>
        </w:rPr>
        <w:t xml:space="preserve">When a null object is passed as argument to </w:t>
      </w:r>
      <w:proofErr w:type="gramStart"/>
      <w:r w:rsidRPr="00E22E6F">
        <w:rPr>
          <w:rFonts w:ascii="Courier New" w:eastAsia="Times New Roman" w:hAnsi="Courier New" w:cs="Courier New"/>
          <w:bCs/>
          <w:sz w:val="18"/>
          <w:szCs w:val="18"/>
          <w:lang w:val="en-US" w:eastAsia="ru-RU"/>
        </w:rPr>
        <w:t>equals(</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method, it should return false, it must not throw </w:t>
      </w:r>
      <w:proofErr w:type="spellStart"/>
      <w:r w:rsidRPr="00E22E6F">
        <w:rPr>
          <w:rFonts w:ascii="Courier New" w:eastAsia="Times New Roman" w:hAnsi="Courier New" w:cs="Courier New"/>
          <w:bCs/>
          <w:sz w:val="18"/>
          <w:szCs w:val="18"/>
          <w:lang w:val="en-US" w:eastAsia="ru-RU"/>
        </w:rPr>
        <w:t>NullPointerException</w:t>
      </w:r>
      <w:proofErr w:type="spellEnd"/>
      <w:r w:rsidRPr="00E22E6F">
        <w:rPr>
          <w:rFonts w:ascii="Arial" w:eastAsia="Times New Roman" w:hAnsi="Arial" w:cs="Arial"/>
          <w:bCs/>
          <w:sz w:val="18"/>
          <w:szCs w:val="18"/>
          <w:lang w:val="en-US" w:eastAsia="ru-RU"/>
        </w:rPr>
        <w:t xml:space="preserve">, but if you call </w:t>
      </w:r>
      <w:r w:rsidRPr="00E22E6F">
        <w:rPr>
          <w:rFonts w:ascii="Courier New" w:eastAsia="Times New Roman" w:hAnsi="Courier New" w:cs="Courier New"/>
          <w:bCs/>
          <w:sz w:val="18"/>
          <w:szCs w:val="18"/>
          <w:lang w:val="en-US" w:eastAsia="ru-RU"/>
        </w:rPr>
        <w:t>equals</w:t>
      </w:r>
      <w:r w:rsidRPr="00E22E6F">
        <w:rPr>
          <w:rFonts w:ascii="Arial" w:eastAsia="Times New Roman" w:hAnsi="Arial" w:cs="Arial"/>
          <w:bCs/>
          <w:sz w:val="18"/>
          <w:szCs w:val="18"/>
          <w:lang w:val="en-US" w:eastAsia="ru-RU"/>
        </w:rPr>
        <w:t xml:space="preserve"> method on reference, which is </w:t>
      </w:r>
      <w:r w:rsidRPr="00E22E6F">
        <w:rPr>
          <w:rFonts w:ascii="Courier New" w:eastAsia="Times New Roman" w:hAnsi="Courier New" w:cs="Courier New"/>
          <w:bCs/>
          <w:sz w:val="18"/>
          <w:szCs w:val="18"/>
          <w:lang w:val="en-US" w:eastAsia="ru-RU"/>
        </w:rPr>
        <w:t>null</w:t>
      </w:r>
      <w:r w:rsidRPr="00E22E6F">
        <w:rPr>
          <w:rFonts w:ascii="Arial" w:eastAsia="Times New Roman" w:hAnsi="Arial" w:cs="Arial"/>
          <w:bCs/>
          <w:sz w:val="18"/>
          <w:szCs w:val="18"/>
          <w:lang w:val="en-US" w:eastAsia="ru-RU"/>
        </w:rPr>
        <w:t xml:space="preserve"> it will throw </w:t>
      </w:r>
      <w:proofErr w:type="spellStart"/>
      <w:r w:rsidRPr="00E22E6F">
        <w:rPr>
          <w:rFonts w:ascii="Arial" w:eastAsia="Times New Roman" w:hAnsi="Arial" w:cs="Arial"/>
          <w:bCs/>
          <w:sz w:val="18"/>
          <w:szCs w:val="18"/>
          <w:lang w:val="en-US" w:eastAsia="ru-RU"/>
        </w:rPr>
        <w:t>NullPointerException</w:t>
      </w:r>
      <w:proofErr w:type="spellEnd"/>
      <w:r w:rsidRPr="00E22E6F">
        <w:rPr>
          <w:rFonts w:ascii="Arial" w:eastAsia="Times New Roman" w:hAnsi="Arial" w:cs="Arial"/>
          <w:bCs/>
          <w:sz w:val="18"/>
          <w:szCs w:val="18"/>
          <w:lang w:val="en-US" w:eastAsia="ru-RU"/>
        </w:rPr>
        <w:t xml:space="preserve">. That’s why it’s better to use == operator for comparing null e.g. </w:t>
      </w:r>
      <w:proofErr w:type="gramStart"/>
      <w:r w:rsidRPr="00E22E6F">
        <w:rPr>
          <w:rFonts w:ascii="Courier New" w:eastAsia="Times New Roman" w:hAnsi="Courier New" w:cs="Courier New"/>
          <w:bCs/>
          <w:sz w:val="18"/>
          <w:szCs w:val="18"/>
          <w:lang w:val="en-US" w:eastAsia="ru-RU"/>
        </w:rPr>
        <w:t>if(</w:t>
      </w:r>
      <w:proofErr w:type="gramEnd"/>
      <w:r w:rsidRPr="00E22E6F">
        <w:rPr>
          <w:rFonts w:ascii="Courier New" w:eastAsia="Times New Roman" w:hAnsi="Courier New" w:cs="Courier New"/>
          <w:bCs/>
          <w:sz w:val="18"/>
          <w:szCs w:val="18"/>
          <w:lang w:val="en-US" w:eastAsia="ru-RU"/>
        </w:rPr>
        <w:t xml:space="preserve">object != null) </w:t>
      </w:r>
      <w:proofErr w:type="spellStart"/>
      <w:r w:rsidRPr="00E22E6F">
        <w:rPr>
          <w:rFonts w:ascii="Courier New" w:eastAsia="Times New Roman" w:hAnsi="Courier New" w:cs="Courier New"/>
          <w:bCs/>
          <w:sz w:val="18"/>
          <w:szCs w:val="18"/>
          <w:lang w:val="en-US" w:eastAsia="ru-RU"/>
        </w:rPr>
        <w:t>object.equals</w:t>
      </w:r>
      <w:proofErr w:type="spellEnd"/>
      <w:r w:rsidRPr="00E22E6F">
        <w:rPr>
          <w:rFonts w:ascii="Courier New" w:eastAsia="Times New Roman" w:hAnsi="Courier New" w:cs="Courier New"/>
          <w:bCs/>
          <w:sz w:val="18"/>
          <w:szCs w:val="18"/>
          <w:lang w:val="en-US" w:eastAsia="ru-RU"/>
        </w:rPr>
        <w:t>(</w:t>
      </w:r>
      <w:proofErr w:type="spellStart"/>
      <w:r w:rsidRPr="00E22E6F">
        <w:rPr>
          <w:rFonts w:ascii="Courier New" w:eastAsia="Times New Roman" w:hAnsi="Courier New" w:cs="Courier New"/>
          <w:bCs/>
          <w:sz w:val="18"/>
          <w:szCs w:val="18"/>
          <w:lang w:val="en-US" w:eastAsia="ru-RU"/>
        </w:rPr>
        <w:t>anohterObject</w:t>
      </w:r>
      <w:proofErr w:type="spell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By the way if you comparing </w:t>
      </w:r>
      <w:r w:rsidRPr="00E22E6F">
        <w:rPr>
          <w:rFonts w:ascii="Courier New" w:eastAsia="Times New Roman" w:hAnsi="Courier New" w:cs="Courier New"/>
          <w:bCs/>
          <w:sz w:val="18"/>
          <w:szCs w:val="18"/>
          <w:lang w:val="en-US" w:eastAsia="ru-RU"/>
        </w:rPr>
        <w:t>String</w:t>
      </w:r>
      <w:r w:rsidRPr="00E22E6F">
        <w:rPr>
          <w:rFonts w:ascii="Arial" w:eastAsia="Times New Roman" w:hAnsi="Arial" w:cs="Arial"/>
          <w:bCs/>
          <w:sz w:val="18"/>
          <w:szCs w:val="18"/>
          <w:lang w:val="en-US" w:eastAsia="ru-RU"/>
        </w:rPr>
        <w:t xml:space="preserve"> literal with another </w:t>
      </w:r>
      <w:r w:rsidRPr="00E22E6F">
        <w:rPr>
          <w:rFonts w:ascii="Courier New" w:eastAsia="Times New Roman" w:hAnsi="Courier New" w:cs="Courier New"/>
          <w:bCs/>
          <w:sz w:val="18"/>
          <w:szCs w:val="18"/>
          <w:lang w:val="en-US" w:eastAsia="ru-RU"/>
        </w:rPr>
        <w:t>String</w:t>
      </w:r>
      <w:r w:rsidRPr="00E22E6F">
        <w:rPr>
          <w:rFonts w:ascii="Arial" w:eastAsia="Times New Roman" w:hAnsi="Arial" w:cs="Arial"/>
          <w:bCs/>
          <w:sz w:val="18"/>
          <w:szCs w:val="18"/>
          <w:lang w:val="en-US" w:eastAsia="ru-RU"/>
        </w:rPr>
        <w:t xml:space="preserve"> object than you better call </w:t>
      </w:r>
      <w:r w:rsidRPr="00E22E6F">
        <w:rPr>
          <w:rFonts w:ascii="Courier New" w:eastAsia="Times New Roman" w:hAnsi="Courier New" w:cs="Courier New"/>
          <w:bCs/>
          <w:sz w:val="18"/>
          <w:szCs w:val="18"/>
          <w:lang w:val="en-US" w:eastAsia="ru-RU"/>
        </w:rPr>
        <w:t xml:space="preserve">equals() </w:t>
      </w:r>
      <w:r w:rsidRPr="00E22E6F">
        <w:rPr>
          <w:rFonts w:ascii="Arial" w:eastAsia="Times New Roman" w:hAnsi="Arial" w:cs="Arial"/>
          <w:bCs/>
          <w:sz w:val="18"/>
          <w:szCs w:val="18"/>
          <w:lang w:val="en-US" w:eastAsia="ru-RU"/>
        </w:rPr>
        <w:t xml:space="preserve">method on literal rather than known object to avoid NPE, one of those simple </w:t>
      </w:r>
      <w:hyperlink r:id="rId7" w:history="1">
        <w:r w:rsidRPr="00E22E6F">
          <w:rPr>
            <w:rFonts w:ascii="Arial" w:eastAsia="Times New Roman" w:hAnsi="Arial" w:cs="Arial"/>
            <w:bCs/>
            <w:color w:val="0000FF"/>
            <w:sz w:val="18"/>
            <w:szCs w:val="18"/>
            <w:u w:val="single"/>
            <w:lang w:val="en-US" w:eastAsia="ru-RU"/>
          </w:rPr>
          <w:t xml:space="preserve">tricks to avoid </w:t>
        </w:r>
        <w:proofErr w:type="spellStart"/>
        <w:r w:rsidRPr="00E22E6F">
          <w:rPr>
            <w:rFonts w:ascii="Arial" w:eastAsia="Times New Roman" w:hAnsi="Arial" w:cs="Arial"/>
            <w:bCs/>
            <w:color w:val="0000FF"/>
            <w:sz w:val="18"/>
            <w:szCs w:val="18"/>
            <w:u w:val="single"/>
            <w:lang w:val="en-US" w:eastAsia="ru-RU"/>
          </w:rPr>
          <w:t>NullPointerException</w:t>
        </w:r>
        <w:proofErr w:type="spellEnd"/>
        <w:r w:rsidRPr="00E22E6F">
          <w:rPr>
            <w:rFonts w:ascii="Arial" w:eastAsia="Times New Roman" w:hAnsi="Arial" w:cs="Arial"/>
            <w:bCs/>
            <w:color w:val="0000FF"/>
            <w:sz w:val="18"/>
            <w:szCs w:val="18"/>
            <w:u w:val="single"/>
            <w:lang w:val="en-US" w:eastAsia="ru-RU"/>
          </w:rPr>
          <w:t xml:space="preserve"> in Java</w:t>
        </w:r>
      </w:hyperlink>
      <w:r w:rsidRPr="00E22E6F">
        <w:rPr>
          <w:rFonts w:ascii="Arial" w:eastAsia="Times New Roman" w:hAnsi="Arial" w:cs="Arial"/>
          <w:bCs/>
          <w:sz w:val="18"/>
          <w:szCs w:val="18"/>
          <w:lang w:val="en-US" w:eastAsia="ru-RU"/>
        </w:rPr>
        <w:t xml:space="preserve">. </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
          <w:bCs/>
          <w:sz w:val="18"/>
          <w:szCs w:val="18"/>
          <w:lang w:val="en-US" w:eastAsia="ru-RU"/>
        </w:rPr>
        <w:t xml:space="preserve">What is difference in using </w:t>
      </w:r>
      <w:proofErr w:type="spellStart"/>
      <w:r w:rsidRPr="00E22E6F">
        <w:rPr>
          <w:rFonts w:ascii="Arial" w:eastAsia="Times New Roman" w:hAnsi="Arial" w:cs="Arial"/>
          <w:b/>
          <w:bCs/>
          <w:sz w:val="18"/>
          <w:szCs w:val="18"/>
          <w:lang w:val="en-US" w:eastAsia="ru-RU"/>
        </w:rPr>
        <w:t>instanceof</w:t>
      </w:r>
      <w:proofErr w:type="spellEnd"/>
      <w:r w:rsidRPr="00E22E6F">
        <w:rPr>
          <w:rFonts w:ascii="Arial" w:eastAsia="Times New Roman" w:hAnsi="Arial" w:cs="Arial"/>
          <w:b/>
          <w:bCs/>
          <w:sz w:val="18"/>
          <w:szCs w:val="18"/>
          <w:lang w:val="en-US" w:eastAsia="ru-RU"/>
        </w:rPr>
        <w:t xml:space="preserve"> and </w:t>
      </w:r>
      <w:proofErr w:type="spellStart"/>
      <w:proofErr w:type="gramStart"/>
      <w:r w:rsidRPr="00E22E6F">
        <w:rPr>
          <w:rFonts w:ascii="Arial" w:eastAsia="Times New Roman" w:hAnsi="Arial" w:cs="Arial"/>
          <w:b/>
          <w:bCs/>
          <w:sz w:val="18"/>
          <w:szCs w:val="18"/>
          <w:lang w:val="en-US" w:eastAsia="ru-RU"/>
        </w:rPr>
        <w:t>getClass</w:t>
      </w:r>
      <w:proofErr w:type="spellEnd"/>
      <w:r w:rsidRPr="00E22E6F">
        <w:rPr>
          <w:rFonts w:ascii="Arial" w:eastAsia="Times New Roman" w:hAnsi="Arial" w:cs="Arial"/>
          <w:b/>
          <w:bCs/>
          <w:sz w:val="18"/>
          <w:szCs w:val="18"/>
          <w:lang w:val="en-US" w:eastAsia="ru-RU"/>
        </w:rPr>
        <w:t>(</w:t>
      </w:r>
      <w:proofErr w:type="gramEnd"/>
      <w:r w:rsidRPr="00E22E6F">
        <w:rPr>
          <w:rFonts w:ascii="Arial" w:eastAsia="Times New Roman" w:hAnsi="Arial" w:cs="Arial"/>
          <w:b/>
          <w:bCs/>
          <w:sz w:val="18"/>
          <w:szCs w:val="18"/>
          <w:lang w:val="en-US" w:eastAsia="ru-RU"/>
        </w:rPr>
        <w:t>) method for checking type inside equals?</w:t>
      </w:r>
    </w:p>
    <w:p w:rsidR="00E22E6F" w:rsidRPr="00E22E6F" w:rsidRDefault="00E22E6F" w:rsidP="00E22E6F">
      <w:pPr>
        <w:tabs>
          <w:tab w:val="left" w:pos="7920"/>
        </w:tabs>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Cs/>
          <w:sz w:val="18"/>
          <w:szCs w:val="18"/>
          <w:lang w:val="en-US" w:eastAsia="ru-RU"/>
        </w:rPr>
        <w:t xml:space="preserve">This question was asked multiple times, sometime by looking at your </w:t>
      </w:r>
      <w:proofErr w:type="gramStart"/>
      <w:r w:rsidRPr="00E22E6F">
        <w:rPr>
          <w:rFonts w:ascii="Arial" w:eastAsia="Times New Roman" w:hAnsi="Arial" w:cs="Arial"/>
          <w:bCs/>
          <w:sz w:val="18"/>
          <w:szCs w:val="18"/>
          <w:lang w:val="en-US" w:eastAsia="ru-RU"/>
        </w:rPr>
        <w:t>equals(</w:t>
      </w:r>
      <w:proofErr w:type="gramEnd"/>
      <w:r w:rsidRPr="00E22E6F">
        <w:rPr>
          <w:rFonts w:ascii="Arial" w:eastAsia="Times New Roman" w:hAnsi="Arial" w:cs="Arial"/>
          <w:bCs/>
          <w:sz w:val="18"/>
          <w:szCs w:val="18"/>
          <w:lang w:val="en-US" w:eastAsia="ru-RU"/>
        </w:rPr>
        <w:t xml:space="preserve">) and </w:t>
      </w:r>
      <w:proofErr w:type="spellStart"/>
      <w:r w:rsidRPr="00E22E6F">
        <w:rPr>
          <w:rFonts w:ascii="Arial" w:eastAsia="Times New Roman" w:hAnsi="Arial" w:cs="Arial"/>
          <w:bCs/>
          <w:sz w:val="18"/>
          <w:szCs w:val="18"/>
          <w:lang w:val="en-US" w:eastAsia="ru-RU"/>
        </w:rPr>
        <w:t>hashCode</w:t>
      </w:r>
      <w:proofErr w:type="spellEnd"/>
      <w:r w:rsidRPr="00E22E6F">
        <w:rPr>
          <w:rFonts w:ascii="Arial" w:eastAsia="Times New Roman" w:hAnsi="Arial" w:cs="Arial"/>
          <w:bCs/>
          <w:sz w:val="18"/>
          <w:szCs w:val="18"/>
          <w:lang w:val="en-US" w:eastAsia="ru-RU"/>
        </w:rPr>
        <w:t xml:space="preserve"> implementation. Well key difference comes from point that </w:t>
      </w:r>
      <w:proofErr w:type="spellStart"/>
      <w:r w:rsidRPr="00E22E6F">
        <w:rPr>
          <w:rFonts w:ascii="Courier New" w:eastAsia="Times New Roman" w:hAnsi="Courier New" w:cs="Courier New"/>
          <w:bCs/>
          <w:sz w:val="18"/>
          <w:szCs w:val="18"/>
          <w:lang w:val="en-US" w:eastAsia="ru-RU"/>
        </w:rPr>
        <w:t>instanceof</w:t>
      </w:r>
      <w:proofErr w:type="spellEnd"/>
      <w:r w:rsidRPr="00E22E6F">
        <w:rPr>
          <w:rFonts w:ascii="Arial" w:eastAsia="Times New Roman" w:hAnsi="Arial" w:cs="Arial"/>
          <w:bCs/>
          <w:sz w:val="18"/>
          <w:szCs w:val="18"/>
          <w:lang w:val="en-US" w:eastAsia="ru-RU"/>
        </w:rPr>
        <w:t xml:space="preserve"> operator returns true, even if compared with sub class e.g. Subclass </w:t>
      </w:r>
      <w:proofErr w:type="spellStart"/>
      <w:r w:rsidRPr="00E22E6F">
        <w:rPr>
          <w:rFonts w:ascii="Arial" w:eastAsia="Times New Roman" w:hAnsi="Arial" w:cs="Arial"/>
          <w:bCs/>
          <w:sz w:val="18"/>
          <w:szCs w:val="18"/>
          <w:lang w:val="en-US" w:eastAsia="ru-RU"/>
        </w:rPr>
        <w:t>instanceof</w:t>
      </w:r>
      <w:proofErr w:type="spellEnd"/>
      <w:r w:rsidRPr="00E22E6F">
        <w:rPr>
          <w:rFonts w:ascii="Arial" w:eastAsia="Times New Roman" w:hAnsi="Arial" w:cs="Arial"/>
          <w:bCs/>
          <w:sz w:val="18"/>
          <w:szCs w:val="18"/>
          <w:lang w:val="en-US" w:eastAsia="ru-RU"/>
        </w:rPr>
        <w:t xml:space="preserve"> Super class is true, but with </w:t>
      </w:r>
      <w:proofErr w:type="spellStart"/>
      <w:r w:rsidRPr="00E22E6F">
        <w:rPr>
          <w:rFonts w:ascii="Courier New" w:eastAsia="Times New Roman" w:hAnsi="Courier New" w:cs="Courier New"/>
          <w:bCs/>
          <w:sz w:val="18"/>
          <w:szCs w:val="18"/>
          <w:lang w:val="en-US" w:eastAsia="ru-RU"/>
        </w:rPr>
        <w:t>getClass</w:t>
      </w:r>
      <w:proofErr w:type="spell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it's false. By using </w:t>
      </w:r>
      <w:proofErr w:type="spellStart"/>
      <w:proofErr w:type="gramStart"/>
      <w:r w:rsidRPr="00E22E6F">
        <w:rPr>
          <w:rFonts w:ascii="Courier New" w:eastAsia="Times New Roman" w:hAnsi="Courier New" w:cs="Courier New"/>
          <w:bCs/>
          <w:sz w:val="18"/>
          <w:szCs w:val="18"/>
          <w:lang w:val="en-US" w:eastAsia="ru-RU"/>
        </w:rPr>
        <w:t>getClass</w:t>
      </w:r>
      <w:proofErr w:type="spellEnd"/>
      <w:r w:rsidRPr="00E22E6F">
        <w:rPr>
          <w:rFonts w:ascii="Courier New" w:eastAsia="Times New Roman" w:hAnsi="Courier New" w:cs="Courier New"/>
          <w:bCs/>
          <w:sz w:val="18"/>
          <w:szCs w:val="18"/>
          <w:lang w:val="en-US" w:eastAsia="ru-RU"/>
        </w:rPr>
        <w:t>(</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you ensure that your </w:t>
      </w:r>
      <w:r w:rsidRPr="00E22E6F">
        <w:rPr>
          <w:rFonts w:ascii="Courier New" w:eastAsia="Times New Roman" w:hAnsi="Courier New" w:cs="Courier New"/>
          <w:bCs/>
          <w:sz w:val="18"/>
          <w:szCs w:val="18"/>
          <w:lang w:val="en-US" w:eastAsia="ru-RU"/>
        </w:rPr>
        <w:t>equals()</w:t>
      </w:r>
      <w:r w:rsidRPr="00E22E6F">
        <w:rPr>
          <w:rFonts w:ascii="Arial" w:eastAsia="Times New Roman" w:hAnsi="Arial" w:cs="Arial"/>
          <w:bCs/>
          <w:sz w:val="18"/>
          <w:szCs w:val="18"/>
          <w:lang w:val="en-US" w:eastAsia="ru-RU"/>
        </w:rPr>
        <w:t xml:space="preserve"> implementation doesn't return true if compared with sub class object. While if you use </w:t>
      </w:r>
      <w:proofErr w:type="spellStart"/>
      <w:r w:rsidRPr="00E22E6F">
        <w:rPr>
          <w:rFonts w:ascii="Courier New" w:eastAsia="Times New Roman" w:hAnsi="Courier New" w:cs="Courier New"/>
          <w:bCs/>
          <w:sz w:val="18"/>
          <w:szCs w:val="18"/>
          <w:lang w:val="en-US" w:eastAsia="ru-RU"/>
        </w:rPr>
        <w:t>instanceof</w:t>
      </w:r>
      <w:proofErr w:type="spellEnd"/>
      <w:r w:rsidRPr="00E22E6F">
        <w:rPr>
          <w:rFonts w:ascii="Arial" w:eastAsia="Times New Roman" w:hAnsi="Arial" w:cs="Arial"/>
          <w:bCs/>
          <w:sz w:val="18"/>
          <w:szCs w:val="18"/>
          <w:lang w:val="en-US" w:eastAsia="ru-RU"/>
        </w:rPr>
        <w:t xml:space="preserve"> operator, you end up breaking symmetry rule for equals which says that if </w:t>
      </w:r>
      <w:proofErr w:type="spellStart"/>
      <w:proofErr w:type="gramStart"/>
      <w:r w:rsidRPr="00E22E6F">
        <w:rPr>
          <w:rFonts w:ascii="Courier New" w:eastAsia="Times New Roman" w:hAnsi="Courier New" w:cs="Courier New"/>
          <w:bCs/>
          <w:sz w:val="18"/>
          <w:szCs w:val="18"/>
          <w:lang w:val="en-US" w:eastAsia="ru-RU"/>
        </w:rPr>
        <w:t>a.equals</w:t>
      </w:r>
      <w:proofErr w:type="spellEnd"/>
      <w:r w:rsidRPr="00E22E6F">
        <w:rPr>
          <w:rFonts w:ascii="Courier New" w:eastAsia="Times New Roman" w:hAnsi="Courier New" w:cs="Courier New"/>
          <w:bCs/>
          <w:sz w:val="18"/>
          <w:szCs w:val="18"/>
          <w:lang w:val="en-US" w:eastAsia="ru-RU"/>
        </w:rPr>
        <w:t>(</w:t>
      </w:r>
      <w:proofErr w:type="gramEnd"/>
      <w:r w:rsidRPr="00E22E6F">
        <w:rPr>
          <w:rFonts w:ascii="Courier New" w:eastAsia="Times New Roman" w:hAnsi="Courier New" w:cs="Courier New"/>
          <w:bCs/>
          <w:sz w:val="18"/>
          <w:szCs w:val="18"/>
          <w:lang w:val="en-US" w:eastAsia="ru-RU"/>
        </w:rPr>
        <w:t>b)</w:t>
      </w:r>
      <w:r w:rsidRPr="00E22E6F">
        <w:rPr>
          <w:rFonts w:ascii="Arial" w:eastAsia="Times New Roman" w:hAnsi="Arial" w:cs="Arial"/>
          <w:bCs/>
          <w:sz w:val="18"/>
          <w:szCs w:val="18"/>
          <w:lang w:val="en-US" w:eastAsia="ru-RU"/>
        </w:rPr>
        <w:t xml:space="preserve"> is </w:t>
      </w:r>
      <w:r w:rsidRPr="00E22E6F">
        <w:rPr>
          <w:rFonts w:ascii="Courier New" w:eastAsia="Times New Roman" w:hAnsi="Courier New" w:cs="Courier New"/>
          <w:bCs/>
          <w:sz w:val="18"/>
          <w:szCs w:val="18"/>
          <w:lang w:val="en-US" w:eastAsia="ru-RU"/>
        </w:rPr>
        <w:t>true</w:t>
      </w:r>
      <w:r w:rsidRPr="00E22E6F">
        <w:rPr>
          <w:rFonts w:ascii="Arial" w:eastAsia="Times New Roman" w:hAnsi="Arial" w:cs="Arial"/>
          <w:bCs/>
          <w:sz w:val="18"/>
          <w:szCs w:val="18"/>
          <w:lang w:val="en-US" w:eastAsia="ru-RU"/>
        </w:rPr>
        <w:t xml:space="preserve"> than </w:t>
      </w:r>
      <w:proofErr w:type="spellStart"/>
      <w:r w:rsidRPr="00E22E6F">
        <w:rPr>
          <w:rFonts w:ascii="Courier New" w:eastAsia="Times New Roman" w:hAnsi="Courier New" w:cs="Courier New"/>
          <w:bCs/>
          <w:sz w:val="18"/>
          <w:szCs w:val="18"/>
          <w:lang w:val="en-US" w:eastAsia="ru-RU"/>
        </w:rPr>
        <w:t>b.equals</w:t>
      </w:r>
      <w:proofErr w:type="spellEnd"/>
      <w:r w:rsidRPr="00E22E6F">
        <w:rPr>
          <w:rFonts w:ascii="Courier New" w:eastAsia="Times New Roman" w:hAnsi="Courier New" w:cs="Courier New"/>
          <w:bCs/>
          <w:sz w:val="18"/>
          <w:szCs w:val="18"/>
          <w:lang w:val="en-US" w:eastAsia="ru-RU"/>
        </w:rPr>
        <w:t>(a)</w:t>
      </w:r>
      <w:r w:rsidRPr="00E22E6F">
        <w:rPr>
          <w:rFonts w:ascii="Arial" w:eastAsia="Times New Roman" w:hAnsi="Arial" w:cs="Arial"/>
          <w:bCs/>
          <w:sz w:val="18"/>
          <w:szCs w:val="18"/>
          <w:lang w:val="en-US" w:eastAsia="ru-RU"/>
        </w:rPr>
        <w:t xml:space="preserve"> should also be </w:t>
      </w:r>
      <w:r w:rsidRPr="00E22E6F">
        <w:rPr>
          <w:rFonts w:ascii="Courier New" w:eastAsia="Times New Roman" w:hAnsi="Courier New" w:cs="Courier New"/>
          <w:bCs/>
          <w:sz w:val="18"/>
          <w:szCs w:val="18"/>
          <w:lang w:val="en-US" w:eastAsia="ru-RU"/>
        </w:rPr>
        <w:t>true</w:t>
      </w:r>
      <w:r w:rsidRPr="00E22E6F">
        <w:rPr>
          <w:rFonts w:ascii="Arial" w:eastAsia="Times New Roman" w:hAnsi="Arial" w:cs="Arial"/>
          <w:bCs/>
          <w:sz w:val="18"/>
          <w:szCs w:val="18"/>
          <w:lang w:val="en-US" w:eastAsia="ru-RU"/>
        </w:rPr>
        <w:t xml:space="preserve">. Just replace </w:t>
      </w:r>
      <w:r w:rsidRPr="00E22E6F">
        <w:rPr>
          <w:rFonts w:ascii="Courier New" w:eastAsia="Times New Roman" w:hAnsi="Courier New" w:cs="Courier New"/>
          <w:bCs/>
          <w:sz w:val="18"/>
          <w:szCs w:val="18"/>
          <w:lang w:val="en-US" w:eastAsia="ru-RU"/>
        </w:rPr>
        <w:t>a</w:t>
      </w:r>
      <w:r w:rsidRPr="00E22E6F">
        <w:rPr>
          <w:rFonts w:ascii="Arial" w:eastAsia="Times New Roman" w:hAnsi="Arial" w:cs="Arial"/>
          <w:bCs/>
          <w:sz w:val="18"/>
          <w:szCs w:val="18"/>
          <w:lang w:val="en-US" w:eastAsia="ru-RU"/>
        </w:rPr>
        <w:t xml:space="preserve"> and </w:t>
      </w:r>
      <w:r w:rsidRPr="00E22E6F">
        <w:rPr>
          <w:rFonts w:ascii="Courier New" w:eastAsia="Times New Roman" w:hAnsi="Courier New" w:cs="Courier New"/>
          <w:bCs/>
          <w:sz w:val="18"/>
          <w:szCs w:val="18"/>
          <w:lang w:val="en-US" w:eastAsia="ru-RU"/>
        </w:rPr>
        <w:t>b</w:t>
      </w:r>
      <w:r w:rsidRPr="00E22E6F">
        <w:rPr>
          <w:rFonts w:ascii="Arial" w:eastAsia="Times New Roman" w:hAnsi="Arial" w:cs="Arial"/>
          <w:bCs/>
          <w:sz w:val="18"/>
          <w:szCs w:val="18"/>
          <w:lang w:val="en-US" w:eastAsia="ru-RU"/>
        </w:rPr>
        <w:t xml:space="preserve"> with instance of Super class and Sub class, and you will end up breaking symmetry rule for </w:t>
      </w:r>
      <w:proofErr w:type="gramStart"/>
      <w:r w:rsidRPr="00E22E6F">
        <w:rPr>
          <w:rFonts w:ascii="Courier New" w:eastAsia="Times New Roman" w:hAnsi="Courier New" w:cs="Courier New"/>
          <w:bCs/>
          <w:sz w:val="18"/>
          <w:szCs w:val="18"/>
          <w:lang w:val="en-US" w:eastAsia="ru-RU"/>
        </w:rPr>
        <w:t>equals(</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method.</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
          <w:bCs/>
          <w:sz w:val="18"/>
          <w:szCs w:val="18"/>
          <w:lang w:val="en-US" w:eastAsia="ru-RU"/>
        </w:rPr>
        <w:t xml:space="preserve">How do you avoid </w:t>
      </w:r>
      <w:proofErr w:type="spellStart"/>
      <w:r w:rsidRPr="00E22E6F">
        <w:rPr>
          <w:rFonts w:ascii="Arial" w:eastAsia="Times New Roman" w:hAnsi="Arial" w:cs="Arial"/>
          <w:b/>
          <w:bCs/>
          <w:sz w:val="18"/>
          <w:szCs w:val="18"/>
          <w:lang w:val="en-US" w:eastAsia="ru-RU"/>
        </w:rPr>
        <w:t>NullPointerException</w:t>
      </w:r>
      <w:proofErr w:type="spellEnd"/>
      <w:r w:rsidRPr="00E22E6F">
        <w:rPr>
          <w:rFonts w:ascii="Arial" w:eastAsia="Times New Roman" w:hAnsi="Arial" w:cs="Arial"/>
          <w:b/>
          <w:bCs/>
          <w:sz w:val="18"/>
          <w:szCs w:val="18"/>
          <w:lang w:val="en-US" w:eastAsia="ru-RU"/>
        </w:rPr>
        <w:t>, while comparing two Strings in Java?</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Cs/>
          <w:sz w:val="18"/>
          <w:szCs w:val="18"/>
          <w:lang w:val="en-US" w:eastAsia="ru-RU"/>
        </w:rPr>
        <w:t xml:space="preserve">Since when compared to null, equals return false and doesn't throw </w:t>
      </w:r>
      <w:proofErr w:type="spellStart"/>
      <w:r w:rsidRPr="00E22E6F">
        <w:rPr>
          <w:rFonts w:ascii="Courier New" w:eastAsia="Times New Roman" w:hAnsi="Courier New" w:cs="Courier New"/>
          <w:bCs/>
          <w:sz w:val="18"/>
          <w:szCs w:val="18"/>
          <w:lang w:val="en-US" w:eastAsia="ru-RU"/>
        </w:rPr>
        <w:t>NullPointerException</w:t>
      </w:r>
      <w:proofErr w:type="spellEnd"/>
      <w:r w:rsidRPr="00E22E6F">
        <w:rPr>
          <w:rFonts w:ascii="Arial" w:eastAsia="Times New Roman" w:hAnsi="Arial" w:cs="Arial"/>
          <w:bCs/>
          <w:sz w:val="18"/>
          <w:szCs w:val="18"/>
          <w:lang w:val="en-US" w:eastAsia="ru-RU"/>
        </w:rPr>
        <w:t xml:space="preserve">, you can use this property to avoid NPE while using comparing String. Suppose you have a known String </w:t>
      </w:r>
      <w:r w:rsidRPr="00E22E6F">
        <w:rPr>
          <w:rFonts w:ascii="Courier New" w:eastAsia="Times New Roman" w:hAnsi="Courier New" w:cs="Courier New"/>
          <w:bCs/>
          <w:sz w:val="18"/>
          <w:szCs w:val="18"/>
          <w:lang w:val="en-US" w:eastAsia="ru-RU"/>
        </w:rPr>
        <w:t>"</w:t>
      </w:r>
      <w:proofErr w:type="spellStart"/>
      <w:r w:rsidRPr="00E22E6F">
        <w:rPr>
          <w:rFonts w:ascii="Courier New" w:eastAsia="Times New Roman" w:hAnsi="Courier New" w:cs="Courier New"/>
          <w:bCs/>
          <w:sz w:val="18"/>
          <w:szCs w:val="18"/>
          <w:lang w:val="en-US" w:eastAsia="ru-RU"/>
        </w:rPr>
        <w:t>abc</w:t>
      </w:r>
      <w:proofErr w:type="spell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and you are comparing with an unknown String variable </w:t>
      </w:r>
      <w:proofErr w:type="spellStart"/>
      <w:r w:rsidRPr="00E22E6F">
        <w:rPr>
          <w:rFonts w:ascii="Arial" w:eastAsia="Times New Roman" w:hAnsi="Arial" w:cs="Arial"/>
          <w:bCs/>
          <w:sz w:val="18"/>
          <w:szCs w:val="18"/>
          <w:lang w:val="en-US" w:eastAsia="ru-RU"/>
        </w:rPr>
        <w:t>str</w:t>
      </w:r>
      <w:proofErr w:type="spellEnd"/>
      <w:r w:rsidRPr="00E22E6F">
        <w:rPr>
          <w:rFonts w:ascii="Arial" w:eastAsia="Times New Roman" w:hAnsi="Arial" w:cs="Arial"/>
          <w:bCs/>
          <w:sz w:val="18"/>
          <w:szCs w:val="18"/>
          <w:lang w:val="en-US" w:eastAsia="ru-RU"/>
        </w:rPr>
        <w:t xml:space="preserve">, then you should call equals as </w:t>
      </w:r>
      <w:r w:rsidRPr="00E22E6F">
        <w:rPr>
          <w:rFonts w:ascii="Courier New" w:eastAsia="Times New Roman" w:hAnsi="Courier New" w:cs="Courier New"/>
          <w:bCs/>
          <w:sz w:val="18"/>
          <w:szCs w:val="18"/>
          <w:lang w:val="en-US" w:eastAsia="ru-RU"/>
        </w:rPr>
        <w:t>"</w:t>
      </w:r>
      <w:proofErr w:type="spellStart"/>
      <w:r w:rsidRPr="00E22E6F">
        <w:rPr>
          <w:rFonts w:ascii="Courier New" w:eastAsia="Times New Roman" w:hAnsi="Courier New" w:cs="Courier New"/>
          <w:bCs/>
          <w:sz w:val="18"/>
          <w:szCs w:val="18"/>
          <w:lang w:val="en-US" w:eastAsia="ru-RU"/>
        </w:rPr>
        <w:t>abc</w:t>
      </w:r>
      <w:proofErr w:type="spellEnd"/>
      <w:r w:rsidRPr="00E22E6F">
        <w:rPr>
          <w:rFonts w:ascii="Courier New" w:eastAsia="Times New Roman" w:hAnsi="Courier New" w:cs="Courier New"/>
          <w:bCs/>
          <w:sz w:val="18"/>
          <w:szCs w:val="18"/>
          <w:lang w:val="en-US" w:eastAsia="ru-RU"/>
        </w:rPr>
        <w:t>".equals(</w:t>
      </w:r>
      <w:proofErr w:type="spellStart"/>
      <w:r w:rsidRPr="00E22E6F">
        <w:rPr>
          <w:rFonts w:ascii="Courier New" w:eastAsia="Times New Roman" w:hAnsi="Courier New" w:cs="Courier New"/>
          <w:bCs/>
          <w:sz w:val="18"/>
          <w:szCs w:val="18"/>
          <w:lang w:val="en-US" w:eastAsia="ru-RU"/>
        </w:rPr>
        <w:t>str</w:t>
      </w:r>
      <w:proofErr w:type="spell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this will not throw </w:t>
      </w:r>
      <w:hyperlink r:id="rId8" w:history="1">
        <w:r w:rsidRPr="00E22E6F">
          <w:rPr>
            <w:rFonts w:ascii="Arial" w:eastAsia="Times New Roman" w:hAnsi="Arial" w:cs="Arial"/>
            <w:bCs/>
            <w:color w:val="0000FF"/>
            <w:sz w:val="18"/>
            <w:szCs w:val="18"/>
            <w:u w:val="single"/>
            <w:lang w:val="en-US" w:eastAsia="ru-RU"/>
          </w:rPr>
          <w:t xml:space="preserve">Exception in thread Main: </w:t>
        </w:r>
        <w:proofErr w:type="spellStart"/>
        <w:r w:rsidRPr="00E22E6F">
          <w:rPr>
            <w:rFonts w:ascii="Arial" w:eastAsia="Times New Roman" w:hAnsi="Arial" w:cs="Arial"/>
            <w:bCs/>
            <w:color w:val="0000FF"/>
            <w:sz w:val="18"/>
            <w:szCs w:val="18"/>
            <w:u w:val="single"/>
            <w:lang w:val="en-US" w:eastAsia="ru-RU"/>
          </w:rPr>
          <w:t>java.lang.NullPointerException</w:t>
        </w:r>
        <w:proofErr w:type="spellEnd"/>
      </w:hyperlink>
      <w:r w:rsidRPr="00E22E6F">
        <w:rPr>
          <w:rFonts w:ascii="Arial" w:eastAsia="Times New Roman" w:hAnsi="Arial" w:cs="Arial"/>
          <w:bCs/>
          <w:sz w:val="18"/>
          <w:szCs w:val="18"/>
          <w:lang w:val="en-US" w:eastAsia="ru-RU"/>
        </w:rPr>
        <w:t xml:space="preserve">, even if </w:t>
      </w:r>
      <w:proofErr w:type="spellStart"/>
      <w:r w:rsidRPr="00E22E6F">
        <w:rPr>
          <w:rFonts w:ascii="Arial" w:eastAsia="Times New Roman" w:hAnsi="Arial" w:cs="Arial"/>
          <w:bCs/>
          <w:sz w:val="18"/>
          <w:szCs w:val="18"/>
          <w:lang w:val="en-US" w:eastAsia="ru-RU"/>
        </w:rPr>
        <w:t>str</w:t>
      </w:r>
      <w:proofErr w:type="spellEnd"/>
      <w:r w:rsidRPr="00E22E6F">
        <w:rPr>
          <w:rFonts w:ascii="Arial" w:eastAsia="Times New Roman" w:hAnsi="Arial" w:cs="Arial"/>
          <w:bCs/>
          <w:sz w:val="18"/>
          <w:szCs w:val="18"/>
          <w:lang w:val="en-US" w:eastAsia="ru-RU"/>
        </w:rPr>
        <w:t xml:space="preserve"> is null. On the other hand if you call</w:t>
      </w:r>
      <w:r w:rsidRPr="00E22E6F">
        <w:rPr>
          <w:rFonts w:ascii="Courier New" w:eastAsia="Times New Roman" w:hAnsi="Courier New" w:cs="Courier New"/>
          <w:bCs/>
          <w:sz w:val="18"/>
          <w:szCs w:val="18"/>
          <w:lang w:val="en-US" w:eastAsia="ru-RU"/>
        </w:rPr>
        <w:t xml:space="preserve"> </w:t>
      </w:r>
      <w:proofErr w:type="spellStart"/>
      <w:proofErr w:type="gramStart"/>
      <w:r w:rsidRPr="00E22E6F">
        <w:rPr>
          <w:rFonts w:ascii="Courier New" w:eastAsia="Times New Roman" w:hAnsi="Courier New" w:cs="Courier New"/>
          <w:bCs/>
          <w:sz w:val="18"/>
          <w:szCs w:val="18"/>
          <w:lang w:val="en-US" w:eastAsia="ru-RU"/>
        </w:rPr>
        <w:t>str.equals</w:t>
      </w:r>
      <w:proofErr w:type="spellEnd"/>
      <w:r w:rsidRPr="00E22E6F">
        <w:rPr>
          <w:rFonts w:ascii="Courier New" w:eastAsia="Times New Roman" w:hAnsi="Courier New" w:cs="Courier New"/>
          <w:bCs/>
          <w:sz w:val="18"/>
          <w:szCs w:val="18"/>
          <w:lang w:val="en-US" w:eastAsia="ru-RU"/>
        </w:rPr>
        <w:t>(</w:t>
      </w:r>
      <w:proofErr w:type="gramEnd"/>
      <w:r w:rsidRPr="00E22E6F">
        <w:rPr>
          <w:rFonts w:ascii="Courier New" w:eastAsia="Times New Roman" w:hAnsi="Courier New" w:cs="Courier New"/>
          <w:bCs/>
          <w:sz w:val="18"/>
          <w:szCs w:val="18"/>
          <w:lang w:val="en-US" w:eastAsia="ru-RU"/>
        </w:rPr>
        <w:t>"</w:t>
      </w:r>
      <w:proofErr w:type="spellStart"/>
      <w:r w:rsidRPr="00E22E6F">
        <w:rPr>
          <w:rFonts w:ascii="Courier New" w:eastAsia="Times New Roman" w:hAnsi="Courier New" w:cs="Courier New"/>
          <w:bCs/>
          <w:sz w:val="18"/>
          <w:szCs w:val="18"/>
          <w:lang w:val="en-US" w:eastAsia="ru-RU"/>
        </w:rPr>
        <w:t>abc</w:t>
      </w:r>
      <w:proofErr w:type="spell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it will throw NPE. So be careful with this. By the way this is one of the Java coding best practices, which Java developer should follow, while using </w:t>
      </w:r>
      <w:r w:rsidRPr="00E22E6F">
        <w:rPr>
          <w:rFonts w:ascii="Courier New" w:eastAsia="Times New Roman" w:hAnsi="Courier New" w:cs="Courier New"/>
          <w:bCs/>
          <w:sz w:val="18"/>
          <w:szCs w:val="18"/>
          <w:lang w:val="en-US" w:eastAsia="ru-RU"/>
        </w:rPr>
        <w:t>equals()</w:t>
      </w:r>
      <w:r w:rsidRPr="00E22E6F">
        <w:rPr>
          <w:rFonts w:ascii="Arial" w:eastAsia="Times New Roman" w:hAnsi="Arial" w:cs="Arial"/>
          <w:bCs/>
          <w:sz w:val="18"/>
          <w:szCs w:val="18"/>
          <w:lang w:val="en-US" w:eastAsia="ru-RU"/>
        </w:rPr>
        <w:t xml:space="preserve"> method.</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
          <w:bCs/>
          <w:sz w:val="18"/>
          <w:szCs w:val="18"/>
          <w:lang w:val="en-US" w:eastAsia="ru-RU"/>
        </w:rPr>
        <w:t xml:space="preserve">What is difference between "==" and </w:t>
      </w:r>
      <w:proofErr w:type="gramStart"/>
      <w:r w:rsidRPr="00E22E6F">
        <w:rPr>
          <w:rFonts w:ascii="Arial" w:eastAsia="Times New Roman" w:hAnsi="Arial" w:cs="Arial"/>
          <w:b/>
          <w:bCs/>
          <w:sz w:val="18"/>
          <w:szCs w:val="18"/>
          <w:lang w:val="en-US" w:eastAsia="ru-RU"/>
        </w:rPr>
        <w:t>equals(</w:t>
      </w:r>
      <w:proofErr w:type="gramEnd"/>
      <w:r w:rsidRPr="00E22E6F">
        <w:rPr>
          <w:rFonts w:ascii="Arial" w:eastAsia="Times New Roman" w:hAnsi="Arial" w:cs="Arial"/>
          <w:b/>
          <w:bCs/>
          <w:sz w:val="18"/>
          <w:szCs w:val="18"/>
          <w:lang w:val="en-US" w:eastAsia="ru-RU"/>
        </w:rPr>
        <w:t>) method in Java?</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Cs/>
          <w:sz w:val="18"/>
          <w:szCs w:val="18"/>
          <w:lang w:val="en-US" w:eastAsia="ru-RU"/>
        </w:rPr>
        <w:t xml:space="preserve">One of the most classical interview question on </w:t>
      </w:r>
      <w:proofErr w:type="gramStart"/>
      <w:r w:rsidRPr="00E22E6F">
        <w:rPr>
          <w:rFonts w:ascii="Courier New" w:eastAsia="Times New Roman" w:hAnsi="Courier New" w:cs="Courier New"/>
          <w:bCs/>
          <w:sz w:val="18"/>
          <w:szCs w:val="18"/>
          <w:lang w:val="en-US" w:eastAsia="ru-RU"/>
        </w:rPr>
        <w:t>equals(</w:t>
      </w:r>
      <w:proofErr w:type="gram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It has been asked numerous times during in past decade. I have also covered this question already. See </w:t>
      </w:r>
      <w:hyperlink r:id="rId9" w:history="1">
        <w:r w:rsidRPr="00E22E6F">
          <w:rPr>
            <w:rFonts w:ascii="Arial" w:eastAsia="Times New Roman" w:hAnsi="Arial" w:cs="Arial"/>
            <w:bCs/>
            <w:color w:val="0000FF"/>
            <w:sz w:val="18"/>
            <w:szCs w:val="18"/>
            <w:u w:val="single"/>
            <w:lang w:val="en-US" w:eastAsia="ru-RU"/>
          </w:rPr>
          <w:t>here</w:t>
        </w:r>
      </w:hyperlink>
      <w:r w:rsidRPr="00E22E6F">
        <w:rPr>
          <w:rFonts w:ascii="Arial" w:eastAsia="Times New Roman" w:hAnsi="Arial" w:cs="Arial"/>
          <w:bCs/>
          <w:sz w:val="18"/>
          <w:szCs w:val="18"/>
          <w:lang w:val="en-US" w:eastAsia="ru-RU"/>
        </w:rPr>
        <w:t xml:space="preserve"> for detailed discussion on how it </w:t>
      </w:r>
      <w:proofErr w:type="gramStart"/>
      <w:r w:rsidRPr="00E22E6F">
        <w:rPr>
          <w:rFonts w:ascii="Arial" w:eastAsia="Times New Roman" w:hAnsi="Arial" w:cs="Arial"/>
          <w:bCs/>
          <w:sz w:val="18"/>
          <w:szCs w:val="18"/>
          <w:lang w:val="en-US" w:eastAsia="ru-RU"/>
        </w:rPr>
        <w:t>affect</w:t>
      </w:r>
      <w:proofErr w:type="gramEnd"/>
      <w:r w:rsidRPr="00E22E6F">
        <w:rPr>
          <w:rFonts w:ascii="Arial" w:eastAsia="Times New Roman" w:hAnsi="Arial" w:cs="Arial"/>
          <w:bCs/>
          <w:sz w:val="18"/>
          <w:szCs w:val="18"/>
          <w:lang w:val="en-US" w:eastAsia="ru-RU"/>
        </w:rPr>
        <w:t xml:space="preserve"> equality checking of String and Integer in auto boxing world.</w:t>
      </w: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p>
    <w:p w:rsidR="00E22E6F" w:rsidRPr="00E22E6F" w:rsidRDefault="00E22E6F" w:rsidP="00E22E6F">
      <w:pPr>
        <w:spacing w:after="0" w:line="240" w:lineRule="auto"/>
        <w:rPr>
          <w:rFonts w:ascii="Times New Roman" w:eastAsia="Times New Roman" w:hAnsi="Times New Roman" w:cs="Times New Roman"/>
          <w:sz w:val="24"/>
          <w:szCs w:val="24"/>
          <w:lang w:val="en-US" w:eastAsia="ru-RU"/>
        </w:rPr>
      </w:pPr>
      <w:r w:rsidRPr="00E22E6F">
        <w:rPr>
          <w:rFonts w:ascii="Arial" w:eastAsia="Times New Roman" w:hAnsi="Arial" w:cs="Arial"/>
          <w:bCs/>
          <w:sz w:val="18"/>
          <w:szCs w:val="18"/>
          <w:lang w:val="en-US" w:eastAsia="ru-RU"/>
        </w:rPr>
        <w:t xml:space="preserve">That's all on this </w:t>
      </w:r>
      <w:r w:rsidRPr="00E22E6F">
        <w:rPr>
          <w:rFonts w:ascii="Arial" w:eastAsia="Times New Roman" w:hAnsi="Arial" w:cs="Arial"/>
          <w:b/>
          <w:bCs/>
          <w:sz w:val="18"/>
          <w:szCs w:val="18"/>
          <w:lang w:val="en-US" w:eastAsia="ru-RU"/>
        </w:rPr>
        <w:t xml:space="preserve">list of Java interview Questions on Equals and </w:t>
      </w:r>
      <w:proofErr w:type="spellStart"/>
      <w:r w:rsidRPr="00E22E6F">
        <w:rPr>
          <w:rFonts w:ascii="Arial" w:eastAsia="Times New Roman" w:hAnsi="Arial" w:cs="Arial"/>
          <w:b/>
          <w:bCs/>
          <w:sz w:val="18"/>
          <w:szCs w:val="18"/>
          <w:lang w:val="en-US" w:eastAsia="ru-RU"/>
        </w:rPr>
        <w:t>HashCode</w:t>
      </w:r>
      <w:proofErr w:type="spellEnd"/>
      <w:r w:rsidRPr="00E22E6F">
        <w:rPr>
          <w:rFonts w:ascii="Arial" w:eastAsia="Times New Roman" w:hAnsi="Arial" w:cs="Arial"/>
          <w:b/>
          <w:bCs/>
          <w:sz w:val="18"/>
          <w:szCs w:val="18"/>
          <w:lang w:val="en-US" w:eastAsia="ru-RU"/>
        </w:rPr>
        <w:t xml:space="preserve"> methods in Java</w:t>
      </w:r>
      <w:r w:rsidRPr="00E22E6F">
        <w:rPr>
          <w:rFonts w:ascii="Arial" w:eastAsia="Times New Roman" w:hAnsi="Arial" w:cs="Arial"/>
          <w:bCs/>
          <w:sz w:val="18"/>
          <w:szCs w:val="18"/>
          <w:lang w:val="en-US" w:eastAsia="ru-RU"/>
        </w:rPr>
        <w:t xml:space="preserve">. It's one of the fundamental </w:t>
      </w:r>
      <w:proofErr w:type="gramStart"/>
      <w:r w:rsidRPr="00E22E6F">
        <w:rPr>
          <w:rFonts w:ascii="Arial" w:eastAsia="Times New Roman" w:hAnsi="Arial" w:cs="Arial"/>
          <w:bCs/>
          <w:sz w:val="18"/>
          <w:szCs w:val="18"/>
          <w:lang w:val="en-US" w:eastAsia="ru-RU"/>
        </w:rPr>
        <w:t>concept</w:t>
      </w:r>
      <w:proofErr w:type="gramEnd"/>
      <w:r w:rsidRPr="00E22E6F">
        <w:rPr>
          <w:rFonts w:ascii="Arial" w:eastAsia="Times New Roman" w:hAnsi="Arial" w:cs="Arial"/>
          <w:bCs/>
          <w:sz w:val="18"/>
          <w:szCs w:val="18"/>
          <w:lang w:val="en-US" w:eastAsia="ru-RU"/>
        </w:rPr>
        <w:t xml:space="preserve"> of Java programming language, but yet has several subtle things, which is unknown to many Java programmers. I strongly suggest to get yourself really good on </w:t>
      </w:r>
      <w:r w:rsidRPr="00E22E6F">
        <w:rPr>
          <w:rFonts w:ascii="Courier New" w:eastAsia="Times New Roman" w:hAnsi="Courier New" w:cs="Courier New"/>
          <w:bCs/>
          <w:sz w:val="18"/>
          <w:szCs w:val="18"/>
          <w:lang w:val="en-US" w:eastAsia="ru-RU"/>
        </w:rPr>
        <w:t>equals()</w:t>
      </w:r>
      <w:r w:rsidRPr="00E22E6F">
        <w:rPr>
          <w:rFonts w:ascii="Arial" w:eastAsia="Times New Roman" w:hAnsi="Arial" w:cs="Arial"/>
          <w:bCs/>
          <w:sz w:val="18"/>
          <w:szCs w:val="18"/>
          <w:lang w:val="en-US" w:eastAsia="ru-RU"/>
        </w:rPr>
        <w:t xml:space="preserve">, </w:t>
      </w:r>
      <w:proofErr w:type="spellStart"/>
      <w:r w:rsidRPr="00E22E6F">
        <w:rPr>
          <w:rFonts w:ascii="Courier New" w:eastAsia="Times New Roman" w:hAnsi="Courier New" w:cs="Courier New"/>
          <w:bCs/>
          <w:sz w:val="18"/>
          <w:szCs w:val="18"/>
          <w:lang w:val="en-US" w:eastAsia="ru-RU"/>
        </w:rPr>
        <w:t>hashCode</w:t>
      </w:r>
      <w:proofErr w:type="spell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w:t>
      </w:r>
      <w:proofErr w:type="spellStart"/>
      <w:r w:rsidRPr="00E22E6F">
        <w:rPr>
          <w:rFonts w:ascii="Courier New" w:eastAsia="Times New Roman" w:hAnsi="Courier New" w:cs="Courier New"/>
          <w:bCs/>
          <w:sz w:val="18"/>
          <w:szCs w:val="18"/>
          <w:lang w:val="en-US" w:eastAsia="ru-RU"/>
        </w:rPr>
        <w:t>compareTo</w:t>
      </w:r>
      <w:proofErr w:type="spellEnd"/>
      <w:r w:rsidRPr="00E22E6F">
        <w:rPr>
          <w:rFonts w:ascii="Courier New" w:eastAsia="Times New Roman" w:hAnsi="Courier New" w:cs="Courier New"/>
          <w:bCs/>
          <w:sz w:val="18"/>
          <w:szCs w:val="18"/>
          <w:lang w:val="en-US" w:eastAsia="ru-RU"/>
        </w:rPr>
        <w:t>()</w:t>
      </w:r>
      <w:r w:rsidRPr="00E22E6F">
        <w:rPr>
          <w:rFonts w:ascii="Arial" w:eastAsia="Times New Roman" w:hAnsi="Arial" w:cs="Arial"/>
          <w:bCs/>
          <w:sz w:val="18"/>
          <w:szCs w:val="18"/>
          <w:lang w:val="en-US" w:eastAsia="ru-RU"/>
        </w:rPr>
        <w:t xml:space="preserve"> and </w:t>
      </w:r>
      <w:r w:rsidRPr="00E22E6F">
        <w:rPr>
          <w:rFonts w:ascii="Courier New" w:eastAsia="Times New Roman" w:hAnsi="Courier New" w:cs="Courier New"/>
          <w:bCs/>
          <w:sz w:val="18"/>
          <w:szCs w:val="18"/>
          <w:lang w:val="en-US" w:eastAsia="ru-RU"/>
        </w:rPr>
        <w:t>compare()</w:t>
      </w:r>
      <w:r w:rsidRPr="00E22E6F">
        <w:rPr>
          <w:rFonts w:ascii="Arial" w:eastAsia="Times New Roman" w:hAnsi="Arial" w:cs="Arial"/>
          <w:bCs/>
          <w:sz w:val="18"/>
          <w:szCs w:val="18"/>
          <w:lang w:val="en-US" w:eastAsia="ru-RU"/>
        </w:rPr>
        <w:t xml:space="preserve"> method, not only to do well on Java Interviews, but also to write correct code in Java.</w:t>
      </w:r>
    </w:p>
    <w:p w:rsidR="00E22E6F" w:rsidRPr="00E22E6F" w:rsidRDefault="00E22E6F" w:rsidP="00E22E6F">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22E6F">
        <w:rPr>
          <w:rFonts w:ascii="Times New Roman" w:eastAsia="Times New Roman" w:hAnsi="Times New Roman" w:cs="Times New Roman"/>
          <w:color w:val="000000"/>
          <w:sz w:val="24"/>
          <w:szCs w:val="24"/>
          <w:lang w:val="en-US" w:eastAsia="ru-RU"/>
        </w:rPr>
        <w:br/>
        <w:t xml:space="preserve">Read more: </w:t>
      </w:r>
      <w:hyperlink r:id="rId10" w:anchor="ixzz2lbQn5j44" w:history="1">
        <w:r w:rsidRPr="00E22E6F">
          <w:rPr>
            <w:rFonts w:ascii="Times New Roman" w:eastAsia="Times New Roman" w:hAnsi="Times New Roman" w:cs="Times New Roman"/>
            <w:color w:val="003399"/>
            <w:sz w:val="24"/>
            <w:szCs w:val="24"/>
            <w:u w:val="single"/>
            <w:lang w:val="en-US" w:eastAsia="ru-RU"/>
          </w:rPr>
          <w:t>http://javarevisited.blogspot.com/2013/08/10-equals-and-hashcode-interview.html#ixzz2lbQn5j44</w:t>
        </w:r>
      </w:hyperlink>
    </w:p>
    <w:p w:rsidR="00AF2497" w:rsidRPr="00E22E6F" w:rsidRDefault="00AF2497">
      <w:pPr>
        <w:rPr>
          <w:lang w:val="en-US"/>
        </w:rPr>
      </w:pPr>
      <w:bookmarkStart w:id="1" w:name="_GoBack"/>
      <w:bookmarkEnd w:id="1"/>
    </w:p>
    <w:sectPr w:rsidR="00AF2497" w:rsidRPr="00E22E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6F"/>
    <w:rsid w:val="00AF2497"/>
    <w:rsid w:val="00E22E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2E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E22E6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E6F"/>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E22E6F"/>
    <w:rPr>
      <w:rFonts w:ascii="Times New Roman" w:eastAsia="Times New Roman" w:hAnsi="Times New Roman" w:cs="Times New Roman"/>
      <w:b/>
      <w:bCs/>
      <w:sz w:val="36"/>
      <w:szCs w:val="36"/>
      <w:lang w:eastAsia="ru-RU"/>
    </w:rPr>
  </w:style>
  <w:style w:type="character" w:styleId="Hyperlink">
    <w:name w:val="Hyperlink"/>
    <w:basedOn w:val="DefaultParagraphFont"/>
    <w:uiPriority w:val="99"/>
    <w:semiHidden/>
    <w:unhideWhenUsed/>
    <w:rsid w:val="00E22E6F"/>
    <w:rPr>
      <w:color w:val="0000FF"/>
      <w:u w:val="single"/>
    </w:rPr>
  </w:style>
  <w:style w:type="character" w:customStyle="1" w:styleId="ilad">
    <w:name w:val="il_ad"/>
    <w:basedOn w:val="DefaultParagraphFont"/>
    <w:rsid w:val="00E22E6F"/>
  </w:style>
  <w:style w:type="paragraph" w:styleId="BalloonText">
    <w:name w:val="Balloon Text"/>
    <w:basedOn w:val="Normal"/>
    <w:link w:val="BalloonTextChar"/>
    <w:uiPriority w:val="99"/>
    <w:semiHidden/>
    <w:unhideWhenUsed/>
    <w:rsid w:val="00E22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2E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E22E6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E6F"/>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E22E6F"/>
    <w:rPr>
      <w:rFonts w:ascii="Times New Roman" w:eastAsia="Times New Roman" w:hAnsi="Times New Roman" w:cs="Times New Roman"/>
      <w:b/>
      <w:bCs/>
      <w:sz w:val="36"/>
      <w:szCs w:val="36"/>
      <w:lang w:eastAsia="ru-RU"/>
    </w:rPr>
  </w:style>
  <w:style w:type="character" w:styleId="Hyperlink">
    <w:name w:val="Hyperlink"/>
    <w:basedOn w:val="DefaultParagraphFont"/>
    <w:uiPriority w:val="99"/>
    <w:semiHidden/>
    <w:unhideWhenUsed/>
    <w:rsid w:val="00E22E6F"/>
    <w:rPr>
      <w:color w:val="0000FF"/>
      <w:u w:val="single"/>
    </w:rPr>
  </w:style>
  <w:style w:type="character" w:customStyle="1" w:styleId="ilad">
    <w:name w:val="il_ad"/>
    <w:basedOn w:val="DefaultParagraphFont"/>
    <w:rsid w:val="00E22E6F"/>
  </w:style>
  <w:style w:type="paragraph" w:styleId="BalloonText">
    <w:name w:val="Balloon Text"/>
    <w:basedOn w:val="Normal"/>
    <w:link w:val="BalloonTextChar"/>
    <w:uiPriority w:val="99"/>
    <w:semiHidden/>
    <w:unhideWhenUsed/>
    <w:rsid w:val="00E22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081657">
      <w:bodyDiv w:val="1"/>
      <w:marLeft w:val="0"/>
      <w:marRight w:val="0"/>
      <w:marTop w:val="0"/>
      <w:marBottom w:val="0"/>
      <w:divBdr>
        <w:top w:val="none" w:sz="0" w:space="0" w:color="auto"/>
        <w:left w:val="none" w:sz="0" w:space="0" w:color="auto"/>
        <w:bottom w:val="none" w:sz="0" w:space="0" w:color="auto"/>
        <w:right w:val="none" w:sz="0" w:space="0" w:color="auto"/>
      </w:divBdr>
      <w:divsChild>
        <w:div w:id="1166435380">
          <w:marLeft w:val="0"/>
          <w:marRight w:val="0"/>
          <w:marTop w:val="0"/>
          <w:marBottom w:val="0"/>
          <w:divBdr>
            <w:top w:val="none" w:sz="0" w:space="0" w:color="auto"/>
            <w:left w:val="none" w:sz="0" w:space="0" w:color="auto"/>
            <w:bottom w:val="none" w:sz="0" w:space="0" w:color="auto"/>
            <w:right w:val="none" w:sz="0" w:space="0" w:color="auto"/>
          </w:divBdr>
          <w:divsChild>
            <w:div w:id="1198154181">
              <w:marLeft w:val="0"/>
              <w:marRight w:val="0"/>
              <w:marTop w:val="0"/>
              <w:marBottom w:val="0"/>
              <w:divBdr>
                <w:top w:val="none" w:sz="0" w:space="0" w:color="auto"/>
                <w:left w:val="none" w:sz="0" w:space="0" w:color="auto"/>
                <w:bottom w:val="none" w:sz="0" w:space="0" w:color="auto"/>
                <w:right w:val="none" w:sz="0" w:space="0" w:color="auto"/>
              </w:divBdr>
            </w:div>
            <w:div w:id="1716546077">
              <w:marLeft w:val="0"/>
              <w:marRight w:val="0"/>
              <w:marTop w:val="0"/>
              <w:marBottom w:val="0"/>
              <w:divBdr>
                <w:top w:val="none" w:sz="0" w:space="0" w:color="auto"/>
                <w:left w:val="none" w:sz="0" w:space="0" w:color="auto"/>
                <w:bottom w:val="none" w:sz="0" w:space="0" w:color="auto"/>
                <w:right w:val="none" w:sz="0" w:space="0" w:color="auto"/>
              </w:divBdr>
            </w:div>
            <w:div w:id="300119616">
              <w:marLeft w:val="0"/>
              <w:marRight w:val="0"/>
              <w:marTop w:val="0"/>
              <w:marBottom w:val="0"/>
              <w:divBdr>
                <w:top w:val="none" w:sz="0" w:space="0" w:color="auto"/>
                <w:left w:val="none" w:sz="0" w:space="0" w:color="auto"/>
                <w:bottom w:val="none" w:sz="0" w:space="0" w:color="auto"/>
                <w:right w:val="none" w:sz="0" w:space="0" w:color="auto"/>
              </w:divBdr>
            </w:div>
            <w:div w:id="852037703">
              <w:marLeft w:val="0"/>
              <w:marRight w:val="0"/>
              <w:marTop w:val="0"/>
              <w:marBottom w:val="0"/>
              <w:divBdr>
                <w:top w:val="none" w:sz="0" w:space="0" w:color="auto"/>
                <w:left w:val="none" w:sz="0" w:space="0" w:color="auto"/>
                <w:bottom w:val="none" w:sz="0" w:space="0" w:color="auto"/>
                <w:right w:val="none" w:sz="0" w:space="0" w:color="auto"/>
              </w:divBdr>
            </w:div>
            <w:div w:id="1938051198">
              <w:marLeft w:val="0"/>
              <w:marRight w:val="0"/>
              <w:marTop w:val="0"/>
              <w:marBottom w:val="0"/>
              <w:divBdr>
                <w:top w:val="none" w:sz="0" w:space="0" w:color="auto"/>
                <w:left w:val="none" w:sz="0" w:space="0" w:color="auto"/>
                <w:bottom w:val="none" w:sz="0" w:space="0" w:color="auto"/>
                <w:right w:val="none" w:sz="0" w:space="0" w:color="auto"/>
              </w:divBdr>
            </w:div>
            <w:div w:id="98991663">
              <w:marLeft w:val="0"/>
              <w:marRight w:val="0"/>
              <w:marTop w:val="0"/>
              <w:marBottom w:val="0"/>
              <w:divBdr>
                <w:top w:val="none" w:sz="0" w:space="0" w:color="auto"/>
                <w:left w:val="none" w:sz="0" w:space="0" w:color="auto"/>
                <w:bottom w:val="none" w:sz="0" w:space="0" w:color="auto"/>
                <w:right w:val="none" w:sz="0" w:space="0" w:color="auto"/>
              </w:divBdr>
            </w:div>
            <w:div w:id="1882738997">
              <w:marLeft w:val="0"/>
              <w:marRight w:val="0"/>
              <w:marTop w:val="0"/>
              <w:marBottom w:val="0"/>
              <w:divBdr>
                <w:top w:val="none" w:sz="0" w:space="0" w:color="auto"/>
                <w:left w:val="none" w:sz="0" w:space="0" w:color="auto"/>
                <w:bottom w:val="none" w:sz="0" w:space="0" w:color="auto"/>
                <w:right w:val="none" w:sz="0" w:space="0" w:color="auto"/>
              </w:divBdr>
            </w:div>
            <w:div w:id="208685758">
              <w:marLeft w:val="0"/>
              <w:marRight w:val="0"/>
              <w:marTop w:val="0"/>
              <w:marBottom w:val="0"/>
              <w:divBdr>
                <w:top w:val="none" w:sz="0" w:space="0" w:color="auto"/>
                <w:left w:val="none" w:sz="0" w:space="0" w:color="auto"/>
                <w:bottom w:val="none" w:sz="0" w:space="0" w:color="auto"/>
                <w:right w:val="none" w:sz="0" w:space="0" w:color="auto"/>
              </w:divBdr>
            </w:div>
            <w:div w:id="118380023">
              <w:marLeft w:val="0"/>
              <w:marRight w:val="0"/>
              <w:marTop w:val="0"/>
              <w:marBottom w:val="0"/>
              <w:divBdr>
                <w:top w:val="none" w:sz="0" w:space="0" w:color="auto"/>
                <w:left w:val="none" w:sz="0" w:space="0" w:color="auto"/>
                <w:bottom w:val="none" w:sz="0" w:space="0" w:color="auto"/>
                <w:right w:val="none" w:sz="0" w:space="0" w:color="auto"/>
              </w:divBdr>
            </w:div>
            <w:div w:id="1940522167">
              <w:marLeft w:val="0"/>
              <w:marRight w:val="0"/>
              <w:marTop w:val="0"/>
              <w:marBottom w:val="0"/>
              <w:divBdr>
                <w:top w:val="none" w:sz="0" w:space="0" w:color="auto"/>
                <w:left w:val="none" w:sz="0" w:space="0" w:color="auto"/>
                <w:bottom w:val="none" w:sz="0" w:space="0" w:color="auto"/>
                <w:right w:val="none" w:sz="0" w:space="0" w:color="auto"/>
              </w:divBdr>
            </w:div>
            <w:div w:id="1789274237">
              <w:marLeft w:val="0"/>
              <w:marRight w:val="0"/>
              <w:marTop w:val="0"/>
              <w:marBottom w:val="0"/>
              <w:divBdr>
                <w:top w:val="none" w:sz="0" w:space="0" w:color="auto"/>
                <w:left w:val="none" w:sz="0" w:space="0" w:color="auto"/>
                <w:bottom w:val="none" w:sz="0" w:space="0" w:color="auto"/>
                <w:right w:val="none" w:sz="0" w:space="0" w:color="auto"/>
              </w:divBdr>
            </w:div>
            <w:div w:id="1535849819">
              <w:marLeft w:val="0"/>
              <w:marRight w:val="0"/>
              <w:marTop w:val="0"/>
              <w:marBottom w:val="0"/>
              <w:divBdr>
                <w:top w:val="none" w:sz="0" w:space="0" w:color="auto"/>
                <w:left w:val="none" w:sz="0" w:space="0" w:color="auto"/>
                <w:bottom w:val="none" w:sz="0" w:space="0" w:color="auto"/>
                <w:right w:val="none" w:sz="0" w:space="0" w:color="auto"/>
              </w:divBdr>
            </w:div>
            <w:div w:id="1949389280">
              <w:marLeft w:val="0"/>
              <w:marRight w:val="0"/>
              <w:marTop w:val="0"/>
              <w:marBottom w:val="0"/>
              <w:divBdr>
                <w:top w:val="none" w:sz="0" w:space="0" w:color="auto"/>
                <w:left w:val="none" w:sz="0" w:space="0" w:color="auto"/>
                <w:bottom w:val="none" w:sz="0" w:space="0" w:color="auto"/>
                <w:right w:val="none" w:sz="0" w:space="0" w:color="auto"/>
              </w:divBdr>
            </w:div>
            <w:div w:id="500118245">
              <w:marLeft w:val="0"/>
              <w:marRight w:val="0"/>
              <w:marTop w:val="0"/>
              <w:marBottom w:val="0"/>
              <w:divBdr>
                <w:top w:val="none" w:sz="0" w:space="0" w:color="auto"/>
                <w:left w:val="none" w:sz="0" w:space="0" w:color="auto"/>
                <w:bottom w:val="none" w:sz="0" w:space="0" w:color="auto"/>
                <w:right w:val="none" w:sz="0" w:space="0" w:color="auto"/>
              </w:divBdr>
            </w:div>
            <w:div w:id="606234925">
              <w:marLeft w:val="0"/>
              <w:marRight w:val="0"/>
              <w:marTop w:val="0"/>
              <w:marBottom w:val="0"/>
              <w:divBdr>
                <w:top w:val="none" w:sz="0" w:space="0" w:color="auto"/>
                <w:left w:val="none" w:sz="0" w:space="0" w:color="auto"/>
                <w:bottom w:val="none" w:sz="0" w:space="0" w:color="auto"/>
                <w:right w:val="none" w:sz="0" w:space="0" w:color="auto"/>
              </w:divBdr>
            </w:div>
            <w:div w:id="2090929910">
              <w:marLeft w:val="0"/>
              <w:marRight w:val="0"/>
              <w:marTop w:val="0"/>
              <w:marBottom w:val="0"/>
              <w:divBdr>
                <w:top w:val="none" w:sz="0" w:space="0" w:color="auto"/>
                <w:left w:val="none" w:sz="0" w:space="0" w:color="auto"/>
                <w:bottom w:val="none" w:sz="0" w:space="0" w:color="auto"/>
                <w:right w:val="none" w:sz="0" w:space="0" w:color="auto"/>
              </w:divBdr>
            </w:div>
            <w:div w:id="2083941639">
              <w:marLeft w:val="0"/>
              <w:marRight w:val="0"/>
              <w:marTop w:val="0"/>
              <w:marBottom w:val="0"/>
              <w:divBdr>
                <w:top w:val="none" w:sz="0" w:space="0" w:color="auto"/>
                <w:left w:val="none" w:sz="0" w:space="0" w:color="auto"/>
                <w:bottom w:val="none" w:sz="0" w:space="0" w:color="auto"/>
                <w:right w:val="none" w:sz="0" w:space="0" w:color="auto"/>
              </w:divBdr>
            </w:div>
            <w:div w:id="1335456580">
              <w:marLeft w:val="0"/>
              <w:marRight w:val="0"/>
              <w:marTop w:val="0"/>
              <w:marBottom w:val="0"/>
              <w:divBdr>
                <w:top w:val="none" w:sz="0" w:space="0" w:color="auto"/>
                <w:left w:val="none" w:sz="0" w:space="0" w:color="auto"/>
                <w:bottom w:val="none" w:sz="0" w:space="0" w:color="auto"/>
                <w:right w:val="none" w:sz="0" w:space="0" w:color="auto"/>
              </w:divBdr>
            </w:div>
            <w:div w:id="515537774">
              <w:marLeft w:val="0"/>
              <w:marRight w:val="0"/>
              <w:marTop w:val="0"/>
              <w:marBottom w:val="0"/>
              <w:divBdr>
                <w:top w:val="none" w:sz="0" w:space="0" w:color="auto"/>
                <w:left w:val="none" w:sz="0" w:space="0" w:color="auto"/>
                <w:bottom w:val="none" w:sz="0" w:space="0" w:color="auto"/>
                <w:right w:val="none" w:sz="0" w:space="0" w:color="auto"/>
              </w:divBdr>
            </w:div>
            <w:div w:id="1242832835">
              <w:marLeft w:val="0"/>
              <w:marRight w:val="0"/>
              <w:marTop w:val="0"/>
              <w:marBottom w:val="0"/>
              <w:divBdr>
                <w:top w:val="none" w:sz="0" w:space="0" w:color="auto"/>
                <w:left w:val="none" w:sz="0" w:space="0" w:color="auto"/>
                <w:bottom w:val="none" w:sz="0" w:space="0" w:color="auto"/>
                <w:right w:val="none" w:sz="0" w:space="0" w:color="auto"/>
              </w:divBdr>
            </w:div>
            <w:div w:id="308098761">
              <w:marLeft w:val="0"/>
              <w:marRight w:val="0"/>
              <w:marTop w:val="0"/>
              <w:marBottom w:val="0"/>
              <w:divBdr>
                <w:top w:val="none" w:sz="0" w:space="0" w:color="auto"/>
                <w:left w:val="none" w:sz="0" w:space="0" w:color="auto"/>
                <w:bottom w:val="none" w:sz="0" w:space="0" w:color="auto"/>
                <w:right w:val="none" w:sz="0" w:space="0" w:color="auto"/>
              </w:divBdr>
            </w:div>
            <w:div w:id="1406142378">
              <w:marLeft w:val="0"/>
              <w:marRight w:val="0"/>
              <w:marTop w:val="0"/>
              <w:marBottom w:val="0"/>
              <w:divBdr>
                <w:top w:val="none" w:sz="0" w:space="0" w:color="auto"/>
                <w:left w:val="none" w:sz="0" w:space="0" w:color="auto"/>
                <w:bottom w:val="none" w:sz="0" w:space="0" w:color="auto"/>
                <w:right w:val="none" w:sz="0" w:space="0" w:color="auto"/>
              </w:divBdr>
            </w:div>
            <w:div w:id="469783885">
              <w:marLeft w:val="0"/>
              <w:marRight w:val="0"/>
              <w:marTop w:val="0"/>
              <w:marBottom w:val="0"/>
              <w:divBdr>
                <w:top w:val="none" w:sz="0" w:space="0" w:color="auto"/>
                <w:left w:val="none" w:sz="0" w:space="0" w:color="auto"/>
                <w:bottom w:val="none" w:sz="0" w:space="0" w:color="auto"/>
                <w:right w:val="none" w:sz="0" w:space="0" w:color="auto"/>
              </w:divBdr>
            </w:div>
            <w:div w:id="2050377316">
              <w:marLeft w:val="0"/>
              <w:marRight w:val="0"/>
              <w:marTop w:val="0"/>
              <w:marBottom w:val="0"/>
              <w:divBdr>
                <w:top w:val="none" w:sz="0" w:space="0" w:color="auto"/>
                <w:left w:val="none" w:sz="0" w:space="0" w:color="auto"/>
                <w:bottom w:val="none" w:sz="0" w:space="0" w:color="auto"/>
                <w:right w:val="none" w:sz="0" w:space="0" w:color="auto"/>
              </w:divBdr>
            </w:div>
            <w:div w:id="2038726488">
              <w:marLeft w:val="0"/>
              <w:marRight w:val="0"/>
              <w:marTop w:val="0"/>
              <w:marBottom w:val="0"/>
              <w:divBdr>
                <w:top w:val="none" w:sz="0" w:space="0" w:color="auto"/>
                <w:left w:val="none" w:sz="0" w:space="0" w:color="auto"/>
                <w:bottom w:val="none" w:sz="0" w:space="0" w:color="auto"/>
                <w:right w:val="none" w:sz="0" w:space="0" w:color="auto"/>
              </w:divBdr>
            </w:div>
            <w:div w:id="303700102">
              <w:marLeft w:val="0"/>
              <w:marRight w:val="0"/>
              <w:marTop w:val="0"/>
              <w:marBottom w:val="0"/>
              <w:divBdr>
                <w:top w:val="none" w:sz="0" w:space="0" w:color="auto"/>
                <w:left w:val="none" w:sz="0" w:space="0" w:color="auto"/>
                <w:bottom w:val="none" w:sz="0" w:space="0" w:color="auto"/>
                <w:right w:val="none" w:sz="0" w:space="0" w:color="auto"/>
              </w:divBdr>
            </w:div>
            <w:div w:id="1716657683">
              <w:marLeft w:val="0"/>
              <w:marRight w:val="0"/>
              <w:marTop w:val="0"/>
              <w:marBottom w:val="0"/>
              <w:divBdr>
                <w:top w:val="none" w:sz="0" w:space="0" w:color="auto"/>
                <w:left w:val="none" w:sz="0" w:space="0" w:color="auto"/>
                <w:bottom w:val="none" w:sz="0" w:space="0" w:color="auto"/>
                <w:right w:val="none" w:sz="0" w:space="0" w:color="auto"/>
              </w:divBdr>
            </w:div>
            <w:div w:id="1430001399">
              <w:marLeft w:val="0"/>
              <w:marRight w:val="0"/>
              <w:marTop w:val="0"/>
              <w:marBottom w:val="0"/>
              <w:divBdr>
                <w:top w:val="none" w:sz="0" w:space="0" w:color="auto"/>
                <w:left w:val="none" w:sz="0" w:space="0" w:color="auto"/>
                <w:bottom w:val="none" w:sz="0" w:space="0" w:color="auto"/>
                <w:right w:val="none" w:sz="0" w:space="0" w:color="auto"/>
              </w:divBdr>
            </w:div>
            <w:div w:id="2102753505">
              <w:marLeft w:val="0"/>
              <w:marRight w:val="0"/>
              <w:marTop w:val="0"/>
              <w:marBottom w:val="0"/>
              <w:divBdr>
                <w:top w:val="none" w:sz="0" w:space="0" w:color="auto"/>
                <w:left w:val="none" w:sz="0" w:space="0" w:color="auto"/>
                <w:bottom w:val="none" w:sz="0" w:space="0" w:color="auto"/>
                <w:right w:val="none" w:sz="0" w:space="0" w:color="auto"/>
              </w:divBdr>
            </w:div>
            <w:div w:id="100344941">
              <w:marLeft w:val="0"/>
              <w:marRight w:val="0"/>
              <w:marTop w:val="0"/>
              <w:marBottom w:val="0"/>
              <w:divBdr>
                <w:top w:val="none" w:sz="0" w:space="0" w:color="auto"/>
                <w:left w:val="none" w:sz="0" w:space="0" w:color="auto"/>
                <w:bottom w:val="none" w:sz="0" w:space="0" w:color="auto"/>
                <w:right w:val="none" w:sz="0" w:space="0" w:color="auto"/>
              </w:divBdr>
            </w:div>
            <w:div w:id="69236427">
              <w:marLeft w:val="0"/>
              <w:marRight w:val="0"/>
              <w:marTop w:val="0"/>
              <w:marBottom w:val="0"/>
              <w:divBdr>
                <w:top w:val="none" w:sz="0" w:space="0" w:color="auto"/>
                <w:left w:val="none" w:sz="0" w:space="0" w:color="auto"/>
                <w:bottom w:val="none" w:sz="0" w:space="0" w:color="auto"/>
                <w:right w:val="none" w:sz="0" w:space="0" w:color="auto"/>
              </w:divBdr>
            </w:div>
            <w:div w:id="1695036467">
              <w:marLeft w:val="0"/>
              <w:marRight w:val="0"/>
              <w:marTop w:val="0"/>
              <w:marBottom w:val="0"/>
              <w:divBdr>
                <w:top w:val="none" w:sz="0" w:space="0" w:color="auto"/>
                <w:left w:val="none" w:sz="0" w:space="0" w:color="auto"/>
                <w:bottom w:val="none" w:sz="0" w:space="0" w:color="auto"/>
                <w:right w:val="none" w:sz="0" w:space="0" w:color="auto"/>
              </w:divBdr>
            </w:div>
            <w:div w:id="457070574">
              <w:marLeft w:val="0"/>
              <w:marRight w:val="0"/>
              <w:marTop w:val="0"/>
              <w:marBottom w:val="0"/>
              <w:divBdr>
                <w:top w:val="none" w:sz="0" w:space="0" w:color="auto"/>
                <w:left w:val="none" w:sz="0" w:space="0" w:color="auto"/>
                <w:bottom w:val="none" w:sz="0" w:space="0" w:color="auto"/>
                <w:right w:val="none" w:sz="0" w:space="0" w:color="auto"/>
              </w:divBdr>
            </w:div>
            <w:div w:id="1729303072">
              <w:marLeft w:val="0"/>
              <w:marRight w:val="0"/>
              <w:marTop w:val="0"/>
              <w:marBottom w:val="0"/>
              <w:divBdr>
                <w:top w:val="none" w:sz="0" w:space="0" w:color="auto"/>
                <w:left w:val="none" w:sz="0" w:space="0" w:color="auto"/>
                <w:bottom w:val="none" w:sz="0" w:space="0" w:color="auto"/>
                <w:right w:val="none" w:sz="0" w:space="0" w:color="auto"/>
              </w:divBdr>
            </w:div>
            <w:div w:id="14163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6/common-cause-of-javalangnullpointerexce.html" TargetMode="External"/><Relationship Id="rId3" Type="http://schemas.openxmlformats.org/officeDocument/2006/relationships/settings" Target="settings.xml"/><Relationship Id="rId7" Type="http://schemas.openxmlformats.org/officeDocument/2006/relationships/hyperlink" Target="http://javarevisited.blogspot.com/2013/05/ava-tips-and-best-practices-to-avoid-nullpointerexception-program-application.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3.bp.blogspot.com/-K6q0DQ1v-tw/TWu8owBtc2I/AAAAAAAAADA/oBoHDBiJ8ag/s1600/17.jpg" TargetMode="External"/><Relationship Id="rId10" Type="http://schemas.openxmlformats.org/officeDocument/2006/relationships/hyperlink" Target="http://javarevisited.blogspot.com/2013/08/10-equals-and-hashcode-interview.html" TargetMode="External"/><Relationship Id="rId4" Type="http://schemas.openxmlformats.org/officeDocument/2006/relationships/webSettings" Target="webSettings.xml"/><Relationship Id="rId9" Type="http://schemas.openxmlformats.org/officeDocument/2006/relationships/hyperlink" Target="http://javarevisited.blogspot.com/2012/07/auto-boxing-and-unboxing-in-java-b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1388</Words>
  <Characters>7914</Characters>
  <Application>Microsoft Office Word</Application>
  <DocSecurity>0</DocSecurity>
  <Lines>65</Lines>
  <Paragraphs>18</Paragraphs>
  <ScaleCrop>false</ScaleCrop>
  <Company/>
  <LinksUpToDate>false</LinksUpToDate>
  <CharactersWithSpaces>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2013-11-24T21:57:00Z</dcterms:created>
  <dcterms:modified xsi:type="dcterms:W3CDTF">2013-11-24T22:00:00Z</dcterms:modified>
</cp:coreProperties>
</file>