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22448" w14:textId="113D96C9" w:rsidR="009A2D1B" w:rsidRDefault="008A38D5" w:rsidP="008A38D5">
      <w:pPr>
        <w:jc w:val="center"/>
        <w:rPr>
          <w:b/>
          <w:sz w:val="44"/>
          <w:szCs w:val="44"/>
        </w:rPr>
      </w:pPr>
      <w:r w:rsidRPr="00516077">
        <w:rPr>
          <w:b/>
          <w:sz w:val="44"/>
          <w:szCs w:val="44"/>
        </w:rPr>
        <w:t>Power BI Course Outline</w:t>
      </w:r>
      <w:r>
        <w:rPr>
          <w:b/>
          <w:sz w:val="44"/>
          <w:szCs w:val="44"/>
        </w:rPr>
        <w:t xml:space="preserve"> (Module wise)</w:t>
      </w:r>
    </w:p>
    <w:p w14:paraId="5EB020AA" w14:textId="77777777" w:rsidR="007103A0" w:rsidRPr="007103A0" w:rsidRDefault="007103A0" w:rsidP="007103A0">
      <w:pPr>
        <w:pStyle w:val="Title"/>
        <w:rPr>
          <w:b/>
          <w:bCs/>
        </w:rPr>
      </w:pPr>
      <w:r w:rsidRPr="007103A0">
        <w:rPr>
          <w:b/>
          <w:bCs/>
        </w:rPr>
        <w:t xml:space="preserve">Power BI </w:t>
      </w:r>
    </w:p>
    <w:p w14:paraId="25E1F519" w14:textId="695936C1" w:rsidR="007103A0" w:rsidRPr="007103A0" w:rsidRDefault="007103A0" w:rsidP="007103A0">
      <w:pPr>
        <w:pStyle w:val="Heading2"/>
        <w:rPr>
          <w:rFonts w:asciiTheme="minorHAnsi" w:hAnsiTheme="minorHAnsi" w:cstheme="minorHAnsi"/>
          <w:color w:val="auto"/>
        </w:rPr>
      </w:pPr>
      <w:r w:rsidRPr="007103A0">
        <w:rPr>
          <w:rFonts w:asciiTheme="minorHAnsi" w:hAnsiTheme="minorHAnsi" w:cstheme="minorHAnsi"/>
          <w:color w:val="auto"/>
        </w:rPr>
        <w:t>This MS Power BI Training helps you to learn this tool from basic to advanced. Below set of Power BI links will show you the step-by-step approach to connecting with multiple data sources, data transformations, and creating reports like charts, tables, matrix, maps, etc with screenshots. Use them to learn Power BI step by step.</w:t>
      </w:r>
    </w:p>
    <w:p w14:paraId="688483AA" w14:textId="4A612AE3" w:rsidR="007103A0" w:rsidRPr="007103A0" w:rsidRDefault="007103A0" w:rsidP="007103A0">
      <w:pPr>
        <w:pStyle w:val="Heading2"/>
        <w:rPr>
          <w:rFonts w:asciiTheme="minorHAnsi" w:hAnsiTheme="minorHAnsi" w:cstheme="minorHAnsi"/>
          <w:color w:val="auto"/>
        </w:rPr>
      </w:pPr>
      <w:r w:rsidRPr="007103A0">
        <w:rPr>
          <w:rFonts w:asciiTheme="minorHAnsi" w:hAnsiTheme="minorHAnsi" w:cstheme="minorHAnsi"/>
          <w:color w:val="auto"/>
        </w:rPr>
        <w:t>Power BI is one of the most popular Data Visualization tools, and a Business Intelligence Tool. This MS Power BI tool is a collection of data connectors, apps, and software services, which are used to get data from a different source, transforms data, and produce beautiful reports.</w:t>
      </w:r>
    </w:p>
    <w:p w14:paraId="3EBC0AD1" w14:textId="77777777" w:rsidR="007103A0" w:rsidRPr="007103A0" w:rsidRDefault="007103A0" w:rsidP="007103A0">
      <w:pPr>
        <w:pStyle w:val="Heading2"/>
        <w:rPr>
          <w:rFonts w:asciiTheme="minorHAnsi" w:hAnsiTheme="minorHAnsi" w:cstheme="minorHAnsi"/>
          <w:color w:val="auto"/>
        </w:rPr>
      </w:pPr>
      <w:r w:rsidRPr="007103A0">
        <w:rPr>
          <w:rFonts w:asciiTheme="minorHAnsi" w:hAnsiTheme="minorHAnsi" w:cstheme="minorHAnsi"/>
          <w:color w:val="auto"/>
        </w:rPr>
        <w:t>Power BI also allows you to publish them for your organisation. So that you can access them using mobiles, tablets etc. This MS Power BI Training explains this step as well. So, read this Training completely to learn Power BI</w:t>
      </w:r>
    </w:p>
    <w:p w14:paraId="343FB8DE" w14:textId="77777777" w:rsidR="007103A0" w:rsidRPr="007103A0" w:rsidRDefault="007103A0" w:rsidP="007103A0">
      <w:pPr>
        <w:ind w:left="360"/>
        <w:rPr>
          <w:rFonts w:ascii="Times New Roman" w:hAnsi="Times New Roman" w:cs="Times New Roman"/>
          <w:b/>
          <w:bCs/>
          <w:sz w:val="27"/>
          <w:szCs w:val="27"/>
          <w:lang w:val="en-IN" w:eastAsia="en-IN"/>
        </w:rPr>
      </w:pPr>
    </w:p>
    <w:p w14:paraId="6A539750" w14:textId="77777777" w:rsidR="006922D9" w:rsidRPr="006922D9" w:rsidRDefault="006922D9" w:rsidP="006922D9">
      <w:pPr>
        <w:pStyle w:val="ListParagraph"/>
        <w:numPr>
          <w:ilvl w:val="0"/>
          <w:numId w:val="1"/>
        </w:numPr>
      </w:pPr>
      <w:r w:rsidRPr="006922D9">
        <w:rPr>
          <w:rStyle w:val="Heading3Char"/>
          <w:rFonts w:eastAsiaTheme="minorHAnsi"/>
        </w:rPr>
        <w:t>Module – 1:</w:t>
      </w:r>
      <w:r>
        <w:t xml:space="preserve"> </w:t>
      </w:r>
      <w:r w:rsidR="009A2D1B" w:rsidRPr="006922D9">
        <w:rPr>
          <w:b/>
          <w:bCs/>
        </w:rPr>
        <w:t>Introduction to Power BI</w:t>
      </w:r>
    </w:p>
    <w:p w14:paraId="14D2B9C5" w14:textId="34C7A6B7" w:rsidR="009A2D1B" w:rsidRPr="006922D9" w:rsidRDefault="009A2D1B" w:rsidP="006922D9">
      <w:pPr>
        <w:pStyle w:val="ListParagraph"/>
        <w:numPr>
          <w:ilvl w:val="1"/>
          <w:numId w:val="1"/>
        </w:numPr>
      </w:pPr>
      <w:r w:rsidRPr="00AA7412">
        <w:rPr>
          <w:b/>
          <w:bCs/>
          <w:i/>
          <w:iCs/>
        </w:rPr>
        <w:t>Learning Objective:</w:t>
      </w:r>
      <w:r w:rsidRPr="006922D9">
        <w:rPr>
          <w:b/>
          <w:bCs/>
        </w:rPr>
        <w:t xml:space="preserve"> </w:t>
      </w:r>
      <w:r w:rsidRPr="006922D9">
        <w:t xml:space="preserve">This module will introduce you to Power BI, its building </w:t>
      </w:r>
      <w:r w:rsidR="006922D9" w:rsidRPr="006922D9">
        <w:t>blocks,</w:t>
      </w:r>
      <w:r w:rsidRPr="006922D9">
        <w:t xml:space="preserve"> and the various fundamental concepts of Power BI.</w:t>
      </w:r>
    </w:p>
    <w:p w14:paraId="732D7DED" w14:textId="77777777" w:rsidR="009A2D1B" w:rsidRDefault="009A2D1B" w:rsidP="006922D9">
      <w:pPr>
        <w:pStyle w:val="ListParagraph"/>
        <w:numPr>
          <w:ilvl w:val="2"/>
          <w:numId w:val="1"/>
        </w:numPr>
      </w:pPr>
      <w:r>
        <w:t>Business Intelligence</w:t>
      </w:r>
    </w:p>
    <w:p w14:paraId="0652248C" w14:textId="77777777" w:rsidR="009A2D1B" w:rsidRDefault="009A2D1B" w:rsidP="006922D9">
      <w:pPr>
        <w:pStyle w:val="ListParagraph"/>
        <w:numPr>
          <w:ilvl w:val="2"/>
          <w:numId w:val="1"/>
        </w:numPr>
      </w:pPr>
      <w:r>
        <w:t>What is Power BI</w:t>
      </w:r>
    </w:p>
    <w:p w14:paraId="1850C0D7" w14:textId="77777777" w:rsidR="009A2D1B" w:rsidRDefault="009A2D1B" w:rsidP="006922D9">
      <w:pPr>
        <w:pStyle w:val="ListParagraph"/>
        <w:numPr>
          <w:ilvl w:val="2"/>
          <w:numId w:val="1"/>
        </w:numPr>
      </w:pPr>
      <w:r>
        <w:t>Why Power BI?</w:t>
      </w:r>
    </w:p>
    <w:p w14:paraId="6D02B180" w14:textId="77777777" w:rsidR="009A2D1B" w:rsidRDefault="009A2D1B" w:rsidP="006922D9">
      <w:pPr>
        <w:pStyle w:val="ListParagraph"/>
        <w:numPr>
          <w:ilvl w:val="2"/>
          <w:numId w:val="1"/>
        </w:numPr>
      </w:pPr>
      <w:r>
        <w:t>Key Benefits of Power BI</w:t>
      </w:r>
    </w:p>
    <w:p w14:paraId="1B605A96" w14:textId="77777777" w:rsidR="009A2D1B" w:rsidRDefault="009A2D1B" w:rsidP="006922D9">
      <w:pPr>
        <w:pStyle w:val="ListParagraph"/>
        <w:numPr>
          <w:ilvl w:val="2"/>
          <w:numId w:val="1"/>
        </w:numPr>
      </w:pPr>
      <w:r>
        <w:t>Flow of Power BI</w:t>
      </w:r>
    </w:p>
    <w:p w14:paraId="5A7FF34C" w14:textId="77777777" w:rsidR="009A2D1B" w:rsidRDefault="009A2D1B" w:rsidP="006922D9">
      <w:pPr>
        <w:pStyle w:val="ListParagraph"/>
        <w:numPr>
          <w:ilvl w:val="2"/>
          <w:numId w:val="1"/>
        </w:numPr>
      </w:pPr>
      <w:r>
        <w:t>Components of Power BI</w:t>
      </w:r>
    </w:p>
    <w:p w14:paraId="79A59D65" w14:textId="77777777" w:rsidR="009A2D1B" w:rsidRDefault="009A2D1B" w:rsidP="006922D9">
      <w:pPr>
        <w:pStyle w:val="ListParagraph"/>
        <w:numPr>
          <w:ilvl w:val="2"/>
          <w:numId w:val="1"/>
        </w:numPr>
      </w:pPr>
      <w:r>
        <w:t>Architecture of Power BI</w:t>
      </w:r>
    </w:p>
    <w:p w14:paraId="0EDFBF4E" w14:textId="77777777" w:rsidR="006922D9" w:rsidRDefault="009A2D1B" w:rsidP="006922D9">
      <w:pPr>
        <w:pStyle w:val="ListParagraph"/>
        <w:numPr>
          <w:ilvl w:val="2"/>
          <w:numId w:val="1"/>
        </w:numPr>
      </w:pPr>
      <w:r>
        <w:t>Building Blocks of Power BI</w:t>
      </w:r>
    </w:p>
    <w:p w14:paraId="6D0A829E" w14:textId="77777777" w:rsidR="006922D9" w:rsidRPr="006922D9" w:rsidRDefault="006922D9" w:rsidP="003C4304">
      <w:pPr>
        <w:pStyle w:val="ListParagraph"/>
        <w:numPr>
          <w:ilvl w:val="0"/>
          <w:numId w:val="1"/>
        </w:numPr>
        <w:rPr>
          <w:b/>
          <w:bCs/>
        </w:rPr>
      </w:pPr>
      <w:r w:rsidRPr="006922D9">
        <w:rPr>
          <w:rStyle w:val="Heading3Char"/>
          <w:rFonts w:eastAsiaTheme="minorHAnsi"/>
        </w:rPr>
        <w:t>Module – 2:</w:t>
      </w:r>
      <w:r>
        <w:t xml:space="preserve"> </w:t>
      </w:r>
      <w:r w:rsidR="009A2D1B" w:rsidRPr="006922D9">
        <w:rPr>
          <w:b/>
          <w:bCs/>
        </w:rPr>
        <w:t>Power BI Desktop</w:t>
      </w:r>
    </w:p>
    <w:p w14:paraId="5EF2DD3D" w14:textId="591DF345" w:rsidR="009A2D1B" w:rsidRDefault="009A2D1B" w:rsidP="006922D9">
      <w:pPr>
        <w:pStyle w:val="ListParagraph"/>
        <w:numPr>
          <w:ilvl w:val="1"/>
          <w:numId w:val="1"/>
        </w:numPr>
      </w:pPr>
      <w:r w:rsidRPr="00AA7412">
        <w:rPr>
          <w:b/>
          <w:bCs/>
          <w:i/>
          <w:iCs/>
        </w:rPr>
        <w:t>Learning Objective:</w:t>
      </w:r>
      <w:r>
        <w:t xml:space="preserve"> This module will introduce you to Power BI Desktop. You will know how to extract data from various sources and establish connections with Power BI Desktop, perform transformation operations on data and the Role of Query Editor in Power BI.</w:t>
      </w:r>
    </w:p>
    <w:p w14:paraId="261E455A" w14:textId="77777777" w:rsidR="009A2D1B" w:rsidRDefault="009A2D1B" w:rsidP="006922D9">
      <w:pPr>
        <w:pStyle w:val="ListParagraph"/>
        <w:numPr>
          <w:ilvl w:val="2"/>
          <w:numId w:val="1"/>
        </w:numPr>
      </w:pPr>
      <w:r>
        <w:t>Overview of Power BI Desktop</w:t>
      </w:r>
    </w:p>
    <w:p w14:paraId="72575F84" w14:textId="77777777" w:rsidR="009A2D1B" w:rsidRDefault="009A2D1B" w:rsidP="006922D9">
      <w:pPr>
        <w:pStyle w:val="ListParagraph"/>
        <w:numPr>
          <w:ilvl w:val="2"/>
          <w:numId w:val="1"/>
        </w:numPr>
      </w:pPr>
      <w:r>
        <w:t>Data Sources in Power BI Desktop</w:t>
      </w:r>
    </w:p>
    <w:p w14:paraId="1CF83248" w14:textId="77777777" w:rsidR="009A2D1B" w:rsidRDefault="009A2D1B" w:rsidP="006922D9">
      <w:pPr>
        <w:pStyle w:val="ListParagraph"/>
        <w:numPr>
          <w:ilvl w:val="2"/>
          <w:numId w:val="1"/>
        </w:numPr>
      </w:pPr>
      <w:r>
        <w:t>Connecting to a data Sources</w:t>
      </w:r>
    </w:p>
    <w:p w14:paraId="78ADBA36" w14:textId="77777777" w:rsidR="009A2D1B" w:rsidRDefault="009A2D1B" w:rsidP="006922D9">
      <w:pPr>
        <w:pStyle w:val="ListParagraph"/>
        <w:numPr>
          <w:ilvl w:val="2"/>
          <w:numId w:val="1"/>
        </w:numPr>
      </w:pPr>
      <w:r>
        <w:t>Query Editor in Power BI</w:t>
      </w:r>
    </w:p>
    <w:p w14:paraId="3BCDA374" w14:textId="07B74741" w:rsidR="009A2D1B" w:rsidRDefault="009A2D1B" w:rsidP="006922D9">
      <w:pPr>
        <w:pStyle w:val="ListParagraph"/>
        <w:numPr>
          <w:ilvl w:val="2"/>
          <w:numId w:val="1"/>
        </w:numPr>
      </w:pPr>
      <w:r>
        <w:t xml:space="preserve">Clean and </w:t>
      </w:r>
      <w:r w:rsidR="00784840">
        <w:t>transform</w:t>
      </w:r>
      <w:r>
        <w:t xml:space="preserve"> your data with Query Editor</w:t>
      </w:r>
    </w:p>
    <w:p w14:paraId="5B045A1A" w14:textId="77777777" w:rsidR="009A2D1B" w:rsidRDefault="009A2D1B" w:rsidP="006922D9">
      <w:pPr>
        <w:pStyle w:val="ListParagraph"/>
        <w:numPr>
          <w:ilvl w:val="2"/>
          <w:numId w:val="1"/>
        </w:numPr>
      </w:pPr>
      <w:r>
        <w:t>Combining Data – Merging and Appending</w:t>
      </w:r>
    </w:p>
    <w:p w14:paraId="510183CA" w14:textId="77777777" w:rsidR="009A2D1B" w:rsidRDefault="009A2D1B" w:rsidP="006922D9">
      <w:pPr>
        <w:pStyle w:val="ListParagraph"/>
        <w:numPr>
          <w:ilvl w:val="2"/>
          <w:numId w:val="1"/>
        </w:numPr>
      </w:pPr>
      <w:r>
        <w:t>Cleaning irregularly formatted data</w:t>
      </w:r>
    </w:p>
    <w:p w14:paraId="4229CF40" w14:textId="77777777" w:rsidR="009A2D1B" w:rsidRDefault="009A2D1B" w:rsidP="006922D9">
      <w:pPr>
        <w:pStyle w:val="ListParagraph"/>
        <w:numPr>
          <w:ilvl w:val="2"/>
          <w:numId w:val="1"/>
        </w:numPr>
      </w:pPr>
      <w:r>
        <w:t>Views in Power BI Desktop</w:t>
      </w:r>
    </w:p>
    <w:p w14:paraId="59008F2F" w14:textId="77777777" w:rsidR="009A2D1B" w:rsidRDefault="009A2D1B" w:rsidP="006922D9">
      <w:pPr>
        <w:pStyle w:val="ListParagraph"/>
        <w:numPr>
          <w:ilvl w:val="2"/>
          <w:numId w:val="1"/>
        </w:numPr>
      </w:pPr>
      <w:r>
        <w:t>Modelling Data</w:t>
      </w:r>
    </w:p>
    <w:p w14:paraId="0581DC1D" w14:textId="77777777" w:rsidR="009A2D1B" w:rsidRDefault="009A2D1B" w:rsidP="006922D9">
      <w:pPr>
        <w:pStyle w:val="ListParagraph"/>
        <w:numPr>
          <w:ilvl w:val="2"/>
          <w:numId w:val="1"/>
        </w:numPr>
      </w:pPr>
      <w:r>
        <w:t>Manage Data Relationship</w:t>
      </w:r>
    </w:p>
    <w:p w14:paraId="61E5F670" w14:textId="77777777" w:rsidR="009A2D1B" w:rsidRDefault="009A2D1B" w:rsidP="006922D9">
      <w:pPr>
        <w:pStyle w:val="ListParagraph"/>
        <w:numPr>
          <w:ilvl w:val="2"/>
          <w:numId w:val="1"/>
        </w:numPr>
      </w:pPr>
      <w:r>
        <w:t>Cross Filter Direction</w:t>
      </w:r>
    </w:p>
    <w:p w14:paraId="4E2BFF7A" w14:textId="77777777" w:rsidR="009A2D1B" w:rsidRDefault="009A2D1B" w:rsidP="006922D9">
      <w:pPr>
        <w:pStyle w:val="ListParagraph"/>
        <w:numPr>
          <w:ilvl w:val="2"/>
          <w:numId w:val="1"/>
        </w:numPr>
      </w:pPr>
      <w:r>
        <w:lastRenderedPageBreak/>
        <w:t>Create calculated tables and measures</w:t>
      </w:r>
    </w:p>
    <w:p w14:paraId="4A22A4C4" w14:textId="77777777" w:rsidR="006922D9" w:rsidRDefault="009A2D1B" w:rsidP="009A2D1B">
      <w:pPr>
        <w:pStyle w:val="ListParagraph"/>
        <w:numPr>
          <w:ilvl w:val="2"/>
          <w:numId w:val="1"/>
        </w:numPr>
      </w:pPr>
      <w:r>
        <w:t>Optimizing Data Models</w:t>
      </w:r>
    </w:p>
    <w:p w14:paraId="6537AB5B" w14:textId="77777777" w:rsidR="00AA7412" w:rsidRPr="00AA7412" w:rsidRDefault="00AA7412" w:rsidP="006922D9">
      <w:pPr>
        <w:pStyle w:val="ListParagraph"/>
        <w:numPr>
          <w:ilvl w:val="0"/>
          <w:numId w:val="1"/>
        </w:numPr>
        <w:rPr>
          <w:b/>
          <w:bCs/>
        </w:rPr>
      </w:pPr>
      <w:r w:rsidRPr="00AA7412">
        <w:rPr>
          <w:rStyle w:val="Heading3Char"/>
          <w:rFonts w:eastAsiaTheme="minorHAnsi"/>
        </w:rPr>
        <w:t>Module – 3:</w:t>
      </w:r>
      <w:r w:rsidRPr="00AA7412">
        <w:rPr>
          <w:b/>
          <w:bCs/>
        </w:rPr>
        <w:t xml:space="preserve"> </w:t>
      </w:r>
      <w:r w:rsidR="009A2D1B" w:rsidRPr="00AA7412">
        <w:rPr>
          <w:b/>
          <w:bCs/>
        </w:rPr>
        <w:t>Data Analysis Expressions (DAX)</w:t>
      </w:r>
    </w:p>
    <w:p w14:paraId="528B5366" w14:textId="65360A57" w:rsidR="009A2D1B" w:rsidRDefault="009A2D1B" w:rsidP="00AA7412">
      <w:pPr>
        <w:pStyle w:val="ListParagraph"/>
        <w:numPr>
          <w:ilvl w:val="1"/>
          <w:numId w:val="1"/>
        </w:numPr>
      </w:pPr>
      <w:r w:rsidRPr="00AA7412">
        <w:rPr>
          <w:b/>
          <w:bCs/>
          <w:i/>
          <w:iCs/>
        </w:rPr>
        <w:t>Learning Objective:</w:t>
      </w:r>
      <w:r>
        <w:t xml:space="preserve"> This module will help you learn the basics of DAX in Power BI Desktop.</w:t>
      </w:r>
    </w:p>
    <w:p w14:paraId="460B46BF" w14:textId="77777777" w:rsidR="009A2D1B" w:rsidRDefault="009A2D1B" w:rsidP="00AA7412">
      <w:pPr>
        <w:pStyle w:val="ListParagraph"/>
        <w:numPr>
          <w:ilvl w:val="2"/>
          <w:numId w:val="1"/>
        </w:numPr>
      </w:pPr>
      <w:r>
        <w:t>Essential concepts in DAX</w:t>
      </w:r>
    </w:p>
    <w:p w14:paraId="39A5ED4C" w14:textId="77777777" w:rsidR="009A2D1B" w:rsidRDefault="009A2D1B" w:rsidP="00AA7412">
      <w:pPr>
        <w:pStyle w:val="ListParagraph"/>
        <w:numPr>
          <w:ilvl w:val="2"/>
          <w:numId w:val="1"/>
        </w:numPr>
      </w:pPr>
      <w:r>
        <w:t>Why is DAX important?</w:t>
      </w:r>
    </w:p>
    <w:p w14:paraId="2D8D4345" w14:textId="77777777" w:rsidR="009A2D1B" w:rsidRDefault="009A2D1B" w:rsidP="00AA7412">
      <w:pPr>
        <w:pStyle w:val="ListParagraph"/>
        <w:numPr>
          <w:ilvl w:val="2"/>
          <w:numId w:val="1"/>
        </w:numPr>
      </w:pPr>
      <w:r>
        <w:t>DAX Syntax</w:t>
      </w:r>
    </w:p>
    <w:p w14:paraId="6B037028" w14:textId="77777777" w:rsidR="009A2D1B" w:rsidRDefault="009A2D1B" w:rsidP="00AA7412">
      <w:pPr>
        <w:pStyle w:val="ListParagraph"/>
        <w:numPr>
          <w:ilvl w:val="2"/>
          <w:numId w:val="1"/>
        </w:numPr>
      </w:pPr>
      <w:r>
        <w:t>Calculation Types</w:t>
      </w:r>
    </w:p>
    <w:p w14:paraId="7DF28FEF" w14:textId="77777777" w:rsidR="009A2D1B" w:rsidRDefault="009A2D1B" w:rsidP="00AA7412">
      <w:pPr>
        <w:pStyle w:val="ListParagraph"/>
        <w:numPr>
          <w:ilvl w:val="2"/>
          <w:numId w:val="1"/>
        </w:numPr>
      </w:pPr>
      <w:r>
        <w:t>DAX Functions</w:t>
      </w:r>
    </w:p>
    <w:p w14:paraId="6BB90CCD" w14:textId="77777777" w:rsidR="00AA7412" w:rsidRPr="00AA7412" w:rsidRDefault="00AA7412" w:rsidP="00AA7412">
      <w:pPr>
        <w:pStyle w:val="ListParagraph"/>
        <w:numPr>
          <w:ilvl w:val="0"/>
          <w:numId w:val="1"/>
        </w:numPr>
        <w:rPr>
          <w:b/>
          <w:bCs/>
        </w:rPr>
      </w:pPr>
      <w:r w:rsidRPr="00AA7412">
        <w:rPr>
          <w:rStyle w:val="Heading3Char"/>
          <w:rFonts w:eastAsiaTheme="minorHAnsi"/>
        </w:rPr>
        <w:t xml:space="preserve">Module – </w:t>
      </w:r>
      <w:r>
        <w:rPr>
          <w:rStyle w:val="Heading3Char"/>
          <w:rFonts w:eastAsiaTheme="minorHAnsi"/>
        </w:rPr>
        <w:t>4</w:t>
      </w:r>
      <w:r w:rsidRPr="00AA7412">
        <w:rPr>
          <w:rStyle w:val="Heading3Char"/>
          <w:rFonts w:eastAsiaTheme="minorHAnsi"/>
          <w:b w:val="0"/>
          <w:bCs w:val="0"/>
        </w:rPr>
        <w:t>:</w:t>
      </w:r>
      <w:r w:rsidRPr="00AA7412">
        <w:rPr>
          <w:b/>
          <w:bCs/>
        </w:rPr>
        <w:t xml:space="preserve"> </w:t>
      </w:r>
      <w:r w:rsidR="009A2D1B" w:rsidRPr="00AA7412">
        <w:rPr>
          <w:b/>
          <w:bCs/>
        </w:rPr>
        <w:t>Data Visualization</w:t>
      </w:r>
    </w:p>
    <w:p w14:paraId="4146943B" w14:textId="6CE36C27" w:rsidR="009A2D1B" w:rsidRDefault="009A2D1B" w:rsidP="00AA7412">
      <w:pPr>
        <w:pStyle w:val="ListParagraph"/>
        <w:numPr>
          <w:ilvl w:val="1"/>
          <w:numId w:val="1"/>
        </w:numPr>
      </w:pPr>
      <w:r w:rsidRPr="00AA7412">
        <w:rPr>
          <w:b/>
          <w:bCs/>
          <w:i/>
          <w:iCs/>
        </w:rPr>
        <w:t>Learning Objective:</w:t>
      </w:r>
      <w:r>
        <w:t xml:space="preserve"> This module will help you understand the benefits and best practices of Data Visualization. It will also help you in creating charts using Custom Visuals.</w:t>
      </w:r>
    </w:p>
    <w:p w14:paraId="4BB16A1C" w14:textId="77777777" w:rsidR="009A2D1B" w:rsidRDefault="009A2D1B" w:rsidP="00AA7412">
      <w:pPr>
        <w:pStyle w:val="ListParagraph"/>
        <w:numPr>
          <w:ilvl w:val="2"/>
          <w:numId w:val="1"/>
        </w:numPr>
      </w:pPr>
      <w:r>
        <w:t>Introduction to visuals in Power BI</w:t>
      </w:r>
    </w:p>
    <w:p w14:paraId="7040835E" w14:textId="77777777" w:rsidR="009A2D1B" w:rsidRDefault="009A2D1B" w:rsidP="00AA7412">
      <w:pPr>
        <w:pStyle w:val="ListParagraph"/>
        <w:numPr>
          <w:ilvl w:val="2"/>
          <w:numId w:val="1"/>
        </w:numPr>
      </w:pPr>
      <w:r>
        <w:t>Charts in Power BI</w:t>
      </w:r>
    </w:p>
    <w:p w14:paraId="75FCAD1F" w14:textId="77777777" w:rsidR="009A2D1B" w:rsidRDefault="009A2D1B" w:rsidP="00AA7412">
      <w:pPr>
        <w:pStyle w:val="ListParagraph"/>
        <w:numPr>
          <w:ilvl w:val="2"/>
          <w:numId w:val="1"/>
        </w:numPr>
      </w:pPr>
      <w:r>
        <w:t>Matrixes and tables</w:t>
      </w:r>
    </w:p>
    <w:p w14:paraId="798A87C0" w14:textId="77777777" w:rsidR="009A2D1B" w:rsidRDefault="009A2D1B" w:rsidP="00AA7412">
      <w:pPr>
        <w:pStyle w:val="ListParagraph"/>
        <w:numPr>
          <w:ilvl w:val="2"/>
          <w:numId w:val="1"/>
        </w:numPr>
      </w:pPr>
      <w:r>
        <w:t>Slicers</w:t>
      </w:r>
    </w:p>
    <w:p w14:paraId="5286DCF1" w14:textId="77777777" w:rsidR="009A2D1B" w:rsidRDefault="009A2D1B" w:rsidP="00AA7412">
      <w:pPr>
        <w:pStyle w:val="ListParagraph"/>
        <w:numPr>
          <w:ilvl w:val="2"/>
          <w:numId w:val="1"/>
        </w:numPr>
      </w:pPr>
      <w:r>
        <w:t>Map Visualizations</w:t>
      </w:r>
    </w:p>
    <w:p w14:paraId="1AD6DDB3" w14:textId="77777777" w:rsidR="009A2D1B" w:rsidRDefault="009A2D1B" w:rsidP="00AA7412">
      <w:pPr>
        <w:pStyle w:val="ListParagraph"/>
        <w:numPr>
          <w:ilvl w:val="2"/>
          <w:numId w:val="1"/>
        </w:numPr>
      </w:pPr>
      <w:r>
        <w:t>Gauges and Single Number Cards</w:t>
      </w:r>
    </w:p>
    <w:p w14:paraId="4003CED4" w14:textId="5675E8A1" w:rsidR="009A2D1B" w:rsidRDefault="009A2D1B" w:rsidP="00AA7412">
      <w:pPr>
        <w:pStyle w:val="ListParagraph"/>
        <w:numPr>
          <w:ilvl w:val="2"/>
          <w:numId w:val="1"/>
        </w:numPr>
      </w:pPr>
      <w:r>
        <w:t xml:space="preserve">Modifying </w:t>
      </w:r>
      <w:r w:rsidR="00AA7412">
        <w:t>colours</w:t>
      </w:r>
      <w:r>
        <w:t xml:space="preserve"> in charts and visuals</w:t>
      </w:r>
    </w:p>
    <w:p w14:paraId="4B155A87" w14:textId="15FEE2E6" w:rsidR="009A2D1B" w:rsidRDefault="009A2D1B" w:rsidP="009A2D1B">
      <w:pPr>
        <w:pStyle w:val="ListParagraph"/>
        <w:numPr>
          <w:ilvl w:val="2"/>
          <w:numId w:val="1"/>
        </w:numPr>
      </w:pPr>
      <w:r>
        <w:t>Shapes, text boxes, and images</w:t>
      </w:r>
    </w:p>
    <w:p w14:paraId="448161E9" w14:textId="77777777" w:rsidR="00AA7412" w:rsidRDefault="00AA7412" w:rsidP="00AA7412">
      <w:pPr>
        <w:pStyle w:val="ListParagraph"/>
        <w:numPr>
          <w:ilvl w:val="0"/>
          <w:numId w:val="1"/>
        </w:numPr>
      </w:pPr>
      <w:r w:rsidRPr="00AA7412">
        <w:rPr>
          <w:rStyle w:val="Heading3Char"/>
          <w:rFonts w:eastAsiaTheme="minorHAnsi"/>
        </w:rPr>
        <w:t xml:space="preserve">Module – </w:t>
      </w:r>
      <w:r>
        <w:rPr>
          <w:rStyle w:val="Heading3Char"/>
          <w:rFonts w:eastAsiaTheme="minorHAnsi"/>
        </w:rPr>
        <w:t>5</w:t>
      </w:r>
      <w:r w:rsidRPr="00AA7412">
        <w:rPr>
          <w:rStyle w:val="Heading3Char"/>
          <w:rFonts w:eastAsiaTheme="minorHAnsi"/>
          <w:b w:val="0"/>
          <w:bCs w:val="0"/>
        </w:rPr>
        <w:t>:</w:t>
      </w:r>
      <w:r w:rsidRPr="00AA7412">
        <w:rPr>
          <w:b/>
          <w:bCs/>
        </w:rPr>
        <w:t xml:space="preserve"> </w:t>
      </w:r>
      <w:r w:rsidR="009A2D1B" w:rsidRPr="00AA7412">
        <w:rPr>
          <w:b/>
          <w:bCs/>
        </w:rPr>
        <w:t>Introduction to Power BI Q&amp;A and Data Insights</w:t>
      </w:r>
    </w:p>
    <w:p w14:paraId="0D3ECD8E" w14:textId="7C8609EC" w:rsidR="009A2D1B" w:rsidRDefault="009A2D1B" w:rsidP="00AA7412">
      <w:pPr>
        <w:pStyle w:val="ListParagraph"/>
        <w:numPr>
          <w:ilvl w:val="1"/>
          <w:numId w:val="1"/>
        </w:numPr>
      </w:pPr>
      <w:r w:rsidRPr="00AA7412">
        <w:rPr>
          <w:b/>
          <w:bCs/>
          <w:i/>
          <w:iCs/>
        </w:rPr>
        <w:t>Learning Objective:</w:t>
      </w:r>
      <w:r>
        <w:t xml:space="preserve"> This module will help you in creating Dashboards and publishing it on Power BI services.</w:t>
      </w:r>
    </w:p>
    <w:p w14:paraId="3D607244" w14:textId="7A712E57" w:rsidR="009A2D1B" w:rsidRDefault="00AA7412" w:rsidP="00AA7412">
      <w:pPr>
        <w:pStyle w:val="ListParagraph"/>
        <w:numPr>
          <w:ilvl w:val="2"/>
          <w:numId w:val="1"/>
        </w:numPr>
      </w:pPr>
      <w:r>
        <w:t>I</w:t>
      </w:r>
      <w:r w:rsidR="009A2D1B">
        <w:t>ntroduction to Power BI Service</w:t>
      </w:r>
    </w:p>
    <w:p w14:paraId="380C5E97" w14:textId="77777777" w:rsidR="009A2D1B" w:rsidRDefault="009A2D1B" w:rsidP="00AA7412">
      <w:pPr>
        <w:pStyle w:val="ListParagraph"/>
        <w:numPr>
          <w:ilvl w:val="2"/>
          <w:numId w:val="1"/>
        </w:numPr>
      </w:pPr>
      <w:r>
        <w:t>Dashboard vs. Reports</w:t>
      </w:r>
    </w:p>
    <w:p w14:paraId="4D95900F" w14:textId="77777777" w:rsidR="009A2D1B" w:rsidRDefault="009A2D1B" w:rsidP="00AA7412">
      <w:pPr>
        <w:pStyle w:val="ListParagraph"/>
        <w:numPr>
          <w:ilvl w:val="2"/>
          <w:numId w:val="1"/>
        </w:numPr>
      </w:pPr>
      <w:r>
        <w:t>Quick Insights in Power BI</w:t>
      </w:r>
    </w:p>
    <w:p w14:paraId="7DC47B0B" w14:textId="77777777" w:rsidR="009A2D1B" w:rsidRDefault="009A2D1B" w:rsidP="00AA7412">
      <w:pPr>
        <w:pStyle w:val="ListParagraph"/>
        <w:numPr>
          <w:ilvl w:val="2"/>
          <w:numId w:val="1"/>
        </w:numPr>
      </w:pPr>
      <w:r>
        <w:t>Creating Dashboards</w:t>
      </w:r>
    </w:p>
    <w:p w14:paraId="0EF463F9" w14:textId="4E69D71D" w:rsidR="009A2D1B" w:rsidRDefault="009A2D1B" w:rsidP="008A38D5">
      <w:pPr>
        <w:pStyle w:val="ListParagraph"/>
        <w:numPr>
          <w:ilvl w:val="2"/>
          <w:numId w:val="1"/>
        </w:numPr>
      </w:pPr>
      <w:r>
        <w:t>Configuring a Dashboard</w:t>
      </w:r>
    </w:p>
    <w:p w14:paraId="0F90D0D6" w14:textId="5614D433" w:rsidR="00AA7412" w:rsidRDefault="00AA7412" w:rsidP="00AA7412">
      <w:pPr>
        <w:pStyle w:val="ListParagraph"/>
        <w:numPr>
          <w:ilvl w:val="0"/>
          <w:numId w:val="1"/>
        </w:numPr>
      </w:pPr>
      <w:r w:rsidRPr="00AA7412">
        <w:rPr>
          <w:rStyle w:val="Heading3Char"/>
          <w:rFonts w:eastAsiaTheme="minorHAnsi"/>
        </w:rPr>
        <w:t>Module – 6</w:t>
      </w:r>
      <w:r w:rsidRPr="00AA7412">
        <w:rPr>
          <w:rStyle w:val="Heading3Char"/>
          <w:rFonts w:eastAsiaTheme="minorHAnsi"/>
          <w:b w:val="0"/>
          <w:bCs w:val="0"/>
        </w:rPr>
        <w:t>:</w:t>
      </w:r>
      <w:r w:rsidRPr="00AA7412">
        <w:rPr>
          <w:b/>
          <w:bCs/>
        </w:rPr>
        <w:t xml:space="preserve"> </w:t>
      </w:r>
      <w:r w:rsidR="007103A0">
        <w:rPr>
          <w:b/>
          <w:bCs/>
        </w:rPr>
        <w:t xml:space="preserve">Filters in </w:t>
      </w:r>
      <w:r w:rsidR="009A2D1B" w:rsidRPr="00AA7412">
        <w:rPr>
          <w:b/>
          <w:bCs/>
        </w:rPr>
        <w:t>Power BI</w:t>
      </w:r>
    </w:p>
    <w:p w14:paraId="72D47CD4" w14:textId="6EE4F022" w:rsidR="009A2D1B" w:rsidRDefault="009A2D1B" w:rsidP="007103A0">
      <w:pPr>
        <w:pStyle w:val="ListParagraph"/>
        <w:numPr>
          <w:ilvl w:val="1"/>
          <w:numId w:val="1"/>
        </w:numPr>
      </w:pPr>
      <w:r w:rsidRPr="007103A0">
        <w:rPr>
          <w:b/>
          <w:bCs/>
          <w:i/>
          <w:iCs/>
        </w:rPr>
        <w:t>Learning Objective:</w:t>
      </w:r>
      <w:r>
        <w:t xml:space="preserve"> </w:t>
      </w:r>
      <w:r w:rsidR="007103A0" w:rsidRPr="007103A0">
        <w:t>The following power bi Training section explains you about the types of Filters with a practical exampl</w:t>
      </w:r>
      <w:r w:rsidR="007103A0">
        <w:t>e</w:t>
      </w:r>
    </w:p>
    <w:p w14:paraId="5BAC46AA" w14:textId="77777777" w:rsidR="007103A0" w:rsidRDefault="007103A0" w:rsidP="007103A0">
      <w:pPr>
        <w:pStyle w:val="ListParagraph"/>
        <w:numPr>
          <w:ilvl w:val="2"/>
          <w:numId w:val="1"/>
        </w:numPr>
      </w:pPr>
      <w:r>
        <w:t>Slicer</w:t>
      </w:r>
    </w:p>
    <w:p w14:paraId="7B1FC1AB" w14:textId="77777777" w:rsidR="007103A0" w:rsidRDefault="007103A0" w:rsidP="007103A0">
      <w:pPr>
        <w:pStyle w:val="ListParagraph"/>
        <w:numPr>
          <w:ilvl w:val="2"/>
          <w:numId w:val="1"/>
        </w:numPr>
      </w:pPr>
      <w:r>
        <w:t>Basic Filters</w:t>
      </w:r>
    </w:p>
    <w:p w14:paraId="0C55BC21" w14:textId="77777777" w:rsidR="007103A0" w:rsidRDefault="007103A0" w:rsidP="007103A0">
      <w:pPr>
        <w:pStyle w:val="ListParagraph"/>
        <w:numPr>
          <w:ilvl w:val="2"/>
          <w:numId w:val="1"/>
        </w:numPr>
      </w:pPr>
      <w:r>
        <w:t>Advanced Filters</w:t>
      </w:r>
    </w:p>
    <w:p w14:paraId="501EECF8" w14:textId="77777777" w:rsidR="007103A0" w:rsidRDefault="007103A0" w:rsidP="007103A0">
      <w:pPr>
        <w:pStyle w:val="ListParagraph"/>
        <w:numPr>
          <w:ilvl w:val="2"/>
          <w:numId w:val="1"/>
        </w:numPr>
      </w:pPr>
      <w:r>
        <w:t>Top N Filters</w:t>
      </w:r>
    </w:p>
    <w:p w14:paraId="4D75BBA9" w14:textId="77777777" w:rsidR="007103A0" w:rsidRDefault="007103A0" w:rsidP="007103A0">
      <w:pPr>
        <w:pStyle w:val="ListParagraph"/>
        <w:numPr>
          <w:ilvl w:val="2"/>
          <w:numId w:val="1"/>
        </w:numPr>
      </w:pPr>
      <w:r>
        <w:t>Filters on Measures</w:t>
      </w:r>
    </w:p>
    <w:p w14:paraId="38AD2CDE" w14:textId="77777777" w:rsidR="007103A0" w:rsidRDefault="007103A0" w:rsidP="007103A0">
      <w:pPr>
        <w:pStyle w:val="ListParagraph"/>
        <w:numPr>
          <w:ilvl w:val="2"/>
          <w:numId w:val="1"/>
        </w:numPr>
      </w:pPr>
      <w:r>
        <w:t>Page Level Filters</w:t>
      </w:r>
    </w:p>
    <w:p w14:paraId="669F1EC2" w14:textId="148F688C" w:rsidR="007103A0" w:rsidRDefault="007103A0" w:rsidP="007103A0">
      <w:pPr>
        <w:pStyle w:val="ListParagraph"/>
        <w:numPr>
          <w:ilvl w:val="2"/>
          <w:numId w:val="1"/>
        </w:numPr>
      </w:pPr>
      <w:r>
        <w:t>Report Level Filters</w:t>
      </w:r>
    </w:p>
    <w:p w14:paraId="5CAA7579" w14:textId="12698468" w:rsidR="007103A0" w:rsidRDefault="007103A0" w:rsidP="007103A0">
      <w:pPr>
        <w:pStyle w:val="ListParagraph"/>
        <w:numPr>
          <w:ilvl w:val="2"/>
          <w:numId w:val="1"/>
        </w:numPr>
      </w:pPr>
      <w:r>
        <w:t>Drill through Filters</w:t>
      </w:r>
    </w:p>
    <w:p w14:paraId="7E554CB7" w14:textId="1AA7CD4E" w:rsidR="00AA7412" w:rsidRPr="00AA7412" w:rsidRDefault="00AA7412" w:rsidP="007103A0">
      <w:pPr>
        <w:pStyle w:val="ListParagraph"/>
        <w:numPr>
          <w:ilvl w:val="0"/>
          <w:numId w:val="1"/>
        </w:numPr>
        <w:rPr>
          <w:rFonts w:ascii="Times New Roman" w:hAnsi="Times New Roman" w:cs="Times New Roman"/>
          <w:b/>
          <w:bCs/>
          <w:sz w:val="27"/>
          <w:szCs w:val="27"/>
          <w:lang w:val="en-IN" w:eastAsia="en-IN"/>
        </w:rPr>
      </w:pPr>
      <w:r w:rsidRPr="00AA7412">
        <w:rPr>
          <w:rStyle w:val="Heading3Char"/>
          <w:rFonts w:eastAsiaTheme="minorHAnsi"/>
        </w:rPr>
        <w:t>Module – 7:</w:t>
      </w:r>
      <w:r w:rsidRPr="00AA7412">
        <w:rPr>
          <w:b/>
          <w:bCs/>
        </w:rPr>
        <w:t xml:space="preserve"> </w:t>
      </w:r>
      <w:r w:rsidR="004877FD">
        <w:rPr>
          <w:b/>
          <w:bCs/>
        </w:rPr>
        <w:t>Publish and Share Power BI Dashboards</w:t>
      </w:r>
    </w:p>
    <w:p w14:paraId="18657EF7" w14:textId="49AFCA36" w:rsidR="007103A0" w:rsidRPr="004877FD" w:rsidRDefault="009A2D1B" w:rsidP="000312B7">
      <w:pPr>
        <w:pStyle w:val="ListParagraph"/>
        <w:numPr>
          <w:ilvl w:val="1"/>
          <w:numId w:val="1"/>
        </w:numPr>
        <w:rPr>
          <w:rFonts w:ascii="Times New Roman" w:hAnsi="Times New Roman" w:cs="Times New Roman"/>
          <w:b/>
          <w:bCs/>
          <w:sz w:val="27"/>
          <w:szCs w:val="27"/>
          <w:lang w:val="en-IN" w:eastAsia="en-IN"/>
        </w:rPr>
      </w:pPr>
      <w:r w:rsidRPr="004877FD">
        <w:rPr>
          <w:b/>
          <w:bCs/>
          <w:i/>
          <w:iCs/>
        </w:rPr>
        <w:t>Learning Objective:</w:t>
      </w:r>
      <w:r>
        <w:t xml:space="preserve"> </w:t>
      </w:r>
      <w:r w:rsidR="004877FD" w:rsidRPr="004877FD">
        <w:t>This Power Bi Training section covers the sharing of Work</w:t>
      </w:r>
      <w:r w:rsidR="004877FD">
        <w:t xml:space="preserve"> e.g., </w:t>
      </w:r>
      <w:r w:rsidR="004877FD" w:rsidRPr="004877FD">
        <w:t>sharing reports, Dashboards, apps, Workspaces etc.</w:t>
      </w:r>
    </w:p>
    <w:p w14:paraId="30A8CB46" w14:textId="77777777" w:rsidR="004877FD" w:rsidRPr="004877FD" w:rsidRDefault="004877FD" w:rsidP="004877FD">
      <w:pPr>
        <w:pStyle w:val="ListParagraph"/>
        <w:numPr>
          <w:ilvl w:val="2"/>
          <w:numId w:val="1"/>
        </w:numPr>
      </w:pPr>
      <w:r w:rsidRPr="004877FD">
        <w:t>Share a Dashboard</w:t>
      </w:r>
    </w:p>
    <w:p w14:paraId="568B09C1" w14:textId="77777777" w:rsidR="004877FD" w:rsidRPr="004877FD" w:rsidRDefault="004877FD" w:rsidP="004877FD">
      <w:pPr>
        <w:pStyle w:val="ListParagraph"/>
        <w:numPr>
          <w:ilvl w:val="2"/>
          <w:numId w:val="1"/>
        </w:numPr>
      </w:pPr>
      <w:r w:rsidRPr="004877FD">
        <w:t>Share a Report</w:t>
      </w:r>
    </w:p>
    <w:p w14:paraId="2F021C56" w14:textId="77777777" w:rsidR="004877FD" w:rsidRPr="004877FD" w:rsidRDefault="004877FD" w:rsidP="004877FD">
      <w:pPr>
        <w:pStyle w:val="ListParagraph"/>
        <w:numPr>
          <w:ilvl w:val="2"/>
          <w:numId w:val="1"/>
        </w:numPr>
      </w:pPr>
      <w:r w:rsidRPr="004877FD">
        <w:t>Sharing Workspace</w:t>
      </w:r>
    </w:p>
    <w:p w14:paraId="7F05E64E" w14:textId="77777777" w:rsidR="004877FD" w:rsidRPr="004877FD" w:rsidRDefault="004877FD" w:rsidP="004877FD">
      <w:pPr>
        <w:pStyle w:val="ListParagraph"/>
        <w:numPr>
          <w:ilvl w:val="2"/>
          <w:numId w:val="1"/>
        </w:numPr>
      </w:pPr>
      <w:r w:rsidRPr="004877FD">
        <w:lastRenderedPageBreak/>
        <w:t>Publish App</w:t>
      </w:r>
    </w:p>
    <w:p w14:paraId="20614117" w14:textId="77777777" w:rsidR="004877FD" w:rsidRPr="004877FD" w:rsidRDefault="004877FD" w:rsidP="004877FD">
      <w:pPr>
        <w:pStyle w:val="ListParagraph"/>
        <w:numPr>
          <w:ilvl w:val="2"/>
          <w:numId w:val="1"/>
        </w:numPr>
      </w:pPr>
      <w:r w:rsidRPr="004877FD">
        <w:t>View Published App</w:t>
      </w:r>
    </w:p>
    <w:p w14:paraId="77ED65E3" w14:textId="4E0AC17B" w:rsidR="004877FD" w:rsidRPr="004877FD" w:rsidRDefault="004877FD" w:rsidP="004877FD">
      <w:pPr>
        <w:pStyle w:val="ListParagraph"/>
        <w:numPr>
          <w:ilvl w:val="2"/>
          <w:numId w:val="1"/>
        </w:numPr>
      </w:pPr>
      <w:r w:rsidRPr="004877FD">
        <w:t>Edit App</w:t>
      </w:r>
    </w:p>
    <w:sectPr w:rsidR="004877FD" w:rsidRPr="00487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B413D"/>
    <w:multiLevelType w:val="hybridMultilevel"/>
    <w:tmpl w:val="FDA2B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BE0C64"/>
    <w:multiLevelType w:val="hybridMultilevel"/>
    <w:tmpl w:val="ABA0BF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3134529">
    <w:abstractNumId w:val="1"/>
  </w:num>
  <w:num w:numId="2" w16cid:durableId="1840729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56"/>
    <w:rsid w:val="00144F4F"/>
    <w:rsid w:val="004877FD"/>
    <w:rsid w:val="00516077"/>
    <w:rsid w:val="00551224"/>
    <w:rsid w:val="006922D9"/>
    <w:rsid w:val="0070782A"/>
    <w:rsid w:val="007103A0"/>
    <w:rsid w:val="00784840"/>
    <w:rsid w:val="008A38D5"/>
    <w:rsid w:val="009A2D1B"/>
    <w:rsid w:val="00AA7412"/>
    <w:rsid w:val="00EF69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1608"/>
  <w15:chartTrackingRefBased/>
  <w15:docId w15:val="{30E16E1E-004C-47FB-A876-4D468DF0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03A0"/>
    <w:pPr>
      <w:keepNext/>
      <w:keepLines/>
      <w:spacing w:before="40" w:after="0"/>
      <w:outlineLvl w:val="1"/>
    </w:pPr>
    <w:rPr>
      <w:rFonts w:asciiTheme="majorHAnsi" w:eastAsiaTheme="majorEastAsia" w:hAnsiTheme="majorHAnsi" w:cstheme="majorBidi"/>
      <w:color w:val="2E74B5" w:themeColor="accent1" w:themeShade="BF"/>
      <w:sz w:val="26"/>
      <w:szCs w:val="26"/>
      <w:lang w:val="en-IN"/>
    </w:rPr>
  </w:style>
  <w:style w:type="paragraph" w:styleId="Heading3">
    <w:name w:val="heading 3"/>
    <w:basedOn w:val="Normal"/>
    <w:link w:val="Heading3Char"/>
    <w:uiPriority w:val="9"/>
    <w:qFormat/>
    <w:rsid w:val="009A2D1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2D1B"/>
    <w:rPr>
      <w:rFonts w:ascii="Times New Roman" w:eastAsia="Times New Roman" w:hAnsi="Times New Roman" w:cs="Times New Roman"/>
      <w:b/>
      <w:bCs/>
      <w:sz w:val="27"/>
      <w:szCs w:val="27"/>
      <w:lang w:val="en-IN" w:eastAsia="en-IN"/>
    </w:rPr>
  </w:style>
  <w:style w:type="paragraph" w:styleId="ListParagraph">
    <w:name w:val="List Paragraph"/>
    <w:basedOn w:val="Normal"/>
    <w:uiPriority w:val="34"/>
    <w:qFormat/>
    <w:rsid w:val="006922D9"/>
    <w:pPr>
      <w:ind w:left="720"/>
      <w:contextualSpacing/>
    </w:pPr>
  </w:style>
  <w:style w:type="character" w:customStyle="1" w:styleId="Heading2Char">
    <w:name w:val="Heading 2 Char"/>
    <w:basedOn w:val="DefaultParagraphFont"/>
    <w:link w:val="Heading2"/>
    <w:uiPriority w:val="9"/>
    <w:rsid w:val="007103A0"/>
    <w:rPr>
      <w:rFonts w:asciiTheme="majorHAnsi" w:eastAsiaTheme="majorEastAsia" w:hAnsiTheme="majorHAnsi" w:cstheme="majorBidi"/>
      <w:color w:val="2E74B5" w:themeColor="accent1" w:themeShade="BF"/>
      <w:sz w:val="26"/>
      <w:szCs w:val="26"/>
      <w:lang w:val="en-IN"/>
    </w:rPr>
  </w:style>
  <w:style w:type="paragraph" w:styleId="Title">
    <w:name w:val="Title"/>
    <w:basedOn w:val="Normal"/>
    <w:next w:val="Normal"/>
    <w:link w:val="TitleChar"/>
    <w:uiPriority w:val="10"/>
    <w:qFormat/>
    <w:rsid w:val="007103A0"/>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7103A0"/>
    <w:rPr>
      <w:rFonts w:asciiTheme="majorHAnsi" w:eastAsiaTheme="majorEastAsia" w:hAnsiTheme="majorHAnsi" w:cstheme="majorBidi"/>
      <w:spacing w:val="-10"/>
      <w:kern w:val="28"/>
      <w:sz w:val="56"/>
      <w:szCs w:val="5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887855">
      <w:bodyDiv w:val="1"/>
      <w:marLeft w:val="0"/>
      <w:marRight w:val="0"/>
      <w:marTop w:val="0"/>
      <w:marBottom w:val="0"/>
      <w:divBdr>
        <w:top w:val="none" w:sz="0" w:space="0" w:color="auto"/>
        <w:left w:val="none" w:sz="0" w:space="0" w:color="auto"/>
        <w:bottom w:val="none" w:sz="0" w:space="0" w:color="auto"/>
        <w:right w:val="none" w:sz="0" w:space="0" w:color="auto"/>
      </w:divBdr>
    </w:div>
    <w:div w:id="1962687951">
      <w:bodyDiv w:val="1"/>
      <w:marLeft w:val="0"/>
      <w:marRight w:val="0"/>
      <w:marTop w:val="0"/>
      <w:marBottom w:val="0"/>
      <w:divBdr>
        <w:top w:val="none" w:sz="0" w:space="0" w:color="auto"/>
        <w:left w:val="none" w:sz="0" w:space="0" w:color="auto"/>
        <w:bottom w:val="none" w:sz="0" w:space="0" w:color="auto"/>
        <w:right w:val="none" w:sz="0" w:space="0" w:color="auto"/>
      </w:divBdr>
      <w:divsChild>
        <w:div w:id="1939874267">
          <w:marLeft w:val="0"/>
          <w:marRight w:val="0"/>
          <w:marTop w:val="0"/>
          <w:marBottom w:val="0"/>
          <w:divBdr>
            <w:top w:val="none" w:sz="0" w:space="0" w:color="auto"/>
            <w:left w:val="none" w:sz="0" w:space="0" w:color="auto"/>
            <w:bottom w:val="none" w:sz="0" w:space="0" w:color="auto"/>
            <w:right w:val="none" w:sz="0" w:space="0" w:color="auto"/>
          </w:divBdr>
          <w:divsChild>
            <w:div w:id="199513577">
              <w:marLeft w:val="0"/>
              <w:marRight w:val="0"/>
              <w:marTop w:val="0"/>
              <w:marBottom w:val="0"/>
              <w:divBdr>
                <w:top w:val="none" w:sz="0" w:space="11" w:color="DDDDDD"/>
                <w:left w:val="none" w:sz="0" w:space="31" w:color="DDDDDD"/>
                <w:bottom w:val="none" w:sz="0" w:space="0" w:color="auto"/>
                <w:right w:val="none" w:sz="0" w:space="31" w:color="DDDDDD"/>
              </w:divBdr>
            </w:div>
          </w:divsChild>
        </w:div>
        <w:div w:id="194931580">
          <w:marLeft w:val="0"/>
          <w:marRight w:val="0"/>
          <w:marTop w:val="0"/>
          <w:marBottom w:val="0"/>
          <w:divBdr>
            <w:top w:val="single" w:sz="6" w:space="0" w:color="DDDDDD"/>
            <w:left w:val="none" w:sz="0" w:space="0" w:color="auto"/>
            <w:bottom w:val="none" w:sz="0" w:space="0" w:color="auto"/>
            <w:right w:val="none" w:sz="0" w:space="0" w:color="auto"/>
          </w:divBdr>
          <w:divsChild>
            <w:div w:id="1568036166">
              <w:marLeft w:val="0"/>
              <w:marRight w:val="0"/>
              <w:marTop w:val="0"/>
              <w:marBottom w:val="0"/>
              <w:divBdr>
                <w:top w:val="none" w:sz="0" w:space="11" w:color="DDDDDD"/>
                <w:left w:val="none" w:sz="0" w:space="31" w:color="DDDDDD"/>
                <w:bottom w:val="none" w:sz="0" w:space="0" w:color="auto"/>
                <w:right w:val="none" w:sz="0" w:space="31" w:color="DDDDDD"/>
              </w:divBdr>
            </w:div>
          </w:divsChild>
        </w:div>
        <w:div w:id="740445617">
          <w:marLeft w:val="0"/>
          <w:marRight w:val="0"/>
          <w:marTop w:val="0"/>
          <w:marBottom w:val="0"/>
          <w:divBdr>
            <w:top w:val="single" w:sz="6" w:space="0" w:color="DDDDDD"/>
            <w:left w:val="none" w:sz="0" w:space="0" w:color="auto"/>
            <w:bottom w:val="none" w:sz="0" w:space="0" w:color="auto"/>
            <w:right w:val="none" w:sz="0" w:space="0" w:color="auto"/>
          </w:divBdr>
          <w:divsChild>
            <w:div w:id="218132939">
              <w:marLeft w:val="0"/>
              <w:marRight w:val="0"/>
              <w:marTop w:val="0"/>
              <w:marBottom w:val="0"/>
              <w:divBdr>
                <w:top w:val="none" w:sz="0" w:space="11" w:color="DDDDDD"/>
                <w:left w:val="none" w:sz="0" w:space="31" w:color="DDDDDD"/>
                <w:bottom w:val="none" w:sz="0" w:space="0" w:color="auto"/>
                <w:right w:val="none" w:sz="0" w:space="31" w:color="DDDDDD"/>
              </w:divBdr>
            </w:div>
          </w:divsChild>
        </w:div>
        <w:div w:id="1298948753">
          <w:marLeft w:val="0"/>
          <w:marRight w:val="0"/>
          <w:marTop w:val="0"/>
          <w:marBottom w:val="0"/>
          <w:divBdr>
            <w:top w:val="single" w:sz="6" w:space="0" w:color="DDDDDD"/>
            <w:left w:val="none" w:sz="0" w:space="0" w:color="auto"/>
            <w:bottom w:val="none" w:sz="0" w:space="0" w:color="auto"/>
            <w:right w:val="none" w:sz="0" w:space="0" w:color="auto"/>
          </w:divBdr>
          <w:divsChild>
            <w:div w:id="393745204">
              <w:marLeft w:val="0"/>
              <w:marRight w:val="0"/>
              <w:marTop w:val="0"/>
              <w:marBottom w:val="0"/>
              <w:divBdr>
                <w:top w:val="none" w:sz="0" w:space="11" w:color="DDDDDD"/>
                <w:left w:val="none" w:sz="0" w:space="31" w:color="DDDDDD"/>
                <w:bottom w:val="none" w:sz="0" w:space="0" w:color="auto"/>
                <w:right w:val="none" w:sz="0" w:space="31" w:color="DDDDDD"/>
              </w:divBdr>
            </w:div>
          </w:divsChild>
        </w:div>
        <w:div w:id="1131825372">
          <w:marLeft w:val="0"/>
          <w:marRight w:val="0"/>
          <w:marTop w:val="0"/>
          <w:marBottom w:val="0"/>
          <w:divBdr>
            <w:top w:val="single" w:sz="6" w:space="0" w:color="DDDDDD"/>
            <w:left w:val="none" w:sz="0" w:space="0" w:color="auto"/>
            <w:bottom w:val="none" w:sz="0" w:space="0" w:color="auto"/>
            <w:right w:val="none" w:sz="0" w:space="0" w:color="auto"/>
          </w:divBdr>
          <w:divsChild>
            <w:div w:id="1734812709">
              <w:marLeft w:val="0"/>
              <w:marRight w:val="0"/>
              <w:marTop w:val="0"/>
              <w:marBottom w:val="0"/>
              <w:divBdr>
                <w:top w:val="none" w:sz="0" w:space="11" w:color="DDDDDD"/>
                <w:left w:val="none" w:sz="0" w:space="31" w:color="DDDDDD"/>
                <w:bottom w:val="none" w:sz="0" w:space="0" w:color="auto"/>
                <w:right w:val="none" w:sz="0" w:space="31" w:color="DDDDDD"/>
              </w:divBdr>
            </w:div>
          </w:divsChild>
        </w:div>
        <w:div w:id="1137069229">
          <w:marLeft w:val="0"/>
          <w:marRight w:val="0"/>
          <w:marTop w:val="0"/>
          <w:marBottom w:val="0"/>
          <w:divBdr>
            <w:top w:val="single" w:sz="6" w:space="0" w:color="DDDDDD"/>
            <w:left w:val="none" w:sz="0" w:space="0" w:color="auto"/>
            <w:bottom w:val="none" w:sz="0" w:space="0" w:color="auto"/>
            <w:right w:val="none" w:sz="0" w:space="0" w:color="auto"/>
          </w:divBdr>
          <w:divsChild>
            <w:div w:id="1186021526">
              <w:marLeft w:val="0"/>
              <w:marRight w:val="0"/>
              <w:marTop w:val="0"/>
              <w:marBottom w:val="0"/>
              <w:divBdr>
                <w:top w:val="none" w:sz="0" w:space="11" w:color="DDDDDD"/>
                <w:left w:val="none" w:sz="0" w:space="31" w:color="DDDDDD"/>
                <w:bottom w:val="none" w:sz="0" w:space="0" w:color="auto"/>
                <w:right w:val="none" w:sz="0" w:space="31" w:color="DDDDDD"/>
              </w:divBdr>
            </w:div>
          </w:divsChild>
        </w:div>
        <w:div w:id="202789407">
          <w:marLeft w:val="0"/>
          <w:marRight w:val="0"/>
          <w:marTop w:val="0"/>
          <w:marBottom w:val="0"/>
          <w:divBdr>
            <w:top w:val="single" w:sz="6" w:space="0" w:color="DDDDDD"/>
            <w:left w:val="none" w:sz="0" w:space="0" w:color="auto"/>
            <w:bottom w:val="none" w:sz="0" w:space="0" w:color="auto"/>
            <w:right w:val="none" w:sz="0" w:space="0" w:color="auto"/>
          </w:divBdr>
          <w:divsChild>
            <w:div w:id="563419398">
              <w:marLeft w:val="0"/>
              <w:marRight w:val="0"/>
              <w:marTop w:val="0"/>
              <w:marBottom w:val="0"/>
              <w:divBdr>
                <w:top w:val="none" w:sz="0" w:space="11" w:color="DDDDDD"/>
                <w:left w:val="none" w:sz="0" w:space="31" w:color="DDDDDD"/>
                <w:bottom w:val="none" w:sz="0" w:space="0" w:color="auto"/>
                <w:right w:val="none" w:sz="0" w:space="31" w:color="DDDDDD"/>
              </w:divBdr>
            </w:div>
          </w:divsChild>
        </w:div>
        <w:div w:id="332608980">
          <w:marLeft w:val="0"/>
          <w:marRight w:val="0"/>
          <w:marTop w:val="0"/>
          <w:marBottom w:val="0"/>
          <w:divBdr>
            <w:top w:val="single" w:sz="6" w:space="0" w:color="DDDDDD"/>
            <w:left w:val="none" w:sz="0" w:space="0" w:color="auto"/>
            <w:bottom w:val="none" w:sz="0" w:space="0" w:color="auto"/>
            <w:right w:val="none" w:sz="0" w:space="0" w:color="auto"/>
          </w:divBdr>
          <w:divsChild>
            <w:div w:id="2139833012">
              <w:marLeft w:val="0"/>
              <w:marRight w:val="0"/>
              <w:marTop w:val="0"/>
              <w:marBottom w:val="0"/>
              <w:divBdr>
                <w:top w:val="none" w:sz="0" w:space="11" w:color="DDDDDD"/>
                <w:left w:val="none" w:sz="0" w:space="31" w:color="DDDDDD"/>
                <w:bottom w:val="none" w:sz="0" w:space="0" w:color="auto"/>
                <w:right w:val="none" w:sz="0" w:space="31" w:color="DDDDDD"/>
              </w:divBdr>
            </w:div>
          </w:divsChild>
        </w:div>
        <w:div w:id="1301837365">
          <w:marLeft w:val="0"/>
          <w:marRight w:val="0"/>
          <w:marTop w:val="0"/>
          <w:marBottom w:val="0"/>
          <w:divBdr>
            <w:top w:val="single" w:sz="6" w:space="0" w:color="DDDDDD"/>
            <w:left w:val="none" w:sz="0" w:space="0" w:color="auto"/>
            <w:bottom w:val="none" w:sz="0" w:space="0" w:color="auto"/>
            <w:right w:val="none" w:sz="0" w:space="0" w:color="auto"/>
          </w:divBdr>
          <w:divsChild>
            <w:div w:id="548882182">
              <w:marLeft w:val="0"/>
              <w:marRight w:val="0"/>
              <w:marTop w:val="0"/>
              <w:marBottom w:val="0"/>
              <w:divBdr>
                <w:top w:val="none" w:sz="0" w:space="11" w:color="DDDDDD"/>
                <w:left w:val="none" w:sz="0" w:space="31" w:color="DDDDDD"/>
                <w:bottom w:val="none" w:sz="0" w:space="0" w:color="auto"/>
                <w:right w:val="none" w:sz="0" w:space="31"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Sir</dc:creator>
  <cp:keywords/>
  <dc:description/>
  <cp:lastModifiedBy>Arnab Chakraborty</cp:lastModifiedBy>
  <cp:revision>8</cp:revision>
  <dcterms:created xsi:type="dcterms:W3CDTF">2019-05-29T03:06:00Z</dcterms:created>
  <dcterms:modified xsi:type="dcterms:W3CDTF">2023-06-01T12:29:00Z</dcterms:modified>
</cp:coreProperties>
</file>