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Detta dokument behandlar höga naturvärden i avverkningsanmälan A 72108-2021 i Värmdö kommun som inkom 2021-12-14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6583218, E 700269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