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43575-2026 i Knivsta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