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Detta dokument behandlar höga naturvärden i avverkningsanmälan A 44782-2022 i Gnesta kommun som inkom 2022-10-05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6552742, E 618761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