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Detta dokument behandlar höga naturvärden i avverkningsanmälan A 54140-2025 i Gnesta kommun som inkom 2025-11-03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6557213, E 620951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