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20425-2024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