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18381-2024 i Flens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