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Detta dokument behandlar höga naturvärden i avverkningsanmälan A 1221-2026 i Mullsjö kommun som inkom 2026-01-09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6428015, E 428398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