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dokument behandlar höga naturvärden i avverkningsanmälan A 71504-2021 i Jönköpings kommun som inkom 2021-12-10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6407015, E 437077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