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4597-2025 i Jönköpin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