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34597-2025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