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Detta dokument behandlar höga naturvärden i avverkningsanmälan A 61482-2024 i Sävsjö kommun som inkom 2024-12-20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6337171, E 467944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