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35848-2026 i Tranås kommun har hittats 23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