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36514-2025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