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Detta dokument behandlar höga naturvärden i avverkningsanmälan A 54942-2022 i Högsby kommun som inkom 2022-11-21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6331264, E 545457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5 naturvårdsarter hittats: mindre bastardsvärmare (VU), slåttergubbe (VU), jungfrulin (NT), solvända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