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Detta dokument behandlar höga naturvärden i avverkningsanmälan A 25475-2022 i Hultsfreds kommun som inkom 2022-06-20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6345328, E 546588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