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dokument behandlar höga naturvärden i avverkningsanmälan A 47326-2022 i Nybro kommun som inkom 2022-10-19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veckticka (NT, T) och västlig hakmossa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6272887, E 551410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