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803-2020 i Karlskro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