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dokument behandlar höga naturvärden i avverkningsanmälan A 45550-2025 i Höörs kommun. Denna avverkningsanmälan inkom 2025-09-22 15:12:34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6213064, E 405429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