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Detta dokument behandlar höga naturvärden i avverkningsanmälan A 42610-2025 i Osby kommun som inkom 2025-09-05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6240875, E 456096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