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5-2022 i Falkenberg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