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2769-2022 i Mariestads kommun</w:t>
      </w:r>
    </w:p>
    <w:p>
      <w:r>
        <w:t>Denna tillsynsbegäran behandlar höga naturvärden i avverkningsanmälan A 2769-2022 i Mariestads kommun som inkom 2022-01-20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16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16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6506604, E 428951 i SWEREF 99 TM.</w:t>
      </w:r>
    </w:p>
    <w:p>
      <w:r>
        <w:t>I avverkningsanmälan finns fynd av 2 naturvårdsarter, varav 1 är rödlistad, 2 är typiska (T) och 1 är signalart (S): tallticka (NT, T) och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