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29012-2024 i Falköpings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