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25212-2025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