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Detta dokument behandlar höga naturvärden i avverkningsanmälan A 61238-2025 i Kristinehamns kommun som inkom 2025-12-09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6551585, E 452439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