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som inkom 2022-04-22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6570152, E 356027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2 naturvårdsarter hittats: slåttergubbe (VU) och korallrot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