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Detta dokument behandlar höga naturvärden i avverkningsanmälan A 51916-2025 i Hallsbergs kommun som inkom 2025-10-22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6543519, E 516940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hållav (VU). Av dessa är 1 rödlistade. För rödlistade arter har rödlistekategorin angivits inom parentes.</w:t>
      </w:r>
    </w:p>
    <w:p>
      <w:r>
        <w:t>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