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dokument behandlar höga naturvärden i avverkningsanmälan A 9426-2022 i Hallsbergs kommun som inkom 2022-02-24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6546491, E 498957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