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40590-2025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 och kungsfågel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 och 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