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Detta dokument behandlar höga naturvärden i avverkningsanmälan A 24944-2026 i Skinnskattebergs kommun som inkom 2026-06-01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5344" cy="5688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285344"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6645730, E 532253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