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dokument behandlar höga naturvärden i avverkningsanmälan A 27052-2025 i Vansbro kommun som inkom 2025-06-03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6686026, E 456082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