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42712-2026 i Orsa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