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33834-2026 i Orsa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