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klagomål behandlar höga naturvärden i avverkningsanmälan A 55550-2022 i Ludvika kommun som inkom 2022-11-23 och omfattar 1,1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6666483, E 464924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