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Detta dokument behandlar höga naturvärden i avverkningsanmälan A 11970-2026 i Ockelbo kommun som inkom 2026-03-04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6752015, E 574344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