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33891-2026 i Ljusdals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