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60318-2025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