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5637-2026 i Ånge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