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storspov (EN, §4), björktrast (NT, §4), spillkråka (NT, §4), grönsiska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storspov (EN, §4),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