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18-2023 i Sollefteå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