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56-2025 i Kroko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