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som inkom 2022-10-18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7076577, E 565735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garnlav (VU, T), knärot (VU, T, §8), gammelgransskål (NT, 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