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Detta dokument behandlar höga naturvärden i avverkningsanmälan A 37387-2022 i Bergs kommun som inkom 2022-09-02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6970382, E 434918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