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som inkom 2024-04-29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6515" cy="5688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28651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6928904, E 444595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(VU, T), gränsticka (VU, T), knärot (VU, T, §8), brunpudrad nållav (NT, T), kötticka (NT), lunglav (NT, T), vitgrynig nållav (NT), äggvaxskivling (NT), luddlav (S, T) och stuplav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