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46584-2019 i Östersunds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