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741-2025 i Östersunds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