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luddlav (S), spindelblomster (S, §8),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